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16="http://schemas.microsoft.com/office/drawing/2014/main" xmlns:c="http://schemas.openxmlformats.org/drawingml/2006/char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3277" w:rsidP="00E21458" w:rsidRDefault="003D131F" w14:paraId="61F45ACA" w14:textId="77777777">
      <w:pPr>
        <w:ind w:left="720" w:firstLine="720"/>
        <w:rPr>
          <w:rFonts w:ascii="Arial" w:hAnsi="Arial" w:cs="Arial"/>
          <w:sz w:val="56"/>
          <w:szCs w:val="56"/>
        </w:rPr>
      </w:pPr>
      <w:r>
        <w:rPr>
          <w:rFonts w:ascii="Arial" w:hAnsi="Arial" w:eastAsia="Arial" w:cs="Arial"/>
          <w:sz w:val="56"/>
          <w:szCs w:val="56"/>
          <w:lang w:val="cy-GB"/>
        </w:rPr>
        <w:t xml:space="preserve">Cyngor Bro Morgannwg </w:t>
      </w:r>
    </w:p>
    <w:p w:rsidR="00A73277" w:rsidP="00E21458" w:rsidRDefault="003D131F" w14:paraId="764BED9E" w14:textId="77777777">
      <w:pPr>
        <w:jc w:val="center"/>
        <w:rPr>
          <w:rFonts w:ascii="Arial" w:hAnsi="Arial" w:cs="Arial"/>
          <w:sz w:val="56"/>
          <w:szCs w:val="56"/>
        </w:rPr>
      </w:pPr>
      <w:r w:rsidRPr="002921C2">
        <w:rPr>
          <w:rFonts w:cs="Arial"/>
          <w:noProof/>
          <w:color w:val="FFFFFF"/>
          <w:sz w:val="20"/>
          <w:szCs w:val="20"/>
          <w:lang w:eastAsia="en-GB"/>
        </w:rPr>
        <w:drawing>
          <wp:inline distT="0" distB="0" distL="0" distR="0" wp14:anchorId="007ED6DC" wp14:editId="1D055E89">
            <wp:extent cx="1526650" cy="1526650"/>
            <wp:effectExtent l="0" t="0" r="0" b="0"/>
            <wp:docPr id="5" name="Picture 5" descr="Gweler y ddelwedd ffynhonn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36122" cy="1536122"/>
                    </a:xfrm>
                    <a:prstGeom prst="rect">
                      <a:avLst/>
                    </a:prstGeom>
                    <a:noFill/>
                    <a:ln>
                      <a:noFill/>
                    </a:ln>
                  </pic:spPr>
                </pic:pic>
              </a:graphicData>
            </a:graphic>
          </wp:inline>
        </w:drawing>
      </w:r>
    </w:p>
    <w:p w:rsidR="00DE3792" w:rsidP="00A73277" w:rsidRDefault="003D131F" w14:paraId="59E7B85D" w14:textId="77777777">
      <w:pPr>
        <w:jc w:val="center"/>
        <w:rPr>
          <w:rFonts w:ascii="Arial" w:hAnsi="Arial" w:cs="Arial"/>
          <w:sz w:val="56"/>
          <w:szCs w:val="56"/>
        </w:rPr>
      </w:pPr>
      <w:r>
        <w:rPr>
          <w:rFonts w:ascii="Arial" w:hAnsi="Arial" w:eastAsia="Arial" w:cs="Arial"/>
          <w:sz w:val="56"/>
          <w:szCs w:val="56"/>
          <w:lang w:val="cy-GB"/>
        </w:rPr>
        <w:t>Cynllun Cyflawni'r Grant Cymorth Tai</w:t>
      </w:r>
    </w:p>
    <w:p w:rsidR="00E60726" w:rsidP="00A73277" w:rsidRDefault="003D131F" w14:paraId="2998AC44" w14:textId="77777777">
      <w:pPr>
        <w:jc w:val="center"/>
        <w:rPr>
          <w:rFonts w:ascii="Arial" w:hAnsi="Arial" w:cs="Arial"/>
          <w:sz w:val="56"/>
          <w:szCs w:val="56"/>
        </w:rPr>
      </w:pPr>
      <w:r>
        <w:rPr>
          <w:noProof/>
        </w:rPr>
        <w:drawing>
          <wp:inline distT="0" distB="0" distL="0" distR="0" wp14:anchorId="7208727A" wp14:editId="491CAD51">
            <wp:extent cx="1263960" cy="13169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280806" cy="1334535"/>
                    </a:xfrm>
                    <a:prstGeom prst="rect">
                      <a:avLst/>
                    </a:prstGeom>
                    <a:noFill/>
                    <a:ln>
                      <a:noFill/>
                    </a:ln>
                  </pic:spPr>
                </pic:pic>
              </a:graphicData>
            </a:graphic>
          </wp:inline>
        </w:drawing>
      </w:r>
    </w:p>
    <w:p w:rsidR="00A73277" w:rsidP="00A73277" w:rsidRDefault="00A73277" w14:paraId="6115766E" w14:textId="77777777">
      <w:pPr>
        <w:jc w:val="center"/>
        <w:rPr>
          <w:rFonts w:ascii="Arial" w:hAnsi="Arial" w:cs="Arial"/>
          <w:sz w:val="56"/>
          <w:szCs w:val="56"/>
        </w:rPr>
      </w:pPr>
    </w:p>
    <w:p w:rsidR="00A73277" w:rsidP="00A73277" w:rsidRDefault="003D131F" w14:paraId="0F6D4FFA" w14:textId="77777777">
      <w:pPr>
        <w:jc w:val="center"/>
        <w:rPr>
          <w:rFonts w:ascii="Arial" w:hAnsi="Arial" w:cs="Arial"/>
          <w:sz w:val="56"/>
          <w:szCs w:val="56"/>
        </w:rPr>
      </w:pPr>
      <w:r>
        <w:rPr>
          <w:rFonts w:ascii="Arial" w:hAnsi="Arial" w:eastAsia="Arial" w:cs="Arial"/>
          <w:sz w:val="56"/>
          <w:szCs w:val="56"/>
          <w:lang w:val="cy-GB"/>
        </w:rPr>
        <w:t>Ebrill 2022 – Mawrth 2025</w:t>
      </w:r>
    </w:p>
    <w:p w:rsidR="00A73277" w:rsidP="00E21458" w:rsidRDefault="00A73277" w14:paraId="6FA1E084" w14:textId="77777777">
      <w:pPr>
        <w:rPr>
          <w:rFonts w:ascii="Arial" w:hAnsi="Arial" w:cs="Arial"/>
          <w:sz w:val="56"/>
          <w:szCs w:val="56"/>
        </w:rPr>
      </w:pPr>
    </w:p>
    <w:p w:rsidR="00E21458" w:rsidP="00E21458" w:rsidRDefault="00E21458" w14:paraId="302F18B9" w14:textId="77777777">
      <w:pPr>
        <w:rPr>
          <w:rFonts w:ascii="Arial" w:hAnsi="Arial" w:cs="Arial"/>
          <w:sz w:val="56"/>
          <w:szCs w:val="56"/>
        </w:rPr>
      </w:pPr>
    </w:p>
    <w:p w:rsidR="00E21458" w:rsidP="00E21458" w:rsidRDefault="00E21458" w14:paraId="19D432EC" w14:textId="77777777">
      <w:pPr>
        <w:rPr>
          <w:rFonts w:ascii="Arial" w:hAnsi="Arial" w:cs="Arial"/>
          <w:sz w:val="56"/>
          <w:szCs w:val="56"/>
        </w:rPr>
      </w:pPr>
    </w:p>
    <w:p w:rsidR="00E21458" w:rsidP="00E21458" w:rsidRDefault="00E21458" w14:paraId="7CB246AC" w14:textId="77777777">
      <w:pPr>
        <w:rPr>
          <w:rFonts w:ascii="Arial" w:hAnsi="Arial" w:cs="Arial"/>
          <w:sz w:val="56"/>
          <w:szCs w:val="56"/>
        </w:rPr>
      </w:pPr>
    </w:p>
    <w:p w:rsidR="00E21458" w:rsidP="00E21458" w:rsidRDefault="00E21458" w14:paraId="5E4E2480" w14:textId="77777777">
      <w:pPr>
        <w:rPr>
          <w:rFonts w:ascii="Arial" w:hAnsi="Arial" w:cs="Arial"/>
          <w:sz w:val="56"/>
          <w:szCs w:val="56"/>
        </w:rPr>
      </w:pPr>
    </w:p>
    <w:p w:rsidR="00E60726" w:rsidP="00E60726" w:rsidRDefault="00E60726" w14:paraId="76DB319E" w14:textId="77777777">
      <w:pPr>
        <w:rPr>
          <w:b/>
          <w:sz w:val="32"/>
          <w:szCs w:val="32"/>
        </w:rPr>
      </w:pPr>
    </w:p>
    <w:p w:rsidR="00E21458" w:rsidP="00E21458" w:rsidRDefault="003D131F" w14:paraId="520B628C" w14:textId="77777777">
      <w:pPr>
        <w:jc w:val="center"/>
        <w:rPr>
          <w:b/>
          <w:sz w:val="32"/>
          <w:szCs w:val="32"/>
        </w:rPr>
      </w:pPr>
      <w:r>
        <w:rPr>
          <w:rFonts w:ascii="Calibri" w:hAnsi="Calibri" w:eastAsia="Calibri" w:cs="Times New Roman"/>
          <w:b/>
          <w:bCs/>
          <w:sz w:val="32"/>
          <w:szCs w:val="32"/>
          <w:lang w:val="cy-GB"/>
        </w:rPr>
        <w:lastRenderedPageBreak/>
        <w:t>Cynllun Cyflawni'r Grant Cymorth Tai (GCT)</w:t>
      </w:r>
    </w:p>
    <w:p w:rsidR="00E21458" w:rsidP="00E21458" w:rsidRDefault="003D131F" w14:paraId="19D08149" w14:textId="77777777">
      <w:pPr>
        <w:jc w:val="center"/>
        <w:rPr>
          <w:b/>
          <w:sz w:val="32"/>
          <w:szCs w:val="32"/>
        </w:rPr>
      </w:pPr>
      <w:r>
        <w:rPr>
          <w:rFonts w:ascii="Calibri" w:hAnsi="Calibri" w:eastAsia="Calibri" w:cs="Times New Roman"/>
          <w:b/>
          <w:bCs/>
          <w:sz w:val="32"/>
          <w:szCs w:val="32"/>
          <w:lang w:val="cy-GB"/>
        </w:rPr>
        <w:t>2022-2023</w:t>
      </w:r>
    </w:p>
    <w:p w:rsidR="009F0F77" w:rsidP="00E21458" w:rsidRDefault="003D131F" w14:paraId="6EFC7AA0" w14:textId="77777777">
      <w:pPr>
        <w:jc w:val="center"/>
        <w:rPr>
          <w:b/>
          <w:sz w:val="32"/>
          <w:szCs w:val="32"/>
        </w:rPr>
      </w:pPr>
      <w:r>
        <w:rPr>
          <w:rFonts w:ascii="Calibri" w:hAnsi="Calibri" w:eastAsia="Calibri" w:cs="Times New Roman"/>
          <w:b/>
          <w:bCs/>
          <w:sz w:val="32"/>
          <w:szCs w:val="32"/>
          <w:lang w:val="cy-GB"/>
        </w:rPr>
        <w:t>Cynnwys</w:t>
      </w:r>
      <w:r>
        <w:rPr>
          <w:rFonts w:ascii="Calibri" w:hAnsi="Calibri" w:eastAsia="Calibri" w:cs="Times New Roman"/>
          <w:sz w:val="32"/>
          <w:szCs w:val="32"/>
          <w:lang w:val="cy-GB"/>
        </w:rPr>
        <w:t xml:space="preserve"> </w:t>
      </w:r>
    </w:p>
    <w:p w:rsidR="009F0F77" w:rsidP="00E21458" w:rsidRDefault="009F0F77" w14:paraId="66F9334D" w14:textId="77777777">
      <w:pPr>
        <w:jc w:val="center"/>
        <w:rPr>
          <w:b/>
          <w:sz w:val="32"/>
          <w:szCs w:val="3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08"/>
        <w:gridCol w:w="4508"/>
      </w:tblGrid>
      <w:tr w:rsidR="006B1354" w:rsidTr="00307069" w14:paraId="169F1F69" w14:textId="77777777">
        <w:tc>
          <w:tcPr>
            <w:tcW w:w="4508" w:type="dxa"/>
          </w:tcPr>
          <w:p w:rsidRPr="00F3595A" w:rsidR="009F0F77" w:rsidP="00E21458" w:rsidRDefault="003D131F" w14:paraId="0131EF76" w14:textId="77777777">
            <w:pPr>
              <w:rPr>
                <w:b/>
                <w:sz w:val="32"/>
                <w:szCs w:val="32"/>
              </w:rPr>
            </w:pPr>
            <w:r>
              <w:rPr>
                <w:rFonts w:ascii="Calibri" w:hAnsi="Calibri" w:eastAsia="Calibri" w:cs="Times New Roman"/>
                <w:b/>
                <w:bCs/>
                <w:sz w:val="32"/>
                <w:szCs w:val="32"/>
                <w:lang w:val="cy-GB"/>
              </w:rPr>
              <w:t>1. Cyflwyniad</w:t>
            </w:r>
          </w:p>
        </w:tc>
        <w:tc>
          <w:tcPr>
            <w:tcW w:w="4508" w:type="dxa"/>
          </w:tcPr>
          <w:p w:rsidRPr="00AB03F7" w:rsidR="009F0F77" w:rsidP="00AB03F7" w:rsidRDefault="003D131F" w14:paraId="73BC3737" w14:textId="77777777">
            <w:pPr>
              <w:jc w:val="center"/>
              <w:rPr>
                <w:rFonts w:ascii="Arial" w:hAnsi="Arial" w:cs="Arial"/>
                <w:b/>
                <w:bCs/>
                <w:sz w:val="24"/>
                <w:szCs w:val="24"/>
              </w:rPr>
            </w:pPr>
            <w:r>
              <w:rPr>
                <w:rFonts w:ascii="Arial" w:hAnsi="Arial" w:eastAsia="Arial" w:cs="Arial"/>
                <w:b/>
                <w:bCs/>
                <w:sz w:val="24"/>
                <w:szCs w:val="24"/>
                <w:lang w:val="cy-GB"/>
              </w:rPr>
              <w:t>Tudalen 1</w:t>
            </w:r>
          </w:p>
        </w:tc>
      </w:tr>
      <w:tr w:rsidR="006B1354" w:rsidTr="00307069" w14:paraId="57C968D1" w14:textId="77777777">
        <w:tc>
          <w:tcPr>
            <w:tcW w:w="4508" w:type="dxa"/>
          </w:tcPr>
          <w:p w:rsidRPr="00F3595A" w:rsidR="009F0F77" w:rsidP="00E21458" w:rsidRDefault="003D131F" w14:paraId="7184C9D8" w14:textId="77777777">
            <w:pPr>
              <w:rPr>
                <w:b/>
                <w:sz w:val="32"/>
                <w:szCs w:val="32"/>
              </w:rPr>
            </w:pPr>
            <w:r>
              <w:rPr>
                <w:rFonts w:ascii="Calibri" w:hAnsi="Calibri" w:eastAsia="Calibri" w:cs="Times New Roman"/>
                <w:b/>
                <w:bCs/>
                <w:sz w:val="32"/>
                <w:szCs w:val="32"/>
                <w:lang w:val="cy-GB"/>
              </w:rPr>
              <w:t xml:space="preserve">2. Asesiad Anghenion </w:t>
            </w:r>
          </w:p>
        </w:tc>
        <w:tc>
          <w:tcPr>
            <w:tcW w:w="4508" w:type="dxa"/>
          </w:tcPr>
          <w:p w:rsidRPr="00AB03F7" w:rsidR="009F0F77" w:rsidP="00AB03F7" w:rsidRDefault="003D131F" w14:paraId="0E406759" w14:textId="77777777">
            <w:pPr>
              <w:jc w:val="center"/>
              <w:rPr>
                <w:rFonts w:ascii="Arial" w:hAnsi="Arial" w:cs="Arial"/>
                <w:b/>
                <w:bCs/>
                <w:sz w:val="24"/>
                <w:szCs w:val="24"/>
              </w:rPr>
            </w:pPr>
            <w:r>
              <w:rPr>
                <w:rFonts w:ascii="Arial" w:hAnsi="Arial" w:eastAsia="Arial" w:cs="Arial"/>
                <w:b/>
                <w:bCs/>
                <w:sz w:val="24"/>
                <w:szCs w:val="24"/>
                <w:lang w:val="cy-GB"/>
              </w:rPr>
              <w:t>Tudalen 4</w:t>
            </w:r>
          </w:p>
        </w:tc>
      </w:tr>
      <w:tr w:rsidR="006B1354" w:rsidTr="00307069" w14:paraId="5B491B33" w14:textId="77777777">
        <w:tc>
          <w:tcPr>
            <w:tcW w:w="4508" w:type="dxa"/>
          </w:tcPr>
          <w:p w:rsidRPr="00F3595A" w:rsidR="009F0F77" w:rsidP="00E21458" w:rsidRDefault="003D131F" w14:paraId="64C70F90" w14:textId="77777777">
            <w:pPr>
              <w:rPr>
                <w:b/>
                <w:sz w:val="32"/>
                <w:szCs w:val="32"/>
              </w:rPr>
            </w:pPr>
            <w:r>
              <w:rPr>
                <w:rFonts w:ascii="Calibri" w:hAnsi="Calibri" w:eastAsia="Calibri" w:cs="Times New Roman"/>
                <w:b/>
                <w:bCs/>
                <w:sz w:val="32"/>
                <w:szCs w:val="32"/>
                <w:lang w:val="cy-GB"/>
              </w:rPr>
              <w:t>3. Blaenoriaethau Cyflawni</w:t>
            </w:r>
          </w:p>
        </w:tc>
        <w:tc>
          <w:tcPr>
            <w:tcW w:w="4508" w:type="dxa"/>
          </w:tcPr>
          <w:p w:rsidRPr="00AB03F7" w:rsidR="009F0F77" w:rsidP="00AB03F7" w:rsidRDefault="003D131F" w14:paraId="43ACE7E5" w14:textId="77777777">
            <w:pPr>
              <w:jc w:val="center"/>
              <w:rPr>
                <w:rFonts w:ascii="Arial" w:hAnsi="Arial" w:cs="Arial"/>
                <w:b/>
                <w:bCs/>
                <w:sz w:val="24"/>
                <w:szCs w:val="24"/>
              </w:rPr>
            </w:pPr>
            <w:r>
              <w:rPr>
                <w:rFonts w:ascii="Arial" w:hAnsi="Arial" w:eastAsia="Arial" w:cs="Arial"/>
                <w:b/>
                <w:bCs/>
                <w:sz w:val="24"/>
                <w:szCs w:val="24"/>
                <w:lang w:val="cy-GB"/>
              </w:rPr>
              <w:t>Tudalen 6</w:t>
            </w:r>
          </w:p>
        </w:tc>
      </w:tr>
      <w:tr w:rsidR="006B1354" w:rsidTr="00307069" w14:paraId="23FA87C0" w14:textId="77777777">
        <w:tc>
          <w:tcPr>
            <w:tcW w:w="4508" w:type="dxa"/>
          </w:tcPr>
          <w:p w:rsidRPr="00F3595A" w:rsidR="009F0F77" w:rsidP="00E21458" w:rsidRDefault="003D131F" w14:paraId="1EA559A8" w14:textId="77777777">
            <w:pPr>
              <w:rPr>
                <w:b/>
                <w:sz w:val="32"/>
                <w:szCs w:val="32"/>
              </w:rPr>
            </w:pPr>
            <w:r>
              <w:rPr>
                <w:rFonts w:ascii="Calibri" w:hAnsi="Calibri" w:eastAsia="Calibri" w:cs="Times New Roman"/>
                <w:b/>
                <w:bCs/>
                <w:sz w:val="32"/>
                <w:szCs w:val="32"/>
                <w:lang w:val="cy-GB"/>
              </w:rPr>
              <w:t xml:space="preserve">4. Ymgysylltu â Rhanddeiliaid </w:t>
            </w:r>
          </w:p>
        </w:tc>
        <w:tc>
          <w:tcPr>
            <w:tcW w:w="4508" w:type="dxa"/>
          </w:tcPr>
          <w:p w:rsidRPr="00AB03F7" w:rsidR="009F0F77" w:rsidP="00AB03F7" w:rsidRDefault="003D131F" w14:paraId="486D4B9C" w14:textId="77777777">
            <w:pPr>
              <w:jc w:val="center"/>
              <w:rPr>
                <w:rFonts w:ascii="Arial" w:hAnsi="Arial" w:cs="Arial"/>
                <w:b/>
                <w:bCs/>
                <w:sz w:val="24"/>
                <w:szCs w:val="24"/>
              </w:rPr>
            </w:pPr>
            <w:r>
              <w:rPr>
                <w:rFonts w:ascii="Arial" w:hAnsi="Arial" w:eastAsia="Arial" w:cs="Arial"/>
                <w:b/>
                <w:bCs/>
                <w:sz w:val="24"/>
                <w:szCs w:val="24"/>
                <w:lang w:val="cy-GB"/>
              </w:rPr>
              <w:t>Tudalen 12</w:t>
            </w:r>
          </w:p>
        </w:tc>
      </w:tr>
      <w:tr w:rsidR="006B1354" w:rsidTr="00307069" w14:paraId="769C79AE" w14:textId="77777777">
        <w:tc>
          <w:tcPr>
            <w:tcW w:w="4508" w:type="dxa"/>
          </w:tcPr>
          <w:p w:rsidR="00261970" w:rsidP="00E21458" w:rsidRDefault="00261970" w14:paraId="5D368FB0" w14:textId="77777777">
            <w:pPr>
              <w:rPr>
                <w:b/>
                <w:sz w:val="32"/>
                <w:szCs w:val="32"/>
              </w:rPr>
            </w:pPr>
          </w:p>
        </w:tc>
        <w:tc>
          <w:tcPr>
            <w:tcW w:w="4508" w:type="dxa"/>
          </w:tcPr>
          <w:p w:rsidRPr="00AB03F7" w:rsidR="00261970" w:rsidP="00AB03F7" w:rsidRDefault="00261970" w14:paraId="113342F5" w14:textId="77777777">
            <w:pPr>
              <w:jc w:val="center"/>
              <w:rPr>
                <w:rFonts w:ascii="Arial" w:hAnsi="Arial" w:cs="Arial"/>
                <w:b/>
                <w:bCs/>
                <w:sz w:val="24"/>
                <w:szCs w:val="24"/>
              </w:rPr>
            </w:pPr>
          </w:p>
        </w:tc>
      </w:tr>
      <w:tr w:rsidR="006B1354" w:rsidTr="00307069" w14:paraId="107BD356" w14:textId="77777777">
        <w:tc>
          <w:tcPr>
            <w:tcW w:w="4508" w:type="dxa"/>
          </w:tcPr>
          <w:p w:rsidR="00261970" w:rsidP="00E21458" w:rsidRDefault="00261970" w14:paraId="6BF50FC1" w14:textId="77777777">
            <w:pPr>
              <w:rPr>
                <w:b/>
                <w:sz w:val="32"/>
                <w:szCs w:val="32"/>
              </w:rPr>
            </w:pPr>
          </w:p>
        </w:tc>
        <w:tc>
          <w:tcPr>
            <w:tcW w:w="4508" w:type="dxa"/>
          </w:tcPr>
          <w:p w:rsidRPr="00AB03F7" w:rsidR="00261970" w:rsidP="00AB03F7" w:rsidRDefault="00261970" w14:paraId="336A4F95" w14:textId="77777777">
            <w:pPr>
              <w:jc w:val="center"/>
              <w:rPr>
                <w:rFonts w:ascii="Arial" w:hAnsi="Arial" w:cs="Arial"/>
                <w:b/>
                <w:bCs/>
                <w:sz w:val="24"/>
                <w:szCs w:val="24"/>
              </w:rPr>
            </w:pPr>
          </w:p>
        </w:tc>
      </w:tr>
    </w:tbl>
    <w:p w:rsidR="00E21458" w:rsidP="00E21458" w:rsidRDefault="00E21458" w14:paraId="7967334D" w14:textId="77777777">
      <w:pPr>
        <w:rPr>
          <w:rFonts w:ascii="Arial" w:hAnsi="Arial" w:cs="Arial"/>
          <w:sz w:val="56"/>
          <w:szCs w:val="56"/>
        </w:rPr>
      </w:pPr>
    </w:p>
    <w:p w:rsidRPr="00F3595A" w:rsidR="00F3595A" w:rsidP="00F3595A" w:rsidRDefault="003D131F" w14:paraId="0727FF7F" w14:textId="77777777">
      <w:pPr>
        <w:jc w:val="center"/>
        <w:rPr>
          <w:b/>
          <w:sz w:val="32"/>
          <w:szCs w:val="32"/>
        </w:rPr>
      </w:pPr>
      <w:r>
        <w:rPr>
          <w:rFonts w:ascii="Calibri" w:hAnsi="Calibri" w:eastAsia="Calibri" w:cs="Times New Roman"/>
          <w:b/>
          <w:bCs/>
          <w:sz w:val="32"/>
          <w:szCs w:val="32"/>
          <w:lang w:val="cy-GB"/>
        </w:rPr>
        <w:t>Atodiadau</w:t>
      </w:r>
    </w:p>
    <w:tbl>
      <w:tblPr>
        <w:tblStyle w:val="TableGrid"/>
        <w:tblW w:w="0" w:type="auto"/>
        <w:tblLook w:val="04A0" w:firstRow="1" w:lastRow="0" w:firstColumn="1" w:lastColumn="0" w:noHBand="0" w:noVBand="1"/>
      </w:tblPr>
      <w:tblGrid>
        <w:gridCol w:w="6941"/>
      </w:tblGrid>
      <w:tr w:rsidR="006B1354" w:rsidTr="0078288C" w14:paraId="6F643384" w14:textId="77777777">
        <w:tc>
          <w:tcPr>
            <w:tcW w:w="6941" w:type="dxa"/>
          </w:tcPr>
          <w:p w:rsidR="00073131" w:rsidP="00F3595A" w:rsidRDefault="003D131F" w14:paraId="24815B9E" w14:textId="77777777">
            <w:pPr>
              <w:rPr>
                <w:b/>
                <w:sz w:val="32"/>
                <w:szCs w:val="32"/>
              </w:rPr>
            </w:pPr>
            <w:r>
              <w:rPr>
                <w:rFonts w:ascii="Calibri" w:hAnsi="Calibri" w:eastAsia="Calibri" w:cs="Times New Roman"/>
                <w:b/>
                <w:bCs/>
                <w:sz w:val="32"/>
                <w:szCs w:val="32"/>
                <w:lang w:val="cy-GB"/>
              </w:rPr>
              <w:t>Atodiad A: Asesiadau o’r Effaith ar Gydraddoldeb</w:t>
            </w:r>
          </w:p>
          <w:p w:rsidRPr="00F3595A" w:rsidR="0078288C" w:rsidP="00F3595A" w:rsidRDefault="0078288C" w14:paraId="11A483E2" w14:textId="77777777">
            <w:pPr>
              <w:rPr>
                <w:b/>
                <w:sz w:val="32"/>
                <w:szCs w:val="32"/>
              </w:rPr>
            </w:pPr>
          </w:p>
        </w:tc>
      </w:tr>
      <w:tr w:rsidR="006B1354" w:rsidTr="0078288C" w14:paraId="0657642C" w14:textId="77777777">
        <w:tc>
          <w:tcPr>
            <w:tcW w:w="6941" w:type="dxa"/>
          </w:tcPr>
          <w:p w:rsidR="00073131" w:rsidP="00F3595A" w:rsidRDefault="003D131F" w14:paraId="7219348E" w14:textId="77777777">
            <w:pPr>
              <w:rPr>
                <w:b/>
                <w:sz w:val="32"/>
                <w:szCs w:val="32"/>
              </w:rPr>
            </w:pPr>
            <w:r>
              <w:rPr>
                <w:rFonts w:ascii="Calibri" w:hAnsi="Calibri" w:eastAsia="Calibri" w:cs="Times New Roman"/>
                <w:b/>
                <w:bCs/>
                <w:sz w:val="32"/>
                <w:szCs w:val="32"/>
                <w:lang w:val="cy-GB"/>
              </w:rPr>
              <w:t>Atodiad B:</w:t>
            </w:r>
            <w:r>
              <w:rPr>
                <w:rFonts w:ascii="Calibri" w:hAnsi="Calibri" w:eastAsia="Calibri" w:cs="Times New Roman"/>
                <w:lang w:val="cy-GB"/>
              </w:rPr>
              <w:t xml:space="preserve">  </w:t>
            </w:r>
            <w:r>
              <w:rPr>
                <w:rFonts w:ascii="Calibri" w:hAnsi="Calibri" w:eastAsia="Calibri" w:cs="Times New Roman"/>
                <w:b/>
                <w:bCs/>
                <w:sz w:val="32"/>
                <w:szCs w:val="32"/>
                <w:lang w:val="cy-GB"/>
              </w:rPr>
              <w:t>Cynllun Gwariant</w:t>
            </w:r>
          </w:p>
          <w:p w:rsidRPr="00F3595A" w:rsidR="0078288C" w:rsidP="00F3595A" w:rsidRDefault="0078288C" w14:paraId="4C02111D" w14:textId="77777777">
            <w:pPr>
              <w:rPr>
                <w:b/>
                <w:sz w:val="32"/>
                <w:szCs w:val="32"/>
              </w:rPr>
            </w:pPr>
          </w:p>
        </w:tc>
      </w:tr>
      <w:tr w:rsidR="006B1354" w:rsidTr="0078288C" w14:paraId="27992574" w14:textId="77777777">
        <w:tc>
          <w:tcPr>
            <w:tcW w:w="6941" w:type="dxa"/>
          </w:tcPr>
          <w:p w:rsidR="009F024A" w:rsidP="00F3595A" w:rsidRDefault="003D131F" w14:paraId="61AAAF45" w14:textId="77777777">
            <w:pPr>
              <w:rPr>
                <w:b/>
                <w:sz w:val="32"/>
                <w:szCs w:val="32"/>
              </w:rPr>
            </w:pPr>
            <w:r>
              <w:rPr>
                <w:rFonts w:ascii="Calibri" w:hAnsi="Calibri" w:eastAsia="Calibri" w:cs="Times New Roman"/>
                <w:b/>
                <w:bCs/>
                <w:sz w:val="32"/>
                <w:szCs w:val="32"/>
                <w:lang w:val="cy-GB"/>
              </w:rPr>
              <w:t>Atodiad C: Cynllun Comisiynu</w:t>
            </w:r>
          </w:p>
          <w:p w:rsidRPr="00F3595A" w:rsidR="005753A3" w:rsidP="00F3595A" w:rsidRDefault="005753A3" w14:paraId="6C12C840" w14:textId="77777777">
            <w:pPr>
              <w:rPr>
                <w:b/>
                <w:sz w:val="32"/>
                <w:szCs w:val="32"/>
              </w:rPr>
            </w:pPr>
          </w:p>
        </w:tc>
      </w:tr>
      <w:tr w:rsidR="006B1354" w:rsidTr="0078288C" w14:paraId="19E96282" w14:textId="77777777">
        <w:tc>
          <w:tcPr>
            <w:tcW w:w="6941" w:type="dxa"/>
          </w:tcPr>
          <w:p w:rsidR="00073131" w:rsidP="00F3595A" w:rsidRDefault="003D131F" w14:paraId="393EA3B0" w14:textId="77777777">
            <w:pPr>
              <w:rPr>
                <w:b/>
                <w:sz w:val="32"/>
                <w:szCs w:val="32"/>
              </w:rPr>
            </w:pPr>
            <w:r>
              <w:rPr>
                <w:rFonts w:ascii="Calibri" w:hAnsi="Calibri" w:eastAsia="Calibri" w:cs="Times New Roman"/>
                <w:b/>
                <w:bCs/>
                <w:sz w:val="32"/>
                <w:szCs w:val="32"/>
                <w:lang w:val="cy-GB"/>
              </w:rPr>
              <w:t>Atodiad D: Dyletswyddau statudol digartrefedd</w:t>
            </w:r>
          </w:p>
          <w:p w:rsidRPr="00F3595A" w:rsidR="0078288C" w:rsidP="00F3595A" w:rsidRDefault="0078288C" w14:paraId="331A7AE5" w14:textId="77777777">
            <w:pPr>
              <w:rPr>
                <w:b/>
                <w:sz w:val="32"/>
                <w:szCs w:val="32"/>
              </w:rPr>
            </w:pPr>
          </w:p>
        </w:tc>
      </w:tr>
    </w:tbl>
    <w:p w:rsidR="00A73277" w:rsidP="00A73277" w:rsidRDefault="00A73277" w14:paraId="2974DB5C" w14:textId="77777777">
      <w:pPr>
        <w:jc w:val="center"/>
        <w:rPr>
          <w:rFonts w:ascii="Arial" w:hAnsi="Arial" w:cs="Arial"/>
          <w:sz w:val="56"/>
          <w:szCs w:val="56"/>
        </w:rPr>
      </w:pPr>
    </w:p>
    <w:p w:rsidR="00A73277" w:rsidP="00A73277" w:rsidRDefault="00A73277" w14:paraId="031032DD" w14:textId="77777777">
      <w:pPr>
        <w:jc w:val="center"/>
        <w:rPr>
          <w:rFonts w:ascii="Arial" w:hAnsi="Arial" w:cs="Arial"/>
          <w:sz w:val="56"/>
          <w:szCs w:val="56"/>
        </w:rPr>
      </w:pPr>
    </w:p>
    <w:p w:rsidR="00A73277" w:rsidP="00A73277" w:rsidRDefault="00A73277" w14:paraId="1F7C04FB" w14:textId="77777777">
      <w:pPr>
        <w:jc w:val="center"/>
        <w:rPr>
          <w:rFonts w:ascii="Arial" w:hAnsi="Arial" w:cs="Arial"/>
          <w:sz w:val="56"/>
          <w:szCs w:val="56"/>
        </w:rPr>
      </w:pPr>
    </w:p>
    <w:p w:rsidR="00A73277" w:rsidP="00A73277" w:rsidRDefault="00A73277" w14:paraId="73D7C99B" w14:textId="77777777">
      <w:pPr>
        <w:jc w:val="center"/>
        <w:rPr>
          <w:rFonts w:ascii="Arial" w:hAnsi="Arial" w:cs="Arial"/>
          <w:sz w:val="56"/>
          <w:szCs w:val="56"/>
        </w:rPr>
      </w:pPr>
    </w:p>
    <w:p w:rsidR="00A73277" w:rsidP="00B37C5F" w:rsidRDefault="00A73277" w14:paraId="385E2789" w14:textId="77777777">
      <w:pPr>
        <w:rPr>
          <w:rFonts w:ascii="Arial" w:hAnsi="Arial" w:cs="Arial"/>
          <w:sz w:val="24"/>
          <w:szCs w:val="24"/>
        </w:rPr>
      </w:pPr>
    </w:p>
    <w:p w:rsidR="00320F51" w:rsidP="002E16EE" w:rsidRDefault="00320F51" w14:paraId="0F1F7FB9" w14:textId="77777777">
      <w:pPr>
        <w:spacing w:after="0" w:line="240" w:lineRule="auto"/>
        <w:rPr>
          <w:rFonts w:ascii="Arial" w:hAnsi="Arial" w:cs="Arial"/>
          <w:b/>
          <w:sz w:val="24"/>
          <w:szCs w:val="24"/>
        </w:rPr>
      </w:pPr>
    </w:p>
    <w:p w:rsidR="00307069" w:rsidP="002E16EE" w:rsidRDefault="00307069" w14:paraId="4673A496" w14:textId="77777777">
      <w:pPr>
        <w:spacing w:after="0" w:line="240" w:lineRule="auto"/>
        <w:rPr>
          <w:rFonts w:ascii="Arial" w:hAnsi="Arial" w:cs="Arial"/>
          <w:b/>
          <w:sz w:val="24"/>
          <w:szCs w:val="24"/>
        </w:rPr>
      </w:pPr>
    </w:p>
    <w:p w:rsidR="00307069" w:rsidP="002E16EE" w:rsidRDefault="00307069" w14:paraId="5D7DFA2A" w14:textId="77777777">
      <w:pPr>
        <w:spacing w:after="0" w:line="240" w:lineRule="auto"/>
        <w:rPr>
          <w:rFonts w:ascii="Arial" w:hAnsi="Arial" w:cs="Arial"/>
          <w:b/>
          <w:sz w:val="24"/>
          <w:szCs w:val="24"/>
        </w:rPr>
      </w:pPr>
    </w:p>
    <w:p w:rsidR="00307069" w:rsidP="002E16EE" w:rsidRDefault="00307069" w14:paraId="44F2F7C5" w14:textId="77777777">
      <w:pPr>
        <w:spacing w:after="0" w:line="240" w:lineRule="auto"/>
        <w:rPr>
          <w:rFonts w:ascii="Arial" w:hAnsi="Arial" w:cs="Arial"/>
          <w:b/>
          <w:sz w:val="24"/>
          <w:szCs w:val="24"/>
        </w:rPr>
      </w:pPr>
    </w:p>
    <w:p w:rsidR="00307069" w:rsidP="002E16EE" w:rsidRDefault="00307069" w14:paraId="38182A97" w14:textId="77777777">
      <w:pPr>
        <w:spacing w:after="0" w:line="240" w:lineRule="auto"/>
        <w:rPr>
          <w:rFonts w:ascii="Arial" w:hAnsi="Arial" w:cs="Arial"/>
          <w:b/>
          <w:sz w:val="24"/>
          <w:szCs w:val="24"/>
        </w:rPr>
      </w:pPr>
    </w:p>
    <w:p w:rsidR="00A73277" w:rsidP="00A73277" w:rsidRDefault="003D131F" w14:paraId="1226BD86" w14:textId="77777777">
      <w:pPr>
        <w:pStyle w:val="ListParagraph"/>
        <w:numPr>
          <w:ilvl w:val="0"/>
          <w:numId w:val="1"/>
        </w:numPr>
        <w:spacing w:after="0" w:line="240" w:lineRule="auto"/>
        <w:rPr>
          <w:rFonts w:ascii="Arial" w:hAnsi="Arial" w:cs="Arial"/>
          <w:b/>
          <w:sz w:val="28"/>
          <w:szCs w:val="28"/>
        </w:rPr>
      </w:pPr>
      <w:r>
        <w:rPr>
          <w:rFonts w:ascii="Arial" w:hAnsi="Arial" w:eastAsia="Arial" w:cs="Arial"/>
          <w:b/>
          <w:bCs/>
          <w:sz w:val="28"/>
          <w:szCs w:val="28"/>
          <w:lang w:val="cy-GB"/>
        </w:rPr>
        <w:tab/>
        <w:t>Cyflwyniad</w:t>
      </w:r>
    </w:p>
    <w:p w:rsidR="00F647B5" w:rsidP="00F647B5" w:rsidRDefault="00F647B5" w14:paraId="734168E9" w14:textId="77777777">
      <w:pPr>
        <w:pStyle w:val="ListParagraph"/>
        <w:spacing w:after="0" w:line="240" w:lineRule="auto"/>
        <w:ind w:left="360"/>
        <w:rPr>
          <w:rFonts w:ascii="Arial" w:hAnsi="Arial" w:cs="Arial"/>
          <w:b/>
          <w:sz w:val="28"/>
          <w:szCs w:val="28"/>
        </w:rPr>
      </w:pPr>
    </w:p>
    <w:p w:rsidRPr="00B37C5F" w:rsidR="00B37C5F" w:rsidP="00F647B5" w:rsidRDefault="003D131F" w14:paraId="2F62AB6E" w14:textId="77777777">
      <w:pPr>
        <w:pStyle w:val="ListParagraph"/>
        <w:ind w:left="360"/>
        <w:jc w:val="both"/>
        <w:rPr>
          <w:rFonts w:ascii="Arial" w:hAnsi="Arial" w:cs="Arial"/>
          <w:sz w:val="24"/>
          <w:szCs w:val="24"/>
        </w:rPr>
      </w:pPr>
      <w:r>
        <w:rPr>
          <w:rFonts w:ascii="Arial" w:hAnsi="Arial" w:eastAsia="Arial" w:cs="Arial"/>
          <w:sz w:val="24"/>
          <w:szCs w:val="24"/>
          <w:lang w:val="cy-GB"/>
        </w:rPr>
        <w:t>Mae Cynllun Cyflawni Grant Cymorth Tai Bro Morgannwg yn amlinellu'r angen am gymorth sy'n gysylltiedig â thai a ariennir gan y Grant Cymorth Tai (GCT) ym Mro Morgannwg rhwng 2022 a 2025.</w:t>
      </w:r>
    </w:p>
    <w:p w:rsidR="00B37C5F" w:rsidP="00F647B5" w:rsidRDefault="003D131F" w14:paraId="77576D4E" w14:textId="77777777">
      <w:pPr>
        <w:pStyle w:val="ListParagraph"/>
        <w:ind w:left="360"/>
        <w:jc w:val="both"/>
        <w:rPr>
          <w:rFonts w:ascii="Arial" w:hAnsi="Arial" w:cs="Arial"/>
          <w:sz w:val="24"/>
          <w:szCs w:val="24"/>
        </w:rPr>
      </w:pPr>
      <w:r>
        <w:rPr>
          <w:rFonts w:ascii="Arial" w:hAnsi="Arial" w:eastAsia="Arial" w:cs="Arial"/>
          <w:sz w:val="24"/>
          <w:szCs w:val="24"/>
          <w:lang w:val="cy-GB"/>
        </w:rPr>
        <w:t xml:space="preserve">Mae'r GCT yn gyfuniad o dri grant sy'n bodoli eisoes; Grant Rhaglen Cefnogi Pobl, y Grant Atal Digartrefedd a Grant Gorfodi Rhentu Doeth Cymru. </w:t>
      </w:r>
    </w:p>
    <w:p w:rsidR="006C4697" w:rsidP="00F647B5" w:rsidRDefault="003D131F" w14:paraId="70093B13" w14:textId="77777777">
      <w:pPr>
        <w:pStyle w:val="ListParagraph"/>
        <w:ind w:left="360"/>
        <w:jc w:val="both"/>
        <w:rPr>
          <w:rFonts w:ascii="Arial" w:hAnsi="Arial" w:cs="Arial"/>
          <w:sz w:val="24"/>
          <w:szCs w:val="24"/>
        </w:rPr>
      </w:pPr>
      <w:r>
        <w:rPr>
          <w:rFonts w:ascii="Arial" w:hAnsi="Arial" w:eastAsia="Arial" w:cs="Arial"/>
          <w:sz w:val="24"/>
          <w:szCs w:val="24"/>
          <w:lang w:val="cy-GB"/>
        </w:rPr>
        <w:t>Mae Llywodraeth Cymru wedi hysbysu Cyngor Bro Morgannwg o gyllideb GCT dangosol o £4,718,683.58 ar gyfer y blynyddoedd ariannol 2022-23, 2023-24 a 2024-25. Mewn termau nominal mae hyn yn golygu y bydd y gyllideb yn aros yn wastad dros y cyfnod o 3 blynedd.</w:t>
      </w:r>
    </w:p>
    <w:p w:rsidRPr="00B37C5F" w:rsidR="00450157" w:rsidP="00F647B5" w:rsidRDefault="00450157" w14:paraId="2D2C3DEA" w14:textId="77777777">
      <w:pPr>
        <w:pStyle w:val="ListParagraph"/>
        <w:ind w:left="360"/>
        <w:jc w:val="both"/>
        <w:rPr>
          <w:rFonts w:ascii="Arial" w:hAnsi="Arial" w:cs="Arial"/>
          <w:sz w:val="24"/>
          <w:szCs w:val="24"/>
        </w:rPr>
      </w:pPr>
    </w:p>
    <w:p w:rsidR="00B37C5F" w:rsidP="00F647B5" w:rsidRDefault="003D131F" w14:paraId="15501726" w14:textId="77777777">
      <w:pPr>
        <w:pStyle w:val="ListParagraph"/>
        <w:ind w:left="360"/>
        <w:jc w:val="both"/>
        <w:rPr>
          <w:rFonts w:ascii="Arial" w:hAnsi="Arial" w:cs="Arial"/>
          <w:sz w:val="24"/>
          <w:szCs w:val="24"/>
        </w:rPr>
      </w:pPr>
      <w:r>
        <w:rPr>
          <w:rFonts w:ascii="Arial" w:hAnsi="Arial" w:eastAsia="Arial" w:cs="Arial"/>
          <w:sz w:val="24"/>
          <w:szCs w:val="24"/>
          <w:lang w:val="cy-GB"/>
        </w:rPr>
        <w:t>Mae'r GCT yn rhaglen grant ymyrraeth gynnar i gefnogi gweithgarwch, sy'n atal pobl rhag mynd yn ddigartref, yn sefydlogi eu sefyllfa llety, neu’n helpu pobl a allai fynd yn ddigartref i ddod o hyd i lety a'i gadw. Nid yw'r GCT yn ariannu'r ddyletswydd statudol ar awdurdodau lleol i atal digartrefedd, yn hytrach mae gwasanaethau a ariennir gan y GCT yn ategu a chefnogi'r gwasanaeth statudol i sicrhau bod yr awdurdodau yn rhoi cymorth i bobl i’r cartrefi cywir gyda'r cymorth cywir i lwyddo. Mae'n cefnogi pobl sy'n agored i niwed i fynd i'r afael â'r problemau lluosog y maent yn eu hwynebu weithiau, megis dyled, cyflogaeth, rheoli tenantiaethau, camddefnyddio sylweddau, trais yn erbyn menywod, cam-drin domestig a thrais rhywiol, a materion iechyd meddwl. Mae cymorth yn canolbwyntio ar yr unigolyn, gyda'r nod o gefnogi pobl i sicrhau a chynnal llety cynaliadwy drwy fynd i'r afael â'u hanghenion a gweithio gyda nhw i ddatblygu'r sgiliau sydd eu hangen i gynnal tenantiaeth.</w:t>
      </w:r>
    </w:p>
    <w:p w:rsidRPr="00B37C5F" w:rsidR="00450157" w:rsidP="00F647B5" w:rsidRDefault="00450157" w14:paraId="3C94B7D0" w14:textId="77777777">
      <w:pPr>
        <w:pStyle w:val="ListParagraph"/>
        <w:ind w:left="360"/>
        <w:jc w:val="both"/>
        <w:rPr>
          <w:rFonts w:ascii="Arial" w:hAnsi="Arial" w:cs="Arial"/>
          <w:sz w:val="24"/>
          <w:szCs w:val="24"/>
        </w:rPr>
      </w:pPr>
    </w:p>
    <w:p w:rsidR="00B17D0A" w:rsidP="00F647B5" w:rsidRDefault="003D131F" w14:paraId="305C8A71" w14:textId="77777777">
      <w:pPr>
        <w:pStyle w:val="ListParagraph"/>
        <w:ind w:left="360"/>
        <w:jc w:val="both"/>
        <w:rPr>
          <w:rFonts w:ascii="Arial" w:hAnsi="Arial" w:cs="Arial"/>
          <w:sz w:val="24"/>
          <w:szCs w:val="24"/>
        </w:rPr>
      </w:pPr>
      <w:r>
        <w:rPr>
          <w:rFonts w:ascii="Arial" w:hAnsi="Arial" w:eastAsia="Arial" w:cs="Arial"/>
          <w:sz w:val="24"/>
          <w:szCs w:val="24"/>
          <w:lang w:val="cy-GB"/>
        </w:rPr>
        <w:t>Wrth wraidd y GCT mae atal digartrefedd, ac o'r herwydd bydd Cynllun Cyflawni y GCT yn gweithio i gyflawni'r blaenoriaethau strategol a nodir yn y Strategaeth Rhaglen Cymorth Tai. Cyflawnir hyn drwy’r canlynol:</w:t>
      </w:r>
    </w:p>
    <w:p w:rsidR="00450157" w:rsidP="00F647B5" w:rsidRDefault="00450157" w14:paraId="6937EFC2" w14:textId="77777777">
      <w:pPr>
        <w:pStyle w:val="ListParagraph"/>
        <w:ind w:left="360"/>
        <w:jc w:val="both"/>
        <w:rPr>
          <w:rFonts w:ascii="Arial" w:hAnsi="Arial" w:cs="Arial"/>
          <w:sz w:val="24"/>
          <w:szCs w:val="24"/>
        </w:rPr>
      </w:pPr>
    </w:p>
    <w:p w:rsidR="00B37C5F" w:rsidP="00F647B5" w:rsidRDefault="003D131F" w14:paraId="21F5D619" w14:textId="77777777">
      <w:pPr>
        <w:pStyle w:val="ListParagraph"/>
        <w:numPr>
          <w:ilvl w:val="0"/>
          <w:numId w:val="23"/>
        </w:numPr>
        <w:jc w:val="both"/>
        <w:rPr>
          <w:rFonts w:ascii="Arial" w:hAnsi="Arial" w:cs="Arial"/>
          <w:sz w:val="24"/>
          <w:szCs w:val="24"/>
        </w:rPr>
      </w:pPr>
      <w:r>
        <w:rPr>
          <w:rFonts w:ascii="Arial" w:hAnsi="Arial" w:eastAsia="Arial" w:cs="Arial"/>
          <w:sz w:val="24"/>
          <w:szCs w:val="24"/>
          <w:lang w:val="cy-GB"/>
        </w:rPr>
        <w:t>Ehangu capasiti'r gefnogaeth yn ôl yr angen, llety â chymorth a gwasanaethau cymorth galw heibio presennol er mwyn diwallu'r angen cynyddol.</w:t>
      </w:r>
    </w:p>
    <w:p w:rsidR="00B17D0A" w:rsidP="00F647B5" w:rsidRDefault="003D131F" w14:paraId="6F2330C8" w14:textId="77777777">
      <w:pPr>
        <w:pStyle w:val="ListParagraph"/>
        <w:numPr>
          <w:ilvl w:val="0"/>
          <w:numId w:val="23"/>
        </w:numPr>
        <w:jc w:val="both"/>
        <w:rPr>
          <w:rFonts w:ascii="Arial" w:hAnsi="Arial" w:cs="Arial"/>
          <w:sz w:val="24"/>
          <w:szCs w:val="24"/>
        </w:rPr>
      </w:pPr>
      <w:r>
        <w:rPr>
          <w:rFonts w:ascii="Arial" w:hAnsi="Arial" w:eastAsia="Arial" w:cs="Arial"/>
          <w:sz w:val="24"/>
          <w:szCs w:val="24"/>
          <w:lang w:val="cy-GB"/>
        </w:rPr>
        <w:t>Ad-drefnu gwasanaethau presennol i weithio mewn ffyrdd newydd i helpu i gyflawni blaenoriaethau strategol newydd.</w:t>
      </w:r>
    </w:p>
    <w:p w:rsidR="00B17D0A" w:rsidP="00F647B5" w:rsidRDefault="003D131F" w14:paraId="34134F3C" w14:textId="77777777">
      <w:pPr>
        <w:pStyle w:val="ListParagraph"/>
        <w:numPr>
          <w:ilvl w:val="0"/>
          <w:numId w:val="23"/>
        </w:numPr>
        <w:jc w:val="both"/>
        <w:rPr>
          <w:rFonts w:ascii="Arial" w:hAnsi="Arial" w:cs="Arial"/>
          <w:sz w:val="24"/>
          <w:szCs w:val="24"/>
        </w:rPr>
      </w:pPr>
      <w:r>
        <w:rPr>
          <w:rFonts w:ascii="Arial" w:hAnsi="Arial" w:eastAsia="Arial" w:cs="Arial"/>
          <w:sz w:val="24"/>
          <w:szCs w:val="24"/>
          <w:lang w:val="cy-GB"/>
        </w:rPr>
        <w:t>Comisiynu prosiectau newydd gan gynnwys Hostel Anghenion Cymhleth, Llety â Chymorth 24 awr i bobl sydd â phroblemau iechyd meddwl, Llety â Chymorth i bobl ag anawsterau dysgu a gwasanaethau cymorth yn ôl yr angen newydd i bobl ag anghenion cymorth cysylltiedig â thai.</w:t>
      </w:r>
    </w:p>
    <w:p w:rsidRPr="00B37C5F" w:rsidR="00450157" w:rsidP="00450157" w:rsidRDefault="00450157" w14:paraId="63D37DE5" w14:textId="77777777">
      <w:pPr>
        <w:pStyle w:val="ListParagraph"/>
        <w:jc w:val="both"/>
        <w:rPr>
          <w:rFonts w:ascii="Arial" w:hAnsi="Arial" w:cs="Arial"/>
          <w:sz w:val="24"/>
          <w:szCs w:val="24"/>
        </w:rPr>
      </w:pPr>
    </w:p>
    <w:p w:rsidRPr="00B37C5F" w:rsidR="00B37C5F" w:rsidP="00F647B5" w:rsidRDefault="003D131F" w14:paraId="4391B6DF" w14:textId="77777777">
      <w:pPr>
        <w:pStyle w:val="ListParagraph"/>
        <w:ind w:left="360"/>
        <w:jc w:val="both"/>
        <w:rPr>
          <w:rFonts w:ascii="Arial" w:hAnsi="Arial" w:cs="Arial"/>
          <w:sz w:val="24"/>
          <w:szCs w:val="24"/>
        </w:rPr>
      </w:pPr>
      <w:r>
        <w:rPr>
          <w:rFonts w:ascii="Arial" w:hAnsi="Arial" w:eastAsia="Arial" w:cs="Arial"/>
          <w:sz w:val="24"/>
          <w:szCs w:val="24"/>
          <w:lang w:val="cy-GB"/>
        </w:rPr>
        <w:t>Mae Cynllun Cyflawni GCT Bro Morgannwg wedi'i seilio ar broses fapio anghenion cynhwysfawr sy'n cynnwys casglu data gan y Tîm Atebion Tai, Darparwyr Cymorth ac amrywiaeth o randdeiliaid.</w:t>
      </w:r>
    </w:p>
    <w:p w:rsidR="00AB5B01" w:rsidP="005620B1" w:rsidRDefault="00AB5B01" w14:paraId="48216C71" w14:textId="77777777">
      <w:pPr>
        <w:spacing w:after="0" w:line="240" w:lineRule="auto"/>
        <w:rPr>
          <w:rFonts w:ascii="Arial" w:hAnsi="Arial" w:cs="Arial"/>
          <w:b/>
          <w:sz w:val="28"/>
          <w:szCs w:val="28"/>
        </w:rPr>
      </w:pPr>
    </w:p>
    <w:p w:rsidR="00AB5B01" w:rsidP="005620B1" w:rsidRDefault="00AB5B01" w14:paraId="454A0650" w14:textId="77777777">
      <w:pPr>
        <w:spacing w:after="0" w:line="240" w:lineRule="auto"/>
        <w:rPr>
          <w:rFonts w:ascii="Arial" w:hAnsi="Arial" w:cs="Arial"/>
          <w:b/>
          <w:sz w:val="28"/>
          <w:szCs w:val="28"/>
        </w:rPr>
      </w:pPr>
    </w:p>
    <w:p w:rsidR="00AB5B01" w:rsidP="005620B1" w:rsidRDefault="00AB5B01" w14:paraId="43E10E0B" w14:textId="77777777">
      <w:pPr>
        <w:spacing w:after="0" w:line="240" w:lineRule="auto"/>
        <w:rPr>
          <w:rFonts w:ascii="Arial" w:hAnsi="Arial" w:cs="Arial"/>
          <w:b/>
          <w:sz w:val="28"/>
          <w:szCs w:val="28"/>
        </w:rPr>
      </w:pPr>
    </w:p>
    <w:p w:rsidR="00AB5B01" w:rsidP="005620B1" w:rsidRDefault="00AB5B01" w14:paraId="2BE493D0" w14:textId="77777777">
      <w:pPr>
        <w:spacing w:after="0" w:line="240" w:lineRule="auto"/>
        <w:rPr>
          <w:rFonts w:ascii="Arial" w:hAnsi="Arial" w:cs="Arial"/>
          <w:b/>
          <w:sz w:val="28"/>
          <w:szCs w:val="28"/>
        </w:rPr>
      </w:pPr>
    </w:p>
    <w:p w:rsidR="00AB5B01" w:rsidP="005620B1" w:rsidRDefault="00AB5B01" w14:paraId="7B0767E7" w14:textId="77777777">
      <w:pPr>
        <w:spacing w:after="0" w:line="240" w:lineRule="auto"/>
        <w:rPr>
          <w:rFonts w:ascii="Arial" w:hAnsi="Arial" w:cs="Arial"/>
          <w:b/>
          <w:sz w:val="28"/>
          <w:szCs w:val="28"/>
        </w:rPr>
      </w:pPr>
    </w:p>
    <w:p w:rsidR="00AB5B01" w:rsidP="005620B1" w:rsidRDefault="00AB5B01" w14:paraId="662A04D9" w14:textId="77777777">
      <w:pPr>
        <w:spacing w:after="0" w:line="240" w:lineRule="auto"/>
        <w:rPr>
          <w:rFonts w:ascii="Arial" w:hAnsi="Arial" w:cs="Arial"/>
          <w:b/>
          <w:sz w:val="28"/>
          <w:szCs w:val="28"/>
        </w:rPr>
      </w:pPr>
    </w:p>
    <w:p w:rsidR="00AB5B01" w:rsidP="005620B1" w:rsidRDefault="00AB5B01" w14:paraId="7508E374" w14:textId="77777777">
      <w:pPr>
        <w:spacing w:after="0" w:line="240" w:lineRule="auto"/>
        <w:rPr>
          <w:rFonts w:ascii="Arial" w:hAnsi="Arial" w:cs="Arial"/>
          <w:b/>
          <w:sz w:val="28"/>
          <w:szCs w:val="28"/>
        </w:rPr>
      </w:pPr>
    </w:p>
    <w:p w:rsidR="005620B1" w:rsidP="005620B1" w:rsidRDefault="003D131F" w14:paraId="710AC52F" w14:textId="77777777">
      <w:pPr>
        <w:spacing w:after="0" w:line="240" w:lineRule="auto"/>
        <w:rPr>
          <w:rFonts w:ascii="Arial" w:hAnsi="Arial" w:cs="Arial"/>
          <w:b/>
          <w:sz w:val="24"/>
          <w:szCs w:val="24"/>
        </w:rPr>
      </w:pPr>
      <w:r>
        <w:rPr>
          <w:rFonts w:ascii="Arial" w:hAnsi="Arial" w:cs="Arial"/>
          <w:b/>
          <w:sz w:val="24"/>
          <w:szCs w:val="24"/>
        </w:rPr>
        <w:t>…………………………………………………………………………………………………</w:t>
      </w:r>
    </w:p>
    <w:p w:rsidR="00F03F1F" w:rsidP="005620B1" w:rsidRDefault="00F03F1F" w14:paraId="453B9994" w14:textId="77777777">
      <w:pPr>
        <w:spacing w:after="0" w:line="240" w:lineRule="auto"/>
        <w:rPr>
          <w:rFonts w:ascii="Arial" w:hAnsi="Arial" w:cs="Arial"/>
          <w:b/>
          <w:sz w:val="24"/>
          <w:szCs w:val="24"/>
        </w:rPr>
      </w:pPr>
    </w:p>
    <w:p w:rsidR="005620B1" w:rsidP="005620B1" w:rsidRDefault="003D131F" w14:paraId="1A7FA633" w14:textId="77777777">
      <w:pPr>
        <w:pStyle w:val="ListParagraph"/>
        <w:numPr>
          <w:ilvl w:val="0"/>
          <w:numId w:val="1"/>
        </w:numPr>
        <w:rPr>
          <w:rFonts w:ascii="Arial" w:hAnsi="Arial" w:cs="Arial"/>
          <w:b/>
          <w:sz w:val="28"/>
          <w:szCs w:val="28"/>
        </w:rPr>
      </w:pPr>
      <w:r>
        <w:rPr>
          <w:rFonts w:ascii="Arial" w:hAnsi="Arial" w:eastAsia="Arial" w:cs="Arial"/>
          <w:b/>
          <w:bCs/>
          <w:sz w:val="28"/>
          <w:szCs w:val="28"/>
          <w:lang w:val="cy-GB"/>
        </w:rPr>
        <w:tab/>
        <w:t xml:space="preserve">Asesiad anghenion </w:t>
      </w:r>
    </w:p>
    <w:p w:rsidR="00AB5B01" w:rsidP="000419E4" w:rsidRDefault="003D131F" w14:paraId="2E17A76E" w14:textId="77777777">
      <w:pPr>
        <w:spacing w:line="240" w:lineRule="auto"/>
        <w:jc w:val="both"/>
        <w:rPr>
          <w:rFonts w:ascii="Arial" w:hAnsi="Arial" w:cs="Arial"/>
          <w:sz w:val="24"/>
          <w:szCs w:val="24"/>
        </w:rPr>
      </w:pPr>
      <w:r>
        <w:rPr>
          <w:rFonts w:ascii="Arial" w:hAnsi="Arial" w:eastAsia="Arial" w:cs="Arial"/>
          <w:sz w:val="24"/>
          <w:szCs w:val="24"/>
          <w:lang w:val="cy-GB"/>
        </w:rPr>
        <w:t>Mae'n ofynnol i awdurdodau lleol gynnal asesiad cynhwysfawr ar anghenion bob pedair blynedd, gydag adolygiad ysgafn bob dwy flynedd i lywio datblygiad eu Strategaeth GCT fel y nodir yng Nghanllawiau y GCT a gyhoeddwyd gan Lywodraeth Cymru.</w:t>
      </w:r>
    </w:p>
    <w:p w:rsidRPr="00CA0DAC" w:rsidR="00FD5A99" w:rsidP="00CA0DAC" w:rsidRDefault="003D131F" w14:paraId="5C7EE394" w14:textId="77777777">
      <w:pPr>
        <w:spacing w:line="240" w:lineRule="auto"/>
        <w:jc w:val="both"/>
        <w:rPr>
          <w:rFonts w:ascii="Arial" w:hAnsi="Arial" w:cs="Arial"/>
          <w:sz w:val="24"/>
          <w:szCs w:val="24"/>
        </w:rPr>
      </w:pPr>
      <w:r>
        <w:rPr>
          <w:rFonts w:ascii="Arial" w:hAnsi="Arial" w:eastAsia="Arial" w:cs="Arial"/>
          <w:sz w:val="24"/>
          <w:szCs w:val="24"/>
          <w:lang w:val="cy-GB"/>
        </w:rPr>
        <w:t>Mae'r asesiad o anghenion hwn hefyd yn llywio Cynllun Cyflawni tair blynedd y GCT ac mae'r anghenion a nodwyd yn yr asesiad hwn yn gosod yr ymateb a amlinellir yn y Cynllun Comisiynu (adran 5).</w:t>
      </w:r>
    </w:p>
    <w:p w:rsidR="005620B1" w:rsidP="000419E4" w:rsidRDefault="003D131F" w14:paraId="0AED7C96" w14:textId="77777777">
      <w:pPr>
        <w:jc w:val="both"/>
        <w:rPr>
          <w:rFonts w:ascii="Arial" w:hAnsi="Arial" w:cs="Arial"/>
          <w:b/>
          <w:sz w:val="24"/>
          <w:szCs w:val="24"/>
        </w:rPr>
      </w:pPr>
      <w:r>
        <w:rPr>
          <w:rFonts w:ascii="Arial" w:hAnsi="Arial" w:eastAsia="Arial" w:cs="Arial"/>
          <w:b/>
          <w:bCs/>
          <w:sz w:val="24"/>
          <w:szCs w:val="24"/>
          <w:lang w:val="cy-GB"/>
        </w:rPr>
        <w:t>2a</w:t>
      </w:r>
      <w:r>
        <w:rPr>
          <w:rFonts w:ascii="Arial" w:hAnsi="Arial" w:eastAsia="Arial" w:cs="Arial"/>
          <w:b/>
          <w:bCs/>
          <w:sz w:val="24"/>
          <w:szCs w:val="24"/>
          <w:lang w:val="cy-GB"/>
        </w:rPr>
        <w:tab/>
        <w:t>Proses asesu anghenion</w:t>
      </w:r>
    </w:p>
    <w:p w:rsidRPr="00C95BC2" w:rsidR="00C95BC2" w:rsidP="000419E4" w:rsidRDefault="003D131F" w14:paraId="53D13579" w14:textId="77777777">
      <w:pPr>
        <w:jc w:val="both"/>
        <w:rPr>
          <w:rFonts w:ascii="Arial" w:hAnsi="Arial" w:cs="Arial"/>
          <w:sz w:val="24"/>
          <w:szCs w:val="24"/>
        </w:rPr>
      </w:pPr>
      <w:r>
        <w:rPr>
          <w:rFonts w:ascii="Arial" w:hAnsi="Arial" w:eastAsia="Arial" w:cs="Arial"/>
          <w:sz w:val="24"/>
          <w:szCs w:val="24"/>
          <w:lang w:val="cy-GB"/>
        </w:rPr>
        <w:t xml:space="preserve">Yn 2018 cyflwynwyd ffurflen atgyfeirio o'r enw'r Ffurflen Cymorth Cysylltiedig â Thai.  Mae hon bellach yn cael ei defnyddio gan yr holl asiantaethau sy'n cyfeirio at y cynllun gan gynnwys Cymdeithasau Tai, Grwpiau Sector Gwirfoddol, y Bwrdd Iechyd Lleol, y Gwasanaeth Prawf a gwasanaethau mewnol.  Cyflwynwyd un ffurflen asesu hefyd ar y cam hwn er mwyn gallu nodi anghenion yn haws a lleihau dyblygu ar gyfer y cleient a'r gwasanaethau sy'n darparu cymorth.      </w:t>
      </w:r>
    </w:p>
    <w:p w:rsidRPr="00C95BC2" w:rsidR="00C95BC2" w:rsidP="000419E4" w:rsidRDefault="003D131F" w14:paraId="1BFD3887" w14:textId="77777777">
      <w:pPr>
        <w:jc w:val="both"/>
        <w:rPr>
          <w:rFonts w:ascii="Arial" w:hAnsi="Arial" w:cs="Arial"/>
          <w:sz w:val="24"/>
          <w:szCs w:val="24"/>
        </w:rPr>
      </w:pPr>
      <w:r>
        <w:rPr>
          <w:rFonts w:ascii="Arial" w:hAnsi="Arial" w:eastAsia="Arial" w:cs="Arial"/>
          <w:sz w:val="24"/>
          <w:szCs w:val="24"/>
          <w:lang w:val="cy-GB"/>
        </w:rPr>
        <w:t xml:space="preserve">Gellir dadansoddi’r wybodaeth asesu anghenion yn ôl ardal benodol, felly pe byddai cyllid newydd ar gael, gellir datblygu gwasanaethau yn yr ardaloedd sydd â’r angen mwyaf.    Yn ogystal, cysylltwyd â darparwyr i awgrymu syniadau ar gyfer cynigion prosiect "oddi ar y silff" fel sy'n ofynnol gan y canllawiau newydd.  Mae'r rhain yn brosiectau y gellir eu comisiynu ar fyr rybudd os bydd cyllid ar gael.  Fodd bynnag, bydd angen iddynt fod yn strategol berthnasol a byddant yn cael eu cymeradwyo drwy'r prosesau cynllunio traddodiadol.  </w:t>
      </w:r>
    </w:p>
    <w:p w:rsidRPr="00C95BC2" w:rsidR="00C95BC2" w:rsidP="000419E4" w:rsidRDefault="003D131F" w14:paraId="5C6E5727" w14:textId="77777777">
      <w:pPr>
        <w:jc w:val="both"/>
        <w:rPr>
          <w:rFonts w:ascii="Arial" w:hAnsi="Arial" w:cs="Arial"/>
          <w:sz w:val="24"/>
          <w:szCs w:val="24"/>
        </w:rPr>
      </w:pPr>
      <w:r>
        <w:rPr>
          <w:rFonts w:ascii="Arial" w:hAnsi="Arial" w:eastAsia="Arial" w:cs="Arial"/>
          <w:sz w:val="24"/>
          <w:szCs w:val="24"/>
          <w:lang w:val="cy-GB"/>
        </w:rPr>
        <w:t xml:space="preserve">Eleni, mae wedi bod yn bwysig dehongli data traddodiadol Cefnogi Pobl ar y cyd â data o'r pandemig, yn ogystal â cheisio asesu effeithiau parhaus tebygol y pandemig ar ddigartrefedd, diweithdra ac anghenion cymorth ein dinasyddion sy'n deillio o hynny.  Rydym yn gweld cynnydd yn y galw ar gwasanaethau cymorth a digartrefedd, ac mae hyn yn debygol o barhau wrth i fwy o bobl wynebu caledi ariannol yn enwedig gyda'r lefelau uchel presennol o gostau ynni a phwysau chwyddiant eraill. </w:t>
      </w:r>
    </w:p>
    <w:p w:rsidRPr="008E5F08" w:rsidR="00C95BC2" w:rsidP="000419E4" w:rsidRDefault="003D131F" w14:paraId="10125148" w14:textId="77777777">
      <w:pPr>
        <w:jc w:val="both"/>
        <w:rPr>
          <w:b/>
          <w:sz w:val="24"/>
          <w:szCs w:val="24"/>
        </w:rPr>
      </w:pPr>
      <w:r>
        <w:rPr>
          <w:rFonts w:ascii="Calibri" w:hAnsi="Calibri" w:eastAsia="Calibri" w:cs="Times New Roman"/>
          <w:b/>
          <w:bCs/>
          <w:sz w:val="24"/>
          <w:szCs w:val="24"/>
          <w:lang w:val="cy-GB"/>
        </w:rPr>
        <w:t xml:space="preserve">Nodi Bylchau mewn Gwasanaethau </w:t>
      </w:r>
    </w:p>
    <w:p w:rsidRPr="00C95BC2" w:rsidR="00C95BC2" w:rsidP="000419E4" w:rsidRDefault="003D131F" w14:paraId="29C4F007" w14:textId="77777777">
      <w:pPr>
        <w:jc w:val="both"/>
        <w:rPr>
          <w:rFonts w:ascii="Arial" w:hAnsi="Arial" w:cs="Arial"/>
          <w:sz w:val="24"/>
          <w:szCs w:val="24"/>
        </w:rPr>
      </w:pPr>
      <w:r>
        <w:rPr>
          <w:rFonts w:ascii="Arial" w:hAnsi="Arial" w:eastAsia="Arial" w:cs="Arial"/>
          <w:sz w:val="24"/>
          <w:szCs w:val="24"/>
          <w:lang w:val="cy-GB"/>
        </w:rPr>
        <w:t xml:space="preserve">Drwy gyfuno’r data a gasglwyd dros y flwyddyn ddiwethaf a’r wybodaeth ychwanegol a ddarparwyd gan ystadegau Atebion Tai â’r cyflenwad presennol o wasanaethau, cawn ddarlun o’r bylchau mewn gwasanaethau.  Cyflwynwyd y canfyddiadau hyn i aelodau craidd y Grŵp Cynllunio Lleol ym Mro Morgannwg sy’n pennu blaenoriaethau’r gwasanaethau lleol yn y dyfodol ar gyfer datblygu. </w:t>
      </w:r>
    </w:p>
    <w:p w:rsidR="00C95BC2" w:rsidP="005620B1" w:rsidRDefault="00C95BC2" w14:paraId="03391137" w14:textId="77777777">
      <w:pPr>
        <w:rPr>
          <w:rFonts w:ascii="Arial" w:hAnsi="Arial" w:cs="Arial"/>
          <w:b/>
          <w:sz w:val="24"/>
          <w:szCs w:val="24"/>
        </w:rPr>
      </w:pPr>
    </w:p>
    <w:p w:rsidR="005620B1" w:rsidP="005620B1" w:rsidRDefault="003D131F" w14:paraId="3F562832" w14:textId="77777777">
      <w:pPr>
        <w:spacing w:line="276" w:lineRule="auto"/>
        <w:rPr>
          <w:rFonts w:ascii="Arial" w:hAnsi="Arial" w:cs="Arial"/>
          <w:b/>
          <w:sz w:val="24"/>
          <w:szCs w:val="24"/>
        </w:rPr>
      </w:pPr>
      <w:r>
        <w:rPr>
          <w:rFonts w:ascii="Arial" w:hAnsi="Arial" w:eastAsia="Arial" w:cs="Arial"/>
          <w:b/>
          <w:bCs/>
          <w:sz w:val="24"/>
          <w:szCs w:val="24"/>
          <w:lang w:val="cy-GB"/>
        </w:rPr>
        <w:t>2b</w:t>
      </w:r>
      <w:r>
        <w:rPr>
          <w:rFonts w:ascii="Arial" w:hAnsi="Arial" w:eastAsia="Arial" w:cs="Arial"/>
          <w:b/>
          <w:bCs/>
          <w:sz w:val="24"/>
          <w:szCs w:val="24"/>
          <w:lang w:val="cy-GB"/>
        </w:rPr>
        <w:tab/>
        <w:t>Prif ganfyddiadau</w:t>
      </w:r>
    </w:p>
    <w:p w:rsidR="00A23FF8" w:rsidP="005620B1" w:rsidRDefault="003D131F" w14:paraId="6750EF5D" w14:textId="77777777">
      <w:pPr>
        <w:spacing w:line="276" w:lineRule="auto"/>
        <w:rPr>
          <w:rFonts w:ascii="Arial" w:hAnsi="Arial" w:cs="Arial"/>
          <w:sz w:val="24"/>
          <w:szCs w:val="24"/>
        </w:rPr>
      </w:pPr>
      <w:r>
        <w:rPr>
          <w:rFonts w:ascii="Arial" w:hAnsi="Arial" w:eastAsia="Arial" w:cs="Arial"/>
          <w:sz w:val="24"/>
          <w:szCs w:val="24"/>
          <w:lang w:val="cy-GB"/>
        </w:rPr>
        <w:t>Bu cynnydd sylweddol yn y galw am gymorth rhwng 2020 a 2021 fel y mae'r siart isod yn dangos:</w:t>
      </w:r>
    </w:p>
    <w:p w:rsidR="001E1C52" w:rsidP="005620B1" w:rsidRDefault="003D131F" w14:paraId="26FBB487" w14:textId="77777777">
      <w:pPr>
        <w:spacing w:line="276" w:lineRule="auto"/>
        <w:rPr>
          <w:rFonts w:ascii="Arial" w:hAnsi="Arial" w:cs="Arial"/>
          <w:sz w:val="24"/>
          <w:szCs w:val="24"/>
        </w:rPr>
      </w:pPr>
      <w:r>
        <w:rPr>
          <w:noProof/>
        </w:rPr>
        <w:drawing>
          <wp:inline distT="0" distB="0" distL="0" distR="0" wp14:anchorId="6C31C960" wp14:editId="15F61389">
            <wp:extent cx="4572000" cy="2743200"/>
            <wp:effectExtent l="0" t="0" r="0" b="0"/>
            <wp:docPr id="2" name="Chart 2">
              <a:extLst xmlns:a="http://schemas.openxmlformats.org/drawingml/2006/main">
                <a:ext uri="{FF2B5EF4-FFF2-40B4-BE49-F238E27FC236}">
                  <a16:creationId xmlns:a16="http://schemas.microsoft.com/office/drawing/2014/main" id="{9869789D-4265-498D-BA16-DDE31C1F69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23FF8" w:rsidP="005620B1" w:rsidRDefault="003D131F" w14:paraId="21496E8B" w14:textId="77777777">
      <w:pPr>
        <w:spacing w:line="276" w:lineRule="auto"/>
        <w:rPr>
          <w:rFonts w:ascii="Arial" w:hAnsi="Arial" w:cs="Arial"/>
          <w:sz w:val="24"/>
          <w:szCs w:val="24"/>
        </w:rPr>
      </w:pPr>
      <w:r>
        <w:rPr>
          <w:rFonts w:ascii="Arial" w:hAnsi="Arial" w:eastAsia="Arial" w:cs="Arial"/>
          <w:sz w:val="24"/>
          <w:szCs w:val="24"/>
          <w:lang w:val="cy-GB"/>
        </w:rPr>
        <w:t>Fe wnaeth cyfanswm yr atgyfeiriadau a wnaed at y tîm Cefnogi Pobl yn 2021 gynyddu 16% ers y flwyddyn flaenorol. Mae hyn yn adlewyrchu profiadau staff cymorth rheng flaen yn y gwasanaeth Galw Heibio lle'r oedd y galw am gymorth yn uwch na'r hyn a ddisgwyliwyd yn wreiddiol. O ganlyniad, mae hyn wedi creu mwy o atgyfeiriadau at y Tîm Cefnogi Pobl nag yn y blynyddoedd blaenorol.</w:t>
      </w:r>
    </w:p>
    <w:p w:rsidR="005620B1" w:rsidP="005620B1" w:rsidRDefault="003D131F" w14:paraId="192299A0" w14:textId="77777777">
      <w:pPr>
        <w:spacing w:line="276" w:lineRule="auto"/>
        <w:rPr>
          <w:rFonts w:ascii="Arial" w:hAnsi="Arial" w:cs="Arial"/>
          <w:sz w:val="24"/>
          <w:szCs w:val="24"/>
        </w:rPr>
      </w:pPr>
      <w:r>
        <w:rPr>
          <w:rFonts w:ascii="Arial" w:hAnsi="Arial" w:eastAsia="Arial" w:cs="Arial"/>
          <w:sz w:val="24"/>
          <w:szCs w:val="24"/>
          <w:lang w:val="cy-GB"/>
        </w:rPr>
        <w:t>Mae’r broses mapio anghenion a ddadansoddwyd yn ôl grwpiau cleientiaid sy’n nodi’r angen presennol nas diwallwyd yn seiliedig ar gymharu'r galw â nifer yr unedau i’w gweld yn y siart isod:</w:t>
      </w:r>
    </w:p>
    <w:p w:rsidR="00A23FF8" w:rsidP="005620B1" w:rsidRDefault="003D131F" w14:paraId="5F6C3B68" w14:textId="77777777">
      <w:pPr>
        <w:spacing w:line="276" w:lineRule="auto"/>
        <w:rPr>
          <w:rFonts w:ascii="Arial" w:hAnsi="Arial" w:cs="Arial"/>
          <w:sz w:val="24"/>
          <w:szCs w:val="24"/>
        </w:rPr>
      </w:pPr>
      <w:r>
        <w:rPr>
          <w:noProof/>
        </w:rPr>
        <w:lastRenderedPageBreak/>
        <w:drawing>
          <wp:inline distT="0" distB="0" distL="0" distR="0" wp14:anchorId="2D92D739" wp14:editId="4F0B6C3D">
            <wp:extent cx="5671931" cy="3304208"/>
            <wp:effectExtent l="0" t="0" r="5080" b="10795"/>
            <wp:docPr id="1" name="Chart 1">
              <a:extLst xmlns:a="http://schemas.openxmlformats.org/drawingml/2006/main">
                <a:ext uri="{FF2B5EF4-FFF2-40B4-BE49-F238E27FC236}">
                  <a16:creationId xmlns:a16="http://schemas.microsoft.com/office/drawing/2014/main" id="{87B0381D-99B7-4C2F-ADF9-5DD6B5DCC3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A0DAC" w:rsidP="005620B1" w:rsidRDefault="003D131F" w14:paraId="562FEC08" w14:textId="77777777">
      <w:pPr>
        <w:spacing w:line="276" w:lineRule="auto"/>
        <w:rPr>
          <w:rFonts w:ascii="Arial" w:hAnsi="Arial" w:cs="Arial"/>
          <w:sz w:val="24"/>
          <w:szCs w:val="24"/>
        </w:rPr>
      </w:pPr>
      <w:r>
        <w:rPr>
          <w:rFonts w:ascii="Arial" w:hAnsi="Arial" w:eastAsia="Arial" w:cs="Arial"/>
          <w:sz w:val="24"/>
          <w:szCs w:val="24"/>
          <w:lang w:val="cy-GB"/>
        </w:rPr>
        <w:t>Dyma'r tair maes uchaf a nodwyd lle nad yw’r anghenion yn cael eu diwallu:</w:t>
      </w:r>
    </w:p>
    <w:p w:rsidR="00A23FF8" w:rsidP="00CA0DAC" w:rsidRDefault="003D131F" w14:paraId="077ED44A" w14:textId="77777777">
      <w:pPr>
        <w:pStyle w:val="ListParagraph"/>
        <w:numPr>
          <w:ilvl w:val="0"/>
          <w:numId w:val="23"/>
        </w:numPr>
        <w:spacing w:line="276" w:lineRule="auto"/>
        <w:rPr>
          <w:rFonts w:ascii="Arial" w:hAnsi="Arial" w:cs="Arial"/>
          <w:sz w:val="24"/>
          <w:szCs w:val="24"/>
        </w:rPr>
      </w:pPr>
      <w:r>
        <w:rPr>
          <w:rFonts w:ascii="Arial" w:hAnsi="Arial" w:eastAsia="Arial" w:cs="Arial"/>
          <w:sz w:val="24"/>
          <w:szCs w:val="24"/>
          <w:lang w:val="cy-GB"/>
        </w:rPr>
        <w:t>Digartrefedd/ posibilrwydd o fod yn ddigartref</w:t>
      </w:r>
    </w:p>
    <w:p w:rsidR="00CA0DAC" w:rsidP="00CA0DAC" w:rsidRDefault="003D131F" w14:paraId="27A2C525" w14:textId="77777777">
      <w:pPr>
        <w:pStyle w:val="ListParagraph"/>
        <w:numPr>
          <w:ilvl w:val="0"/>
          <w:numId w:val="23"/>
        </w:numPr>
        <w:spacing w:line="276" w:lineRule="auto"/>
        <w:rPr>
          <w:rFonts w:ascii="Arial" w:hAnsi="Arial" w:cs="Arial"/>
          <w:sz w:val="24"/>
          <w:szCs w:val="24"/>
        </w:rPr>
      </w:pPr>
      <w:r>
        <w:rPr>
          <w:rFonts w:ascii="Arial" w:hAnsi="Arial" w:eastAsia="Arial" w:cs="Arial"/>
          <w:sz w:val="24"/>
          <w:szCs w:val="24"/>
          <w:lang w:val="cy-GB"/>
        </w:rPr>
        <w:t>Iechyd Meddwl</w:t>
      </w:r>
    </w:p>
    <w:p w:rsidR="00CA0DAC" w:rsidP="00CA0DAC" w:rsidRDefault="003D131F" w14:paraId="2A71E101" w14:textId="77777777">
      <w:pPr>
        <w:pStyle w:val="ListParagraph"/>
        <w:numPr>
          <w:ilvl w:val="0"/>
          <w:numId w:val="23"/>
        </w:numPr>
        <w:spacing w:line="276" w:lineRule="auto"/>
        <w:rPr>
          <w:rFonts w:ascii="Arial" w:hAnsi="Arial" w:cs="Arial"/>
          <w:sz w:val="24"/>
          <w:szCs w:val="24"/>
        </w:rPr>
      </w:pPr>
      <w:r>
        <w:rPr>
          <w:rFonts w:ascii="Arial" w:hAnsi="Arial" w:eastAsia="Arial" w:cs="Arial"/>
          <w:sz w:val="24"/>
          <w:szCs w:val="24"/>
          <w:lang w:val="cy-GB"/>
        </w:rPr>
        <w:t>Cam-drin domestig</w:t>
      </w:r>
    </w:p>
    <w:p w:rsidR="00C92E00" w:rsidP="00C92E00" w:rsidRDefault="003D131F" w14:paraId="6DD19E8E" w14:textId="77777777">
      <w:pPr>
        <w:pStyle w:val="ListParagraph"/>
        <w:spacing w:line="276" w:lineRule="auto"/>
        <w:rPr>
          <w:rFonts w:ascii="Arial" w:hAnsi="Arial" w:cs="Arial"/>
          <w:sz w:val="24"/>
          <w:szCs w:val="24"/>
        </w:rPr>
      </w:pPr>
      <w:r>
        <w:rPr>
          <w:rFonts w:ascii="Arial" w:hAnsi="Arial" w:eastAsia="Arial" w:cs="Arial"/>
          <w:sz w:val="24"/>
          <w:szCs w:val="24"/>
          <w:lang w:val="cy-GB"/>
        </w:rPr>
        <w:t>(gweler atodiad B am fwy o ddata anghenion)</w:t>
      </w:r>
    </w:p>
    <w:p w:rsidR="008616A6" w:rsidP="008616A6" w:rsidRDefault="003D131F" w14:paraId="1DBC9A76" w14:textId="77777777">
      <w:pPr>
        <w:spacing w:line="276" w:lineRule="auto"/>
        <w:jc w:val="both"/>
        <w:rPr>
          <w:rFonts w:ascii="Arial" w:hAnsi="Arial" w:cs="Arial"/>
          <w:sz w:val="24"/>
          <w:szCs w:val="24"/>
        </w:rPr>
      </w:pPr>
      <w:r>
        <w:rPr>
          <w:rFonts w:ascii="Arial" w:hAnsi="Arial" w:eastAsia="Arial" w:cs="Arial"/>
          <w:sz w:val="24"/>
          <w:szCs w:val="24"/>
          <w:lang w:val="cy-GB"/>
        </w:rPr>
        <w:t xml:space="preserve">Mae'r galw mawr am gymorth gan bobl sy'n ddigartref neu sydd mewn perygl o fod yn ddigartref yn adlewyrchu'r cynnydd sylweddol yn y niferoedd a gyflwynodd i Dîm Atebion Tai Bro Morgannwg. </w:t>
      </w:r>
    </w:p>
    <w:p w:rsidR="00CA0DAC" w:rsidP="008616A6" w:rsidRDefault="003D131F" w14:paraId="677E517E" w14:textId="77777777">
      <w:pPr>
        <w:spacing w:line="276" w:lineRule="auto"/>
        <w:jc w:val="both"/>
        <w:rPr>
          <w:rFonts w:ascii="Arial" w:hAnsi="Arial" w:cs="Arial"/>
          <w:sz w:val="24"/>
          <w:szCs w:val="24"/>
        </w:rPr>
      </w:pPr>
      <w:r>
        <w:rPr>
          <w:rFonts w:ascii="Arial" w:hAnsi="Arial" w:eastAsia="Arial" w:cs="Arial"/>
          <w:sz w:val="24"/>
          <w:szCs w:val="24"/>
          <w:lang w:val="cy-GB"/>
        </w:rPr>
        <w:t>Er enghraifft, ym Mro Morgannwg cafodd 459 o aelwydydd eu derbyn fel rhai digartref o dan Adran 73 yn 2020-21 sy'n cymharu â 342 o aelwydydd gafodd eu derbyn yn ddigartref o dan Adran 73 o'r Ddeddf yn 2019-2020.  Yn 2020-21 derbyniwyd 138 o aelwydydd yn ddigartref ac mewn angen â blaenoriaeth o dan Adran 75 o gymharu â 90 o aelwydydd yn 2019-20.</w:t>
      </w:r>
    </w:p>
    <w:p w:rsidRPr="00CA0DAC" w:rsidR="008616A6" w:rsidP="008616A6" w:rsidRDefault="003D131F" w14:paraId="74094A8D" w14:textId="77777777">
      <w:pPr>
        <w:spacing w:line="276" w:lineRule="auto"/>
        <w:jc w:val="both"/>
        <w:rPr>
          <w:rFonts w:ascii="Arial" w:hAnsi="Arial" w:cs="Arial"/>
          <w:sz w:val="24"/>
          <w:szCs w:val="24"/>
        </w:rPr>
      </w:pPr>
      <w:r>
        <w:rPr>
          <w:rFonts w:ascii="Arial" w:hAnsi="Arial" w:eastAsia="Arial" w:cs="Arial"/>
          <w:sz w:val="24"/>
          <w:szCs w:val="24"/>
          <w:lang w:val="cy-GB"/>
        </w:rPr>
        <w:t xml:space="preserve">Mae'r galw cynyddol gan bobl sy'n cyflwyno â phroblemau Iechyd Meddwl yn adlewyrchu tuedd a welwyd ers dechrau pandemig Covid-19 lle mae mwy o bobl wedi dweud eu bod yn profi problemau iechyd meddwl yn ystod eu hasesiadau o anghenion. Mae hyn yn cyfateb i ymchwil gan Mind Cymru a gyhoeddwyd yn 2021 sy'n dangos bod nifer y bobl sy'n dioddef o broblemau iechyd meddwl yng Nghymru a'r niferoedd sy'n adrodd mwy o orbryder wedi cynyddu ers dechrau pandemig Covid-19. </w:t>
      </w:r>
    </w:p>
    <w:p w:rsidR="00440117" w:rsidP="00440117" w:rsidRDefault="003D131F" w14:paraId="237E0620" w14:textId="77777777">
      <w:pPr>
        <w:spacing w:line="276" w:lineRule="auto"/>
        <w:rPr>
          <w:rFonts w:ascii="Arial" w:hAnsi="Arial" w:cs="Arial"/>
          <w:sz w:val="24"/>
          <w:szCs w:val="24"/>
        </w:rPr>
      </w:pPr>
      <w:r>
        <w:rPr>
          <w:rFonts w:ascii="Arial" w:hAnsi="Arial" w:eastAsia="Arial" w:cs="Arial"/>
          <w:sz w:val="24"/>
          <w:szCs w:val="24"/>
          <w:lang w:val="cy-GB"/>
        </w:rPr>
        <w:t xml:space="preserve">Mae'r data anghenion yn dangos bod y niferoedd sy'n cyflwyno â phroblemau cam-drin domestig wedi cynyddu ers pandemig Covid-19 sy'n cyfateb â'r nifer cynyddol o bobl sy'n cyflwyno i wasanaeth galw heibio cam-drin domestig yn y Fro. Mae hyn yn adlewyrchu tueddiad cenedlaethol ar draws y DU lle cafodd cynnydd yn nifer y </w:t>
      </w:r>
      <w:r>
        <w:rPr>
          <w:rFonts w:ascii="Arial" w:hAnsi="Arial" w:eastAsia="Arial" w:cs="Arial"/>
          <w:sz w:val="24"/>
          <w:szCs w:val="24"/>
          <w:lang w:val="cy-GB"/>
        </w:rPr>
        <w:lastRenderedPageBreak/>
        <w:t>dioddefwyr oedd yn adrodd am gam-drin domestig yn 2021 ei gofnodi gan Refuge UK.</w:t>
      </w:r>
    </w:p>
    <w:p w:rsidR="007845D5" w:rsidP="00440117" w:rsidRDefault="007845D5" w14:paraId="34BDB9B1" w14:textId="77777777">
      <w:pPr>
        <w:spacing w:line="276" w:lineRule="auto"/>
        <w:rPr>
          <w:rFonts w:ascii="Arial" w:hAnsi="Arial" w:cs="Arial"/>
          <w:b/>
          <w:sz w:val="24"/>
          <w:szCs w:val="24"/>
        </w:rPr>
      </w:pPr>
    </w:p>
    <w:p w:rsidR="00B30AA3" w:rsidP="00B30AA3" w:rsidRDefault="003D131F" w14:paraId="1A19B412" w14:textId="77777777">
      <w:pPr>
        <w:pStyle w:val="ListParagraph"/>
        <w:numPr>
          <w:ilvl w:val="0"/>
          <w:numId w:val="1"/>
        </w:numPr>
        <w:rPr>
          <w:rFonts w:ascii="Arial" w:hAnsi="Arial" w:cs="Arial"/>
          <w:b/>
          <w:sz w:val="28"/>
          <w:szCs w:val="28"/>
        </w:rPr>
      </w:pPr>
      <w:r>
        <w:rPr>
          <w:rFonts w:ascii="Arial" w:hAnsi="Arial" w:eastAsia="Arial" w:cs="Arial"/>
          <w:b/>
          <w:bCs/>
          <w:sz w:val="28"/>
          <w:szCs w:val="28"/>
          <w:lang w:val="cy-GB"/>
        </w:rPr>
        <w:tab/>
        <w:t>Blaenoriaethau cyflawni</w:t>
      </w:r>
    </w:p>
    <w:p w:rsidR="00B30AA3" w:rsidP="00B30AA3" w:rsidRDefault="003D131F" w14:paraId="671DE0B7" w14:textId="77777777">
      <w:pPr>
        <w:rPr>
          <w:rFonts w:ascii="Arial" w:hAnsi="Arial" w:cs="Arial"/>
          <w:bCs/>
          <w:sz w:val="24"/>
          <w:szCs w:val="24"/>
        </w:rPr>
      </w:pPr>
      <w:r>
        <w:rPr>
          <w:rFonts w:ascii="Arial" w:hAnsi="Arial" w:eastAsia="Arial" w:cs="Arial"/>
          <w:bCs/>
          <w:sz w:val="24"/>
          <w:szCs w:val="24"/>
          <w:lang w:val="cy-GB"/>
        </w:rPr>
        <w:t>Mae gan y Tîm Cefnogi Pobl y blaenoriaethau GCT canlynol am gyfnod y dyfarniad hwn:</w:t>
      </w:r>
    </w:p>
    <w:p w:rsidR="004700F9" w:rsidP="00B30AA3" w:rsidRDefault="004700F9" w14:paraId="0042C5F2" w14:textId="77777777">
      <w:pPr>
        <w:rPr>
          <w:rFonts w:ascii="Arial" w:hAnsi="Arial" w:cs="Arial"/>
          <w:bCs/>
          <w:sz w:val="24"/>
          <w:szCs w:val="24"/>
        </w:rPr>
      </w:pPr>
    </w:p>
    <w:p w:rsidR="00B30AA3" w:rsidP="00B30AA3" w:rsidRDefault="003D131F" w14:paraId="1CB072E3" w14:textId="77777777">
      <w:pPr>
        <w:rPr>
          <w:rFonts w:ascii="Arial" w:hAnsi="Arial" w:cs="Arial"/>
          <w:b/>
          <w:sz w:val="24"/>
          <w:szCs w:val="24"/>
        </w:rPr>
      </w:pPr>
      <w:r>
        <w:rPr>
          <w:rFonts w:ascii="Arial" w:hAnsi="Arial" w:eastAsia="Arial" w:cs="Arial"/>
          <w:b/>
          <w:bCs/>
          <w:sz w:val="24"/>
          <w:szCs w:val="24"/>
          <w:lang w:val="cy-GB"/>
        </w:rPr>
        <w:t>Blaenoriaeth Un y GCT:</w:t>
      </w:r>
      <w:r>
        <w:rPr>
          <w:rFonts w:ascii="Arial" w:hAnsi="Arial" w:eastAsia="Arial" w:cs="Arial"/>
          <w:sz w:val="24"/>
          <w:szCs w:val="24"/>
          <w:lang w:val="cy-GB"/>
        </w:rPr>
        <w:t xml:space="preserve"> Cynyddu mynediad at wasanaethau cymorth yn ôl yr angen</w:t>
      </w:r>
    </w:p>
    <w:p w:rsidRPr="00E80EE4" w:rsidR="00E80EE4" w:rsidP="00B30AA3" w:rsidRDefault="003D131F" w14:paraId="38343B1E" w14:textId="77777777">
      <w:pPr>
        <w:rPr>
          <w:rFonts w:ascii="Arial" w:hAnsi="Arial" w:cs="Arial"/>
          <w:bCs/>
          <w:sz w:val="24"/>
          <w:szCs w:val="24"/>
        </w:rPr>
      </w:pPr>
      <w:r>
        <w:rPr>
          <w:rFonts w:ascii="Arial" w:hAnsi="Arial" w:eastAsia="Arial" w:cs="Arial"/>
          <w:bCs/>
          <w:sz w:val="24"/>
          <w:szCs w:val="24"/>
          <w:lang w:val="cy-GB"/>
        </w:rPr>
        <w:t>Rydym oll yn cyflawni hyn drwy ehangu'r gwasanaethau cymorth yn ôl yr angen presennol fel bod mwy o ddefnyddwyr gwasanaeth yn gallu derbyn cymorth.</w:t>
      </w:r>
    </w:p>
    <w:p w:rsidR="00B30AA3" w:rsidP="00B30AA3" w:rsidRDefault="003D131F" w14:paraId="46CCCF28" w14:textId="77777777">
      <w:pPr>
        <w:rPr>
          <w:rFonts w:ascii="Arial" w:hAnsi="Arial" w:cs="Arial"/>
          <w:b/>
          <w:sz w:val="24"/>
          <w:szCs w:val="24"/>
        </w:rPr>
      </w:pPr>
      <w:r>
        <w:rPr>
          <w:rFonts w:ascii="Arial" w:hAnsi="Arial" w:eastAsia="Arial" w:cs="Arial"/>
          <w:b/>
          <w:bCs/>
          <w:sz w:val="24"/>
          <w:szCs w:val="24"/>
          <w:lang w:val="cy-GB"/>
        </w:rPr>
        <w:t>Blaenoriaeth Dau y GCT: Cynyddu mynediad at wasanaethau cymorth Galw Heibio</w:t>
      </w:r>
    </w:p>
    <w:p w:rsidRPr="00E80EE4" w:rsidR="00E80EE4" w:rsidP="00B30AA3" w:rsidRDefault="003D131F" w14:paraId="3A340288" w14:textId="77777777">
      <w:pPr>
        <w:rPr>
          <w:rFonts w:ascii="Arial" w:hAnsi="Arial" w:cs="Arial"/>
          <w:bCs/>
          <w:sz w:val="24"/>
          <w:szCs w:val="24"/>
        </w:rPr>
      </w:pPr>
      <w:r>
        <w:rPr>
          <w:rFonts w:ascii="Arial" w:hAnsi="Arial" w:eastAsia="Arial" w:cs="Arial"/>
          <w:bCs/>
          <w:sz w:val="24"/>
          <w:szCs w:val="24"/>
          <w:lang w:val="cy-GB"/>
        </w:rPr>
        <w:t>Rydym oll yn cyflawni hyn drwy ehangu'r gwasanaethau cymorth galw heibio presennol fel bod mwy o ddefnyddwyr gwasanaeth yn gallu derbyn cymorth.</w:t>
      </w:r>
    </w:p>
    <w:p w:rsidR="00B30AA3" w:rsidP="00B30AA3" w:rsidRDefault="003D131F" w14:paraId="7851DC71" w14:textId="77777777">
      <w:pPr>
        <w:rPr>
          <w:rFonts w:ascii="Arial" w:hAnsi="Arial" w:cs="Arial"/>
          <w:b/>
          <w:sz w:val="24"/>
          <w:szCs w:val="24"/>
        </w:rPr>
      </w:pPr>
      <w:r>
        <w:rPr>
          <w:rFonts w:ascii="Arial" w:hAnsi="Arial" w:eastAsia="Arial" w:cs="Arial"/>
          <w:b/>
          <w:bCs/>
          <w:sz w:val="24"/>
          <w:szCs w:val="24"/>
          <w:lang w:val="cy-GB"/>
        </w:rPr>
        <w:t>Blaenoriaeth Tri y GCT: Cynyddu mynediad i lety â chymorth dros dro</w:t>
      </w:r>
    </w:p>
    <w:p w:rsidRPr="00E80EE4" w:rsidR="00E80EE4" w:rsidP="00B30AA3" w:rsidRDefault="003D131F" w14:paraId="7782CE5D" w14:textId="77777777">
      <w:pPr>
        <w:rPr>
          <w:rFonts w:ascii="Arial" w:hAnsi="Arial" w:cs="Arial"/>
          <w:b/>
          <w:sz w:val="24"/>
          <w:szCs w:val="24"/>
        </w:rPr>
      </w:pPr>
      <w:r>
        <w:rPr>
          <w:rFonts w:ascii="Arial" w:hAnsi="Arial" w:eastAsia="Arial" w:cs="Arial"/>
          <w:bCs/>
          <w:sz w:val="24"/>
          <w:szCs w:val="24"/>
          <w:lang w:val="cy-GB"/>
        </w:rPr>
        <w:t>Byddwn yn cyflawni hyn drwy gomisiynu prosiectau llety â chymorth dros dro newydd fel y gall mwy o ddefnyddwyr gwasanaeth dderbyn cymorth</w:t>
      </w:r>
      <w:r>
        <w:rPr>
          <w:rFonts w:ascii="Arial" w:hAnsi="Arial" w:eastAsia="Arial" w:cs="Arial"/>
          <w:b/>
          <w:bCs/>
          <w:sz w:val="24"/>
          <w:szCs w:val="24"/>
          <w:lang w:val="cy-GB"/>
        </w:rPr>
        <w:t>.</w:t>
      </w:r>
    </w:p>
    <w:p w:rsidR="00B30AA3" w:rsidP="00B30AA3" w:rsidRDefault="003D131F" w14:paraId="7033B49A" w14:textId="77777777">
      <w:pPr>
        <w:rPr>
          <w:rFonts w:ascii="Arial" w:hAnsi="Arial" w:cs="Arial" w:eastAsiaTheme="minorEastAsia"/>
          <w:b/>
          <w:bCs/>
          <w:sz w:val="24"/>
          <w:szCs w:val="24"/>
        </w:rPr>
      </w:pPr>
      <w:r>
        <w:rPr>
          <w:rFonts w:ascii="Arial" w:hAnsi="Arial" w:eastAsia="Arial" w:cs="Arial"/>
          <w:b/>
          <w:bCs/>
          <w:sz w:val="24"/>
          <w:szCs w:val="24"/>
          <w:lang w:val="cy-GB"/>
        </w:rPr>
        <w:t>Blaenoriaeth Pedwar y GCT: Cynnal mynediad at wasanaethau larwm sy'n helpu i alluogi pobl agored i niwed i fyw'n annibynnol yn eu cartrefi eu hunain</w:t>
      </w:r>
    </w:p>
    <w:p w:rsidRPr="00E80EE4" w:rsidR="00E80EE4" w:rsidP="00B30AA3" w:rsidRDefault="003D131F" w14:paraId="0AA46AAA" w14:textId="77777777">
      <w:pPr>
        <w:rPr>
          <w:rFonts w:ascii="Arial" w:hAnsi="Arial" w:cs="Arial" w:eastAsiaTheme="minorEastAsia"/>
          <w:sz w:val="24"/>
          <w:szCs w:val="24"/>
        </w:rPr>
      </w:pPr>
      <w:r>
        <w:rPr>
          <w:rFonts w:ascii="Arial" w:hAnsi="Arial" w:eastAsia="Arial" w:cs="Arial"/>
          <w:sz w:val="24"/>
          <w:szCs w:val="24"/>
          <w:lang w:val="cy-GB"/>
        </w:rPr>
        <w:t>Byddwn ni'n parhau i ariannu cymhorthdal ar gyfer gwasanaethau larwm argyfwng i bobl hŷn sy'n agored i niwed.</w:t>
      </w:r>
    </w:p>
    <w:p w:rsidRPr="00E80EE4" w:rsidR="008076AC" w:rsidP="00B30AA3" w:rsidRDefault="003D131F" w14:paraId="609CB2D4" w14:textId="77777777">
      <w:pPr>
        <w:rPr>
          <w:rFonts w:ascii="Arial" w:hAnsi="Arial" w:cs="Arial" w:eastAsiaTheme="minorEastAsia"/>
          <w:b/>
          <w:bCs/>
          <w:sz w:val="24"/>
          <w:szCs w:val="24"/>
        </w:rPr>
      </w:pPr>
      <w:r>
        <w:rPr>
          <w:rFonts w:ascii="Arial" w:hAnsi="Arial" w:eastAsia="Arial" w:cs="Arial"/>
          <w:b/>
          <w:bCs/>
          <w:sz w:val="24"/>
          <w:szCs w:val="24"/>
          <w:lang w:val="cy-GB"/>
        </w:rPr>
        <w:t>Blaenoriaeth Pump y GCT: Sicrhau bod y Porth Cefnogi Pobl yn effeithlon, yn effeithiol ac yn hygyrch i bawb.</w:t>
      </w:r>
    </w:p>
    <w:p w:rsidRPr="00B30AA3" w:rsidR="00E80EE4" w:rsidP="00B30AA3" w:rsidRDefault="003D131F" w14:paraId="76855C42" w14:textId="77777777">
      <w:pPr>
        <w:rPr>
          <w:rFonts w:ascii="Arial" w:hAnsi="Arial" w:cs="Arial" w:eastAsiaTheme="minorEastAsia"/>
          <w:sz w:val="24"/>
          <w:szCs w:val="24"/>
        </w:rPr>
      </w:pPr>
      <w:r>
        <w:rPr>
          <w:rFonts w:ascii="Arial" w:hAnsi="Arial" w:eastAsia="Arial" w:cs="Arial"/>
          <w:sz w:val="24"/>
          <w:szCs w:val="24"/>
          <w:lang w:val="cy-GB"/>
        </w:rPr>
        <w:t>Byddwn ni'n cyflwyno system feddalwedd newydd i alluogi system Borth fwy effeithlon ac effeithiol y mae defnyddwyr gwasanaeth yn ei chael hi'n haws ei defnyddio. Mae hyn yn rhan o strategaeth ddigidol Bro Morgannwg.</w:t>
      </w:r>
    </w:p>
    <w:p w:rsidRPr="00B30AA3" w:rsidR="00B30AA3" w:rsidP="00B30AA3" w:rsidRDefault="00B30AA3" w14:paraId="753149BB" w14:textId="77777777">
      <w:pPr>
        <w:rPr>
          <w:rFonts w:ascii="Arial" w:hAnsi="Arial" w:cs="Arial"/>
          <w:bCs/>
          <w:sz w:val="24"/>
          <w:szCs w:val="24"/>
        </w:rPr>
      </w:pPr>
    </w:p>
    <w:p w:rsidRPr="00B30AA3" w:rsidR="00B30AA3" w:rsidP="00B30AA3" w:rsidRDefault="003D131F" w14:paraId="7EE69194" w14:textId="77777777">
      <w:pPr>
        <w:pStyle w:val="ListParagraph"/>
        <w:ind w:left="360"/>
        <w:rPr>
          <w:rFonts w:ascii="Arial" w:hAnsi="Arial" w:cs="Arial"/>
          <w:bCs/>
          <w:sz w:val="24"/>
          <w:szCs w:val="24"/>
        </w:rPr>
      </w:pPr>
      <w:r>
        <w:rPr>
          <w:rFonts w:ascii="Arial" w:hAnsi="Arial" w:eastAsia="Arial" w:cs="Arial"/>
          <w:bCs/>
          <w:sz w:val="24"/>
          <w:szCs w:val="24"/>
          <w:lang w:val="cy-GB"/>
        </w:rPr>
        <w:t>Cynllun Gwariant 2022-2023</w:t>
      </w:r>
    </w:p>
    <w:tbl>
      <w:tblPr>
        <w:tblStyle w:val="TableGrid"/>
        <w:tblW w:w="0" w:type="auto"/>
        <w:tblLook w:val="04A0" w:firstRow="1" w:lastRow="0" w:firstColumn="1" w:lastColumn="0" w:noHBand="0" w:noVBand="1"/>
      </w:tblPr>
      <w:tblGrid>
        <w:gridCol w:w="4106"/>
        <w:gridCol w:w="1134"/>
        <w:gridCol w:w="3402"/>
      </w:tblGrid>
      <w:tr w:rsidR="006B1354" w:rsidTr="003F66C4" w14:paraId="6604EEF8" w14:textId="77777777">
        <w:tc>
          <w:tcPr>
            <w:tcW w:w="4106" w:type="dxa"/>
          </w:tcPr>
          <w:p w:rsidR="00440117" w:rsidP="00771805" w:rsidRDefault="003D131F" w14:paraId="6E6BC456" w14:textId="77777777">
            <w:pPr>
              <w:contextualSpacing/>
              <w:rPr>
                <w:rFonts w:ascii="Arial" w:hAnsi="Arial" w:cs="Arial" w:eastAsiaTheme="minorEastAsia"/>
                <w:sz w:val="24"/>
                <w:szCs w:val="24"/>
              </w:rPr>
            </w:pPr>
            <w:r>
              <w:rPr>
                <w:rFonts w:ascii="Arial" w:hAnsi="Arial" w:eastAsia="Arial" w:cs="Arial"/>
                <w:sz w:val="24"/>
                <w:szCs w:val="24"/>
                <w:lang w:val="cy-GB"/>
              </w:rPr>
              <w:t xml:space="preserve">Math o Brosiect </w:t>
            </w:r>
          </w:p>
        </w:tc>
        <w:tc>
          <w:tcPr>
            <w:tcW w:w="1134" w:type="dxa"/>
          </w:tcPr>
          <w:p w:rsidR="00440117" w:rsidP="00771805" w:rsidRDefault="003D131F" w14:paraId="375814E6" w14:textId="77777777">
            <w:pPr>
              <w:contextualSpacing/>
              <w:rPr>
                <w:rFonts w:ascii="Arial" w:hAnsi="Arial" w:cs="Arial" w:eastAsiaTheme="minorEastAsia"/>
                <w:sz w:val="24"/>
                <w:szCs w:val="24"/>
              </w:rPr>
            </w:pPr>
            <w:r>
              <w:rPr>
                <w:rFonts w:ascii="Arial" w:hAnsi="Arial" w:eastAsia="Arial" w:cs="Arial"/>
                <w:sz w:val="24"/>
                <w:szCs w:val="24"/>
                <w:lang w:val="cy-GB"/>
              </w:rPr>
              <w:t>Nifer yr Unedau</w:t>
            </w:r>
          </w:p>
        </w:tc>
        <w:tc>
          <w:tcPr>
            <w:tcW w:w="3402" w:type="dxa"/>
          </w:tcPr>
          <w:p w:rsidR="00440117" w:rsidP="00771805" w:rsidRDefault="003D131F" w14:paraId="4926868F" w14:textId="77777777">
            <w:pPr>
              <w:contextualSpacing/>
              <w:rPr>
                <w:rFonts w:ascii="Arial" w:hAnsi="Arial" w:cs="Arial" w:eastAsiaTheme="minorEastAsia"/>
                <w:sz w:val="24"/>
                <w:szCs w:val="24"/>
              </w:rPr>
            </w:pPr>
            <w:r>
              <w:rPr>
                <w:rFonts w:ascii="Arial" w:hAnsi="Arial" w:eastAsia="Arial" w:cs="Arial"/>
                <w:sz w:val="24"/>
                <w:szCs w:val="24"/>
                <w:lang w:val="cy-GB"/>
              </w:rPr>
              <w:t xml:space="preserve">Gwariant yn erbyn y math o brosiect </w:t>
            </w:r>
          </w:p>
        </w:tc>
      </w:tr>
      <w:tr w:rsidR="006B1354" w:rsidTr="003F66C4" w14:paraId="11661088" w14:textId="77777777">
        <w:tc>
          <w:tcPr>
            <w:tcW w:w="4106" w:type="dxa"/>
          </w:tcPr>
          <w:p w:rsidR="00440117" w:rsidP="00771805" w:rsidRDefault="003D131F" w14:paraId="665083D2" w14:textId="77777777">
            <w:pPr>
              <w:contextualSpacing/>
              <w:rPr>
                <w:rFonts w:ascii="Arial" w:hAnsi="Arial" w:cs="Arial" w:eastAsiaTheme="minorEastAsia"/>
                <w:sz w:val="24"/>
                <w:szCs w:val="24"/>
              </w:rPr>
            </w:pPr>
            <w:r>
              <w:rPr>
                <w:rFonts w:ascii="Arial" w:hAnsi="Arial" w:eastAsia="Arial" w:cs="Arial"/>
                <w:sz w:val="24"/>
                <w:szCs w:val="24"/>
                <w:lang w:val="cy-GB"/>
              </w:rPr>
              <w:t xml:space="preserve">Y Sector Rhentu Preifat </w:t>
            </w:r>
          </w:p>
          <w:p w:rsidR="007845D5" w:rsidP="00771805" w:rsidRDefault="003D131F" w14:paraId="39DE066D" w14:textId="77777777">
            <w:pPr>
              <w:contextualSpacing/>
              <w:rPr>
                <w:rFonts w:ascii="Arial" w:hAnsi="Arial" w:cs="Arial" w:eastAsiaTheme="minorEastAsia"/>
                <w:sz w:val="24"/>
                <w:szCs w:val="24"/>
              </w:rPr>
            </w:pPr>
            <w:r>
              <w:rPr>
                <w:rFonts w:ascii="Arial" w:hAnsi="Arial" w:eastAsia="Arial" w:cs="Arial"/>
                <w:sz w:val="24"/>
                <w:szCs w:val="24"/>
                <w:lang w:val="cy-GB"/>
              </w:rPr>
              <w:t xml:space="preserve">Cynlluniau Mynediad </w:t>
            </w:r>
          </w:p>
        </w:tc>
        <w:tc>
          <w:tcPr>
            <w:tcW w:w="1134" w:type="dxa"/>
          </w:tcPr>
          <w:p w:rsidR="00440117" w:rsidP="00FA725E" w:rsidRDefault="003D131F" w14:paraId="15A95619" w14:textId="77777777">
            <w:pPr>
              <w:contextualSpacing/>
              <w:jc w:val="center"/>
              <w:rPr>
                <w:rFonts w:ascii="Arial" w:hAnsi="Arial" w:cs="Arial" w:eastAsiaTheme="minorEastAsia"/>
                <w:sz w:val="24"/>
                <w:szCs w:val="24"/>
              </w:rPr>
            </w:pPr>
            <w:r>
              <w:rPr>
                <w:rFonts w:ascii="Arial" w:hAnsi="Arial" w:eastAsia="Arial" w:cs="Arial"/>
                <w:sz w:val="24"/>
                <w:szCs w:val="24"/>
                <w:lang w:val="cy-GB"/>
              </w:rPr>
              <w:t xml:space="preserve">267 </w:t>
            </w:r>
          </w:p>
        </w:tc>
        <w:tc>
          <w:tcPr>
            <w:tcW w:w="3402" w:type="dxa"/>
          </w:tcPr>
          <w:p w:rsidR="00440117" w:rsidP="002D43B7" w:rsidRDefault="003D131F" w14:paraId="1C58B009" w14:textId="77777777">
            <w:pPr>
              <w:contextualSpacing/>
              <w:jc w:val="center"/>
              <w:rPr>
                <w:rFonts w:ascii="Arial" w:hAnsi="Arial" w:cs="Arial" w:eastAsiaTheme="minorEastAsia"/>
                <w:sz w:val="24"/>
                <w:szCs w:val="24"/>
              </w:rPr>
            </w:pPr>
            <w:r>
              <w:rPr>
                <w:rFonts w:ascii="Arial" w:hAnsi="Arial" w:eastAsia="Arial" w:cs="Arial"/>
                <w:sz w:val="24"/>
                <w:szCs w:val="24"/>
                <w:lang w:val="cy-GB"/>
              </w:rPr>
              <w:t>£113,025.00</w:t>
            </w:r>
          </w:p>
        </w:tc>
      </w:tr>
      <w:tr w:rsidR="006B1354" w:rsidTr="003F66C4" w14:paraId="2CC50FAD" w14:textId="77777777">
        <w:tc>
          <w:tcPr>
            <w:tcW w:w="4106" w:type="dxa"/>
          </w:tcPr>
          <w:p w:rsidR="00440117" w:rsidP="00771805" w:rsidRDefault="003D131F" w14:paraId="1394DAEB" w14:textId="77777777">
            <w:pPr>
              <w:contextualSpacing/>
              <w:rPr>
                <w:rFonts w:ascii="Arial" w:hAnsi="Arial" w:cs="Arial" w:eastAsiaTheme="minorEastAsia"/>
                <w:sz w:val="24"/>
                <w:szCs w:val="24"/>
              </w:rPr>
            </w:pPr>
            <w:r>
              <w:rPr>
                <w:rFonts w:ascii="Arial" w:hAnsi="Arial" w:eastAsia="Arial" w:cs="Arial"/>
                <w:sz w:val="24"/>
                <w:szCs w:val="24"/>
                <w:lang w:val="cy-GB"/>
              </w:rPr>
              <w:t xml:space="preserve">Darpariaeth Llety Mewn Argyfwng  </w:t>
            </w:r>
          </w:p>
        </w:tc>
        <w:tc>
          <w:tcPr>
            <w:tcW w:w="1134" w:type="dxa"/>
          </w:tcPr>
          <w:p w:rsidRPr="00FA725E" w:rsidR="00FA725E" w:rsidP="00FA725E" w:rsidRDefault="003D131F" w14:paraId="509F34F9" w14:textId="77777777">
            <w:pPr>
              <w:contextualSpacing/>
              <w:jc w:val="center"/>
              <w:rPr>
                <w:rFonts w:ascii="Arial" w:hAnsi="Arial" w:cs="Arial" w:eastAsiaTheme="minorEastAsia"/>
                <w:sz w:val="24"/>
                <w:szCs w:val="24"/>
              </w:rPr>
            </w:pPr>
            <w:r>
              <w:rPr>
                <w:rFonts w:ascii="Arial" w:hAnsi="Arial" w:eastAsia="Arial" w:cs="Arial"/>
                <w:sz w:val="24"/>
                <w:szCs w:val="24"/>
                <w:lang w:val="cy-GB"/>
              </w:rPr>
              <w:t>16</w:t>
            </w:r>
          </w:p>
          <w:p w:rsidR="00440117" w:rsidP="00FA725E" w:rsidRDefault="00440117" w14:paraId="06C018DD" w14:textId="77777777">
            <w:pPr>
              <w:contextualSpacing/>
              <w:jc w:val="center"/>
              <w:rPr>
                <w:rFonts w:ascii="Arial" w:hAnsi="Arial" w:cs="Arial" w:eastAsiaTheme="minorEastAsia"/>
                <w:sz w:val="24"/>
                <w:szCs w:val="24"/>
              </w:rPr>
            </w:pPr>
          </w:p>
        </w:tc>
        <w:tc>
          <w:tcPr>
            <w:tcW w:w="3402" w:type="dxa"/>
          </w:tcPr>
          <w:p w:rsidRPr="00FA725E" w:rsidR="00FA725E" w:rsidP="002D43B7" w:rsidRDefault="003D131F" w14:paraId="1286990D" w14:textId="77777777">
            <w:pPr>
              <w:contextualSpacing/>
              <w:jc w:val="center"/>
              <w:rPr>
                <w:rFonts w:ascii="Arial" w:hAnsi="Arial" w:cs="Arial" w:eastAsiaTheme="minorEastAsia"/>
                <w:sz w:val="24"/>
                <w:szCs w:val="24"/>
              </w:rPr>
            </w:pPr>
            <w:r>
              <w:rPr>
                <w:rFonts w:ascii="Arial" w:hAnsi="Arial" w:eastAsia="Arial" w:cs="Arial"/>
                <w:sz w:val="24"/>
                <w:szCs w:val="24"/>
                <w:lang w:val="cy-GB"/>
              </w:rPr>
              <w:t>£5000.00</w:t>
            </w:r>
          </w:p>
          <w:p w:rsidR="00440117" w:rsidP="002D43B7" w:rsidRDefault="00440117" w14:paraId="50AA3521" w14:textId="77777777">
            <w:pPr>
              <w:contextualSpacing/>
              <w:jc w:val="center"/>
              <w:rPr>
                <w:rFonts w:ascii="Arial" w:hAnsi="Arial" w:cs="Arial" w:eastAsiaTheme="minorEastAsia"/>
                <w:sz w:val="24"/>
                <w:szCs w:val="24"/>
              </w:rPr>
            </w:pPr>
          </w:p>
        </w:tc>
      </w:tr>
      <w:tr w:rsidR="006B1354" w:rsidTr="003F66C4" w14:paraId="507A73B7" w14:textId="77777777">
        <w:tc>
          <w:tcPr>
            <w:tcW w:w="4106" w:type="dxa"/>
          </w:tcPr>
          <w:p w:rsidR="00440117" w:rsidP="00771805" w:rsidRDefault="003D131F" w14:paraId="1EF72DC7" w14:textId="77777777">
            <w:pPr>
              <w:contextualSpacing/>
              <w:rPr>
                <w:rFonts w:ascii="Arial" w:hAnsi="Arial" w:cs="Arial" w:eastAsiaTheme="minorEastAsia"/>
                <w:sz w:val="24"/>
                <w:szCs w:val="24"/>
              </w:rPr>
            </w:pPr>
            <w:r>
              <w:rPr>
                <w:rFonts w:ascii="Arial" w:hAnsi="Arial" w:eastAsia="Arial" w:cs="Arial"/>
                <w:sz w:val="24"/>
                <w:szCs w:val="24"/>
                <w:lang w:val="cy-GB"/>
              </w:rPr>
              <w:t>Gwasanaeth Cyfryngu</w:t>
            </w:r>
          </w:p>
        </w:tc>
        <w:tc>
          <w:tcPr>
            <w:tcW w:w="1134" w:type="dxa"/>
          </w:tcPr>
          <w:p w:rsidRPr="00FA725E" w:rsidR="00440117" w:rsidP="00FA725E" w:rsidRDefault="003D131F" w14:paraId="0BA3DB2D" w14:textId="77777777">
            <w:pPr>
              <w:contextualSpacing/>
              <w:jc w:val="center"/>
              <w:rPr>
                <w:rFonts w:ascii="Arial" w:hAnsi="Arial" w:cs="Arial" w:eastAsiaTheme="minorEastAsia"/>
                <w:sz w:val="24"/>
                <w:szCs w:val="24"/>
              </w:rPr>
            </w:pPr>
            <w:r>
              <w:rPr>
                <w:rFonts w:ascii="Arial" w:hAnsi="Arial" w:eastAsia="Arial" w:cs="Arial"/>
                <w:sz w:val="24"/>
                <w:szCs w:val="24"/>
                <w:lang w:val="cy-GB"/>
              </w:rPr>
              <w:t>85</w:t>
            </w:r>
          </w:p>
        </w:tc>
        <w:tc>
          <w:tcPr>
            <w:tcW w:w="3402" w:type="dxa"/>
          </w:tcPr>
          <w:p w:rsidRPr="00FA725E" w:rsidR="00FA725E" w:rsidP="002D43B7" w:rsidRDefault="003D131F" w14:paraId="281C0373" w14:textId="77777777">
            <w:pPr>
              <w:contextualSpacing/>
              <w:jc w:val="center"/>
              <w:rPr>
                <w:rFonts w:ascii="Arial" w:hAnsi="Arial" w:cs="Arial" w:eastAsiaTheme="minorEastAsia"/>
                <w:sz w:val="24"/>
                <w:szCs w:val="24"/>
              </w:rPr>
            </w:pPr>
            <w:r>
              <w:rPr>
                <w:rFonts w:ascii="Arial" w:hAnsi="Arial" w:eastAsia="Arial" w:cs="Arial"/>
                <w:sz w:val="24"/>
                <w:szCs w:val="24"/>
                <w:lang w:val="cy-GB"/>
              </w:rPr>
              <w:t>£9000.00</w:t>
            </w:r>
          </w:p>
          <w:p w:rsidR="00440117" w:rsidP="002D43B7" w:rsidRDefault="00440117" w14:paraId="55BD0BCC" w14:textId="77777777">
            <w:pPr>
              <w:contextualSpacing/>
              <w:jc w:val="center"/>
              <w:rPr>
                <w:rFonts w:ascii="Arial" w:hAnsi="Arial" w:cs="Arial" w:eastAsiaTheme="minorEastAsia"/>
                <w:sz w:val="24"/>
                <w:szCs w:val="24"/>
              </w:rPr>
            </w:pPr>
          </w:p>
        </w:tc>
      </w:tr>
      <w:tr w:rsidR="006B1354" w:rsidTr="003F66C4" w14:paraId="3CAFD242" w14:textId="77777777">
        <w:tc>
          <w:tcPr>
            <w:tcW w:w="4106" w:type="dxa"/>
          </w:tcPr>
          <w:p w:rsidR="00FA725E" w:rsidP="00FA725E" w:rsidRDefault="003D131F" w14:paraId="04B60ED2" w14:textId="77777777">
            <w:pPr>
              <w:contextualSpacing/>
              <w:rPr>
                <w:rFonts w:ascii="Arial" w:hAnsi="Arial" w:cs="Arial" w:eastAsiaTheme="minorEastAsia"/>
                <w:sz w:val="24"/>
                <w:szCs w:val="24"/>
              </w:rPr>
            </w:pPr>
            <w:r>
              <w:rPr>
                <w:rFonts w:ascii="Arial" w:hAnsi="Arial" w:eastAsia="Arial" w:cs="Arial"/>
                <w:sz w:val="24"/>
                <w:szCs w:val="24"/>
                <w:lang w:val="cy-GB"/>
              </w:rPr>
              <w:lastRenderedPageBreak/>
              <w:t xml:space="preserve">Gwasanaeth Galw Heibio yn ystod y dydd </w:t>
            </w:r>
          </w:p>
        </w:tc>
        <w:tc>
          <w:tcPr>
            <w:tcW w:w="1134" w:type="dxa"/>
          </w:tcPr>
          <w:p w:rsidRPr="00FA725E" w:rsidR="00FA725E" w:rsidP="00FA725E" w:rsidRDefault="003D131F" w14:paraId="576351E0" w14:textId="77777777">
            <w:pPr>
              <w:contextualSpacing/>
              <w:jc w:val="center"/>
              <w:rPr>
                <w:rFonts w:ascii="Arial" w:hAnsi="Arial" w:cs="Arial" w:eastAsiaTheme="minorEastAsia"/>
                <w:sz w:val="24"/>
                <w:szCs w:val="24"/>
              </w:rPr>
            </w:pPr>
            <w:r>
              <w:rPr>
                <w:rFonts w:ascii="Arial" w:hAnsi="Arial" w:eastAsia="Arial" w:cs="Arial"/>
                <w:sz w:val="24"/>
                <w:szCs w:val="24"/>
                <w:lang w:val="cy-GB"/>
              </w:rPr>
              <w:t>330</w:t>
            </w:r>
          </w:p>
        </w:tc>
        <w:tc>
          <w:tcPr>
            <w:tcW w:w="3402" w:type="dxa"/>
          </w:tcPr>
          <w:p w:rsidRPr="00FA725E" w:rsidR="00FA725E" w:rsidP="002D43B7" w:rsidRDefault="003D131F" w14:paraId="1848D213" w14:textId="77777777">
            <w:pPr>
              <w:contextualSpacing/>
              <w:jc w:val="center"/>
              <w:rPr>
                <w:rFonts w:ascii="Arial" w:hAnsi="Arial" w:cs="Arial" w:eastAsiaTheme="minorEastAsia"/>
                <w:sz w:val="24"/>
                <w:szCs w:val="24"/>
              </w:rPr>
            </w:pPr>
            <w:r>
              <w:rPr>
                <w:rFonts w:ascii="Arial" w:hAnsi="Arial" w:eastAsia="Arial" w:cs="Arial"/>
                <w:sz w:val="24"/>
                <w:szCs w:val="24"/>
                <w:lang w:val="cy-GB"/>
              </w:rPr>
              <w:t>£385,000.00</w:t>
            </w:r>
          </w:p>
        </w:tc>
      </w:tr>
      <w:tr w:rsidR="006B1354" w:rsidTr="003F66C4" w14:paraId="133515AC" w14:textId="77777777">
        <w:tc>
          <w:tcPr>
            <w:tcW w:w="4106" w:type="dxa"/>
          </w:tcPr>
          <w:p w:rsidR="00FA725E" w:rsidP="00FA725E" w:rsidRDefault="003D131F" w14:paraId="40220006" w14:textId="77777777">
            <w:pPr>
              <w:contextualSpacing/>
              <w:rPr>
                <w:rFonts w:ascii="Arial" w:hAnsi="Arial" w:cs="Arial" w:eastAsiaTheme="minorEastAsia"/>
                <w:sz w:val="24"/>
                <w:szCs w:val="24"/>
              </w:rPr>
            </w:pPr>
            <w:r>
              <w:rPr>
                <w:rFonts w:ascii="Arial" w:hAnsi="Arial" w:eastAsia="Arial" w:cs="Arial"/>
                <w:sz w:val="24"/>
                <w:szCs w:val="24"/>
                <w:lang w:val="cy-GB"/>
              </w:rPr>
              <w:t xml:space="preserve">Gorfodi, ymchwilio neu gydymffurfio â deddfwriaeth tai </w:t>
            </w:r>
          </w:p>
        </w:tc>
        <w:tc>
          <w:tcPr>
            <w:tcW w:w="1134" w:type="dxa"/>
          </w:tcPr>
          <w:p w:rsidRPr="00FA725E" w:rsidR="00FA725E" w:rsidP="00FA725E" w:rsidRDefault="003D131F" w14:paraId="7367BC0B" w14:textId="77777777">
            <w:pPr>
              <w:contextualSpacing/>
              <w:jc w:val="center"/>
              <w:rPr>
                <w:rFonts w:ascii="Arial" w:hAnsi="Arial" w:cs="Arial" w:eastAsiaTheme="minorEastAsia"/>
                <w:sz w:val="24"/>
                <w:szCs w:val="24"/>
              </w:rPr>
            </w:pPr>
            <w:r w:rsidRPr="00FA725E">
              <w:rPr>
                <w:rFonts w:ascii="Arial" w:hAnsi="Arial" w:cs="Arial" w:eastAsiaTheme="minorEastAsia"/>
                <w:sz w:val="24"/>
                <w:szCs w:val="24"/>
              </w:rPr>
              <w:t>-</w:t>
            </w:r>
          </w:p>
        </w:tc>
        <w:tc>
          <w:tcPr>
            <w:tcW w:w="3402" w:type="dxa"/>
          </w:tcPr>
          <w:p w:rsidRPr="00FA725E" w:rsidR="00FA725E" w:rsidP="002D43B7" w:rsidRDefault="003D131F" w14:paraId="6DA5F857" w14:textId="77777777">
            <w:pPr>
              <w:contextualSpacing/>
              <w:jc w:val="center"/>
              <w:rPr>
                <w:rFonts w:ascii="Arial" w:hAnsi="Arial" w:cs="Arial" w:eastAsiaTheme="minorEastAsia"/>
                <w:sz w:val="24"/>
                <w:szCs w:val="24"/>
              </w:rPr>
            </w:pPr>
            <w:r>
              <w:rPr>
                <w:rFonts w:ascii="Arial" w:hAnsi="Arial" w:eastAsia="Arial" w:cs="Arial"/>
                <w:sz w:val="24"/>
                <w:szCs w:val="24"/>
                <w:lang w:val="cy-GB"/>
              </w:rPr>
              <w:t xml:space="preserve">£6,000.00 </w:t>
            </w:r>
          </w:p>
        </w:tc>
      </w:tr>
      <w:tr w:rsidR="006B1354" w:rsidTr="003F66C4" w14:paraId="0A33381F" w14:textId="77777777">
        <w:tc>
          <w:tcPr>
            <w:tcW w:w="4106" w:type="dxa"/>
          </w:tcPr>
          <w:p w:rsidR="00FA725E" w:rsidP="00FA725E" w:rsidRDefault="003D131F" w14:paraId="768D28E5" w14:textId="77777777">
            <w:pPr>
              <w:contextualSpacing/>
              <w:rPr>
                <w:rFonts w:ascii="Arial" w:hAnsi="Arial" w:cs="Arial" w:eastAsiaTheme="minorEastAsia"/>
                <w:sz w:val="24"/>
                <w:szCs w:val="24"/>
              </w:rPr>
            </w:pPr>
            <w:r>
              <w:rPr>
                <w:rFonts w:ascii="Arial" w:hAnsi="Arial" w:eastAsia="Arial" w:cs="Arial"/>
                <w:sz w:val="24"/>
                <w:szCs w:val="24"/>
                <w:lang w:val="cy-GB"/>
              </w:rPr>
              <w:t xml:space="preserve">Gweithgareddau a gynlluniwyd i hyrwyddo a rhoi cyhoeddusrwydd i gydymffurfio â deddfwriaeth tai </w:t>
            </w:r>
          </w:p>
        </w:tc>
        <w:tc>
          <w:tcPr>
            <w:tcW w:w="1134" w:type="dxa"/>
          </w:tcPr>
          <w:p w:rsidRPr="00FA725E" w:rsidR="00FA725E" w:rsidP="00FA725E" w:rsidRDefault="003D131F" w14:paraId="2066C8FD" w14:textId="77777777">
            <w:pPr>
              <w:contextualSpacing/>
              <w:jc w:val="center"/>
              <w:rPr>
                <w:rFonts w:ascii="Arial" w:hAnsi="Arial" w:cs="Arial" w:eastAsiaTheme="minorEastAsia"/>
                <w:sz w:val="24"/>
                <w:szCs w:val="24"/>
              </w:rPr>
            </w:pPr>
            <w:r w:rsidRPr="00FA725E">
              <w:rPr>
                <w:rFonts w:ascii="Arial" w:hAnsi="Arial" w:cs="Arial" w:eastAsiaTheme="minorEastAsia"/>
                <w:sz w:val="24"/>
                <w:szCs w:val="24"/>
              </w:rPr>
              <w:t>-</w:t>
            </w:r>
          </w:p>
        </w:tc>
        <w:tc>
          <w:tcPr>
            <w:tcW w:w="3402" w:type="dxa"/>
          </w:tcPr>
          <w:p w:rsidRPr="00FA725E" w:rsidR="00FA725E" w:rsidP="002D43B7" w:rsidRDefault="003D131F" w14:paraId="223945B0" w14:textId="77777777">
            <w:pPr>
              <w:contextualSpacing/>
              <w:jc w:val="center"/>
              <w:rPr>
                <w:rFonts w:ascii="Arial" w:hAnsi="Arial" w:cs="Arial" w:eastAsiaTheme="minorEastAsia"/>
                <w:sz w:val="24"/>
                <w:szCs w:val="24"/>
              </w:rPr>
            </w:pPr>
            <w:r>
              <w:rPr>
                <w:rFonts w:ascii="Arial" w:hAnsi="Arial" w:eastAsia="Arial" w:cs="Arial"/>
                <w:sz w:val="24"/>
                <w:szCs w:val="24"/>
                <w:lang w:val="cy-GB"/>
              </w:rPr>
              <w:t>£3,523.00</w:t>
            </w:r>
          </w:p>
        </w:tc>
      </w:tr>
      <w:tr w:rsidR="006B1354" w:rsidTr="003F66C4" w14:paraId="0938F149" w14:textId="77777777">
        <w:tc>
          <w:tcPr>
            <w:tcW w:w="4106" w:type="dxa"/>
          </w:tcPr>
          <w:p w:rsidR="00246AD4" w:rsidP="0081058A" w:rsidRDefault="003D131F" w14:paraId="69FCC62A" w14:textId="77777777">
            <w:pPr>
              <w:contextualSpacing/>
              <w:rPr>
                <w:rFonts w:ascii="Arial" w:hAnsi="Arial" w:cs="Arial" w:eastAsiaTheme="minorEastAsia"/>
                <w:sz w:val="24"/>
                <w:szCs w:val="24"/>
              </w:rPr>
            </w:pPr>
            <w:r>
              <w:rPr>
                <w:rFonts w:ascii="Arial" w:hAnsi="Arial" w:eastAsia="Arial" w:cs="Arial"/>
                <w:sz w:val="24"/>
                <w:szCs w:val="24"/>
                <w:lang w:val="cy-GB"/>
              </w:rPr>
              <w:t>Cymorth yn ôl yr angen – Trais yn erbyn menywod, Cam-drin Domestig a Thrais Rhywiol</w:t>
            </w:r>
          </w:p>
        </w:tc>
        <w:tc>
          <w:tcPr>
            <w:tcW w:w="1134" w:type="dxa"/>
          </w:tcPr>
          <w:p w:rsidRPr="0081058A" w:rsidR="0081058A" w:rsidP="0081058A" w:rsidRDefault="003D131F" w14:paraId="214B2F59" w14:textId="77777777">
            <w:pPr>
              <w:contextualSpacing/>
              <w:jc w:val="center"/>
              <w:rPr>
                <w:rFonts w:ascii="Arial" w:hAnsi="Arial" w:cs="Arial" w:eastAsiaTheme="minorEastAsia"/>
                <w:sz w:val="24"/>
                <w:szCs w:val="24"/>
              </w:rPr>
            </w:pPr>
            <w:r>
              <w:rPr>
                <w:rFonts w:ascii="Arial" w:hAnsi="Arial" w:eastAsia="Arial" w:cs="Arial"/>
                <w:sz w:val="24"/>
                <w:szCs w:val="24"/>
                <w:lang w:val="cy-GB"/>
              </w:rPr>
              <w:t>33</w:t>
            </w:r>
          </w:p>
        </w:tc>
        <w:tc>
          <w:tcPr>
            <w:tcW w:w="3402" w:type="dxa"/>
          </w:tcPr>
          <w:p w:rsidRPr="0081058A" w:rsidR="0081058A" w:rsidP="002D43B7" w:rsidRDefault="003D131F" w14:paraId="5C6426FF" w14:textId="77777777">
            <w:pPr>
              <w:contextualSpacing/>
              <w:jc w:val="center"/>
              <w:rPr>
                <w:rFonts w:ascii="Arial" w:hAnsi="Arial" w:cs="Arial" w:eastAsiaTheme="minorEastAsia"/>
                <w:sz w:val="24"/>
                <w:szCs w:val="24"/>
              </w:rPr>
            </w:pPr>
            <w:r>
              <w:rPr>
                <w:rFonts w:ascii="Arial" w:hAnsi="Arial" w:eastAsia="Arial" w:cs="Arial"/>
                <w:sz w:val="24"/>
                <w:szCs w:val="24"/>
                <w:lang w:val="cy-GB"/>
              </w:rPr>
              <w:t>£170,458.00</w:t>
            </w:r>
          </w:p>
        </w:tc>
      </w:tr>
      <w:tr w:rsidR="006B1354" w:rsidTr="003F66C4" w14:paraId="05382FEC" w14:textId="77777777">
        <w:tc>
          <w:tcPr>
            <w:tcW w:w="4106" w:type="dxa"/>
          </w:tcPr>
          <w:p w:rsidR="0081058A" w:rsidP="0081058A" w:rsidRDefault="003D131F" w14:paraId="688D3F87" w14:textId="77777777">
            <w:pPr>
              <w:contextualSpacing/>
              <w:rPr>
                <w:rFonts w:ascii="Arial" w:hAnsi="Arial" w:cs="Arial" w:eastAsiaTheme="minorEastAsia"/>
                <w:sz w:val="24"/>
                <w:szCs w:val="24"/>
              </w:rPr>
            </w:pPr>
            <w:r>
              <w:rPr>
                <w:rFonts w:ascii="Arial" w:hAnsi="Arial" w:eastAsia="Arial" w:cs="Arial"/>
                <w:sz w:val="24"/>
                <w:szCs w:val="24"/>
                <w:lang w:val="cy-GB"/>
              </w:rPr>
              <w:t>Cymorth yn ôl yr angen – anabledd dysgu</w:t>
            </w:r>
          </w:p>
        </w:tc>
        <w:tc>
          <w:tcPr>
            <w:tcW w:w="1134" w:type="dxa"/>
          </w:tcPr>
          <w:p w:rsidRPr="0081058A" w:rsidR="0081058A" w:rsidP="0081058A" w:rsidRDefault="003D131F" w14:paraId="0DCB1F39" w14:textId="77777777">
            <w:pPr>
              <w:contextualSpacing/>
              <w:jc w:val="center"/>
              <w:rPr>
                <w:rFonts w:ascii="Arial" w:hAnsi="Arial" w:cs="Arial" w:eastAsiaTheme="minorEastAsia"/>
                <w:sz w:val="24"/>
                <w:szCs w:val="24"/>
              </w:rPr>
            </w:pPr>
            <w:r>
              <w:rPr>
                <w:rFonts w:ascii="Arial" w:hAnsi="Arial" w:eastAsia="Arial" w:cs="Arial"/>
                <w:sz w:val="24"/>
                <w:szCs w:val="24"/>
                <w:lang w:val="cy-GB"/>
              </w:rPr>
              <w:t>20</w:t>
            </w:r>
          </w:p>
        </w:tc>
        <w:tc>
          <w:tcPr>
            <w:tcW w:w="3402" w:type="dxa"/>
          </w:tcPr>
          <w:p w:rsidRPr="0081058A" w:rsidR="0081058A" w:rsidP="002D43B7" w:rsidRDefault="003D131F" w14:paraId="447986E1" w14:textId="77777777">
            <w:pPr>
              <w:contextualSpacing/>
              <w:jc w:val="center"/>
              <w:rPr>
                <w:rFonts w:ascii="Arial" w:hAnsi="Arial" w:cs="Arial" w:eastAsiaTheme="minorEastAsia"/>
                <w:sz w:val="24"/>
                <w:szCs w:val="24"/>
              </w:rPr>
            </w:pPr>
            <w:r>
              <w:rPr>
                <w:rFonts w:ascii="Arial" w:hAnsi="Arial" w:eastAsia="Arial" w:cs="Arial"/>
                <w:sz w:val="24"/>
                <w:szCs w:val="24"/>
                <w:lang w:val="cy-GB"/>
              </w:rPr>
              <w:t>£89,771.00</w:t>
            </w:r>
          </w:p>
        </w:tc>
      </w:tr>
      <w:tr w:rsidR="006B1354" w:rsidTr="003F66C4" w14:paraId="3804EE68" w14:textId="77777777">
        <w:tc>
          <w:tcPr>
            <w:tcW w:w="4106" w:type="dxa"/>
          </w:tcPr>
          <w:p w:rsidR="0081058A" w:rsidP="0081058A" w:rsidRDefault="003D131F" w14:paraId="57931D77" w14:textId="77777777">
            <w:pPr>
              <w:contextualSpacing/>
              <w:rPr>
                <w:rFonts w:ascii="Arial" w:hAnsi="Arial" w:cs="Arial" w:eastAsiaTheme="minorEastAsia"/>
                <w:sz w:val="24"/>
                <w:szCs w:val="24"/>
              </w:rPr>
            </w:pPr>
            <w:r>
              <w:rPr>
                <w:rFonts w:ascii="Arial" w:hAnsi="Arial" w:eastAsia="Arial" w:cs="Arial"/>
                <w:sz w:val="24"/>
                <w:szCs w:val="24"/>
                <w:lang w:val="cy-GB"/>
              </w:rPr>
              <w:t>Cymorth yn ôl yr angen - iechyd meddwl</w:t>
            </w:r>
          </w:p>
        </w:tc>
        <w:tc>
          <w:tcPr>
            <w:tcW w:w="1134" w:type="dxa"/>
          </w:tcPr>
          <w:p w:rsidRPr="0081058A" w:rsidR="0081058A" w:rsidP="0081058A" w:rsidRDefault="003D131F" w14:paraId="41DE48EE" w14:textId="77777777">
            <w:pPr>
              <w:contextualSpacing/>
              <w:jc w:val="center"/>
              <w:rPr>
                <w:rFonts w:ascii="Arial" w:hAnsi="Arial" w:cs="Arial" w:eastAsiaTheme="minorEastAsia"/>
                <w:sz w:val="24"/>
                <w:szCs w:val="24"/>
              </w:rPr>
            </w:pPr>
            <w:r>
              <w:rPr>
                <w:rFonts w:ascii="Arial" w:hAnsi="Arial" w:eastAsia="Arial" w:cs="Arial"/>
                <w:sz w:val="24"/>
                <w:szCs w:val="24"/>
                <w:lang w:val="cy-GB"/>
              </w:rPr>
              <w:t>105</w:t>
            </w:r>
          </w:p>
        </w:tc>
        <w:tc>
          <w:tcPr>
            <w:tcW w:w="3402" w:type="dxa"/>
          </w:tcPr>
          <w:p w:rsidRPr="0081058A" w:rsidR="0081058A" w:rsidP="002D43B7" w:rsidRDefault="003D131F" w14:paraId="07A09F1E" w14:textId="77777777">
            <w:pPr>
              <w:contextualSpacing/>
              <w:jc w:val="center"/>
              <w:rPr>
                <w:rFonts w:ascii="Arial" w:hAnsi="Arial" w:cs="Arial" w:eastAsiaTheme="minorEastAsia"/>
                <w:sz w:val="24"/>
                <w:szCs w:val="24"/>
              </w:rPr>
            </w:pPr>
            <w:r>
              <w:rPr>
                <w:rFonts w:ascii="Arial" w:hAnsi="Arial" w:eastAsia="Arial" w:cs="Arial"/>
                <w:sz w:val="24"/>
                <w:szCs w:val="24"/>
                <w:lang w:val="cy-GB"/>
              </w:rPr>
              <w:t>£380,272.00</w:t>
            </w:r>
          </w:p>
        </w:tc>
      </w:tr>
      <w:tr w:rsidR="006B1354" w:rsidTr="003F66C4" w14:paraId="4EAC04C1" w14:textId="77777777">
        <w:tc>
          <w:tcPr>
            <w:tcW w:w="4106" w:type="dxa"/>
          </w:tcPr>
          <w:p w:rsidR="0081058A" w:rsidP="0081058A" w:rsidRDefault="003D131F" w14:paraId="303AE193" w14:textId="77777777">
            <w:pPr>
              <w:contextualSpacing/>
              <w:rPr>
                <w:rFonts w:ascii="Arial" w:hAnsi="Arial" w:cs="Arial" w:eastAsiaTheme="minorEastAsia"/>
                <w:sz w:val="24"/>
                <w:szCs w:val="24"/>
              </w:rPr>
            </w:pPr>
            <w:r>
              <w:rPr>
                <w:rFonts w:ascii="Arial" w:hAnsi="Arial" w:eastAsia="Arial" w:cs="Arial"/>
                <w:sz w:val="24"/>
                <w:szCs w:val="24"/>
                <w:lang w:val="cy-GB"/>
              </w:rPr>
              <w:t xml:space="preserve">Cymorth yn ôl yr angen - problemau camddefnyddio sylweddau a/neu alcohol </w:t>
            </w:r>
          </w:p>
        </w:tc>
        <w:tc>
          <w:tcPr>
            <w:tcW w:w="1134" w:type="dxa"/>
          </w:tcPr>
          <w:p w:rsidRPr="0081058A" w:rsidR="0081058A" w:rsidP="0081058A" w:rsidRDefault="003D131F" w14:paraId="5DEC9D6A" w14:textId="77777777">
            <w:pPr>
              <w:contextualSpacing/>
              <w:jc w:val="center"/>
              <w:rPr>
                <w:rFonts w:ascii="Arial" w:hAnsi="Arial" w:cs="Arial" w:eastAsiaTheme="minorEastAsia"/>
                <w:sz w:val="24"/>
                <w:szCs w:val="24"/>
              </w:rPr>
            </w:pPr>
            <w:r>
              <w:rPr>
                <w:rFonts w:ascii="Arial" w:hAnsi="Arial" w:eastAsia="Arial" w:cs="Arial"/>
                <w:sz w:val="24"/>
                <w:szCs w:val="24"/>
                <w:lang w:val="cy-GB"/>
              </w:rPr>
              <w:t>37</w:t>
            </w:r>
          </w:p>
        </w:tc>
        <w:tc>
          <w:tcPr>
            <w:tcW w:w="3402" w:type="dxa"/>
          </w:tcPr>
          <w:p w:rsidRPr="0081058A" w:rsidR="0081058A" w:rsidP="002D43B7" w:rsidRDefault="003D131F" w14:paraId="595FE39E" w14:textId="77777777">
            <w:pPr>
              <w:contextualSpacing/>
              <w:jc w:val="center"/>
              <w:rPr>
                <w:rFonts w:ascii="Arial" w:hAnsi="Arial" w:cs="Arial" w:eastAsiaTheme="minorEastAsia"/>
                <w:sz w:val="24"/>
                <w:szCs w:val="24"/>
              </w:rPr>
            </w:pPr>
            <w:r>
              <w:rPr>
                <w:rFonts w:ascii="Arial" w:hAnsi="Arial" w:eastAsia="Arial" w:cs="Arial"/>
                <w:sz w:val="24"/>
                <w:szCs w:val="24"/>
                <w:lang w:val="cy-GB"/>
              </w:rPr>
              <w:t>£149,140.00</w:t>
            </w:r>
          </w:p>
        </w:tc>
      </w:tr>
      <w:tr w:rsidR="006B1354" w:rsidTr="003F66C4" w14:paraId="6CD29AAC" w14:textId="77777777">
        <w:tc>
          <w:tcPr>
            <w:tcW w:w="4106" w:type="dxa"/>
          </w:tcPr>
          <w:p w:rsidR="0081058A" w:rsidP="0081058A" w:rsidRDefault="003D131F" w14:paraId="383F5095" w14:textId="77777777">
            <w:pPr>
              <w:contextualSpacing/>
              <w:rPr>
                <w:rFonts w:ascii="Arial" w:hAnsi="Arial" w:cs="Arial" w:eastAsiaTheme="minorEastAsia"/>
                <w:sz w:val="24"/>
                <w:szCs w:val="24"/>
              </w:rPr>
            </w:pPr>
            <w:r>
              <w:rPr>
                <w:rFonts w:ascii="Arial" w:hAnsi="Arial" w:eastAsia="Arial" w:cs="Arial"/>
                <w:sz w:val="24"/>
                <w:szCs w:val="24"/>
                <w:lang w:val="cy-GB"/>
              </w:rPr>
              <w:t>Cymorth yn ôl yr angen - Cyn-droseddwyr</w:t>
            </w:r>
          </w:p>
        </w:tc>
        <w:tc>
          <w:tcPr>
            <w:tcW w:w="1134" w:type="dxa"/>
          </w:tcPr>
          <w:p w:rsidRPr="0081058A" w:rsidR="0081058A" w:rsidP="0081058A" w:rsidRDefault="003D131F" w14:paraId="70033041" w14:textId="77777777">
            <w:pPr>
              <w:contextualSpacing/>
              <w:jc w:val="center"/>
              <w:rPr>
                <w:rFonts w:ascii="Arial" w:hAnsi="Arial" w:cs="Arial" w:eastAsiaTheme="minorEastAsia"/>
                <w:sz w:val="24"/>
                <w:szCs w:val="24"/>
              </w:rPr>
            </w:pPr>
            <w:r>
              <w:rPr>
                <w:rFonts w:ascii="Arial" w:hAnsi="Arial" w:eastAsia="Arial" w:cs="Arial"/>
                <w:sz w:val="24"/>
                <w:szCs w:val="24"/>
                <w:lang w:val="cy-GB"/>
              </w:rPr>
              <w:t>7</w:t>
            </w:r>
          </w:p>
        </w:tc>
        <w:tc>
          <w:tcPr>
            <w:tcW w:w="3402" w:type="dxa"/>
          </w:tcPr>
          <w:p w:rsidRPr="0081058A" w:rsidR="0081058A" w:rsidP="002D43B7" w:rsidRDefault="003D131F" w14:paraId="455F1C6F" w14:textId="77777777">
            <w:pPr>
              <w:contextualSpacing/>
              <w:jc w:val="center"/>
              <w:rPr>
                <w:rFonts w:ascii="Arial" w:hAnsi="Arial" w:cs="Arial" w:eastAsiaTheme="minorEastAsia"/>
                <w:sz w:val="24"/>
                <w:szCs w:val="24"/>
              </w:rPr>
            </w:pPr>
            <w:r>
              <w:rPr>
                <w:rFonts w:ascii="Arial" w:hAnsi="Arial" w:eastAsia="Arial" w:cs="Arial"/>
                <w:sz w:val="24"/>
                <w:szCs w:val="24"/>
                <w:lang w:val="cy-GB"/>
              </w:rPr>
              <w:t>£28,823.00</w:t>
            </w:r>
          </w:p>
        </w:tc>
      </w:tr>
      <w:tr w:rsidR="006B1354" w:rsidTr="003F66C4" w14:paraId="77ADE459" w14:textId="77777777">
        <w:tc>
          <w:tcPr>
            <w:tcW w:w="4106" w:type="dxa"/>
          </w:tcPr>
          <w:p w:rsidR="0081058A" w:rsidP="0081058A" w:rsidRDefault="003D131F" w14:paraId="6684BC35" w14:textId="77777777">
            <w:pPr>
              <w:contextualSpacing/>
              <w:rPr>
                <w:rFonts w:ascii="Arial" w:hAnsi="Arial" w:cs="Arial" w:eastAsiaTheme="minorEastAsia"/>
                <w:sz w:val="24"/>
                <w:szCs w:val="24"/>
              </w:rPr>
            </w:pPr>
            <w:r>
              <w:rPr>
                <w:rFonts w:ascii="Arial" w:hAnsi="Arial" w:eastAsia="Arial" w:cs="Arial"/>
                <w:sz w:val="24"/>
                <w:szCs w:val="24"/>
                <w:lang w:val="cy-GB"/>
              </w:rPr>
              <w:t>Cymorth yn ôl yr angen – pobl ifanc</w:t>
            </w:r>
          </w:p>
        </w:tc>
        <w:tc>
          <w:tcPr>
            <w:tcW w:w="1134" w:type="dxa"/>
          </w:tcPr>
          <w:p w:rsidRPr="0081058A" w:rsidR="0081058A" w:rsidP="0081058A" w:rsidRDefault="003D131F" w14:paraId="0D3523AF" w14:textId="77777777">
            <w:pPr>
              <w:contextualSpacing/>
              <w:jc w:val="center"/>
              <w:rPr>
                <w:rFonts w:ascii="Arial" w:hAnsi="Arial" w:cs="Arial" w:eastAsiaTheme="minorEastAsia"/>
                <w:sz w:val="24"/>
                <w:szCs w:val="24"/>
              </w:rPr>
            </w:pPr>
            <w:r>
              <w:rPr>
                <w:rFonts w:ascii="Arial" w:hAnsi="Arial" w:eastAsia="Arial" w:cs="Arial"/>
                <w:sz w:val="24"/>
                <w:szCs w:val="24"/>
                <w:lang w:val="cy-GB"/>
              </w:rPr>
              <w:t>32</w:t>
            </w:r>
          </w:p>
        </w:tc>
        <w:tc>
          <w:tcPr>
            <w:tcW w:w="3402" w:type="dxa"/>
          </w:tcPr>
          <w:p w:rsidRPr="0081058A" w:rsidR="0081058A" w:rsidP="002D43B7" w:rsidRDefault="003D131F" w14:paraId="4AA6AFAA" w14:textId="77777777">
            <w:pPr>
              <w:contextualSpacing/>
              <w:jc w:val="center"/>
              <w:rPr>
                <w:rFonts w:ascii="Arial" w:hAnsi="Arial" w:cs="Arial" w:eastAsiaTheme="minorEastAsia"/>
                <w:sz w:val="24"/>
                <w:szCs w:val="24"/>
              </w:rPr>
            </w:pPr>
            <w:r>
              <w:rPr>
                <w:rFonts w:ascii="Arial" w:hAnsi="Arial" w:eastAsia="Arial" w:cs="Arial"/>
                <w:sz w:val="24"/>
                <w:szCs w:val="24"/>
                <w:lang w:val="cy-GB"/>
              </w:rPr>
              <w:t>£135,316.00</w:t>
            </w:r>
          </w:p>
        </w:tc>
      </w:tr>
      <w:tr w:rsidR="006B1354" w:rsidTr="003F66C4" w14:paraId="7DDBE389" w14:textId="77777777">
        <w:tc>
          <w:tcPr>
            <w:tcW w:w="4106" w:type="dxa"/>
          </w:tcPr>
          <w:p w:rsidR="0081058A" w:rsidP="0081058A" w:rsidRDefault="003D131F" w14:paraId="651E1122" w14:textId="77777777">
            <w:pPr>
              <w:contextualSpacing/>
              <w:rPr>
                <w:rFonts w:ascii="Arial" w:hAnsi="Arial" w:cs="Arial" w:eastAsiaTheme="minorEastAsia"/>
                <w:sz w:val="24"/>
                <w:szCs w:val="24"/>
              </w:rPr>
            </w:pPr>
            <w:r>
              <w:rPr>
                <w:rFonts w:ascii="Arial" w:hAnsi="Arial" w:eastAsia="Arial" w:cs="Arial"/>
                <w:sz w:val="24"/>
                <w:szCs w:val="24"/>
                <w:lang w:val="cy-GB"/>
              </w:rPr>
              <w:t>Cymorth yn ôl yr angen – pobl hŷn</w:t>
            </w:r>
          </w:p>
        </w:tc>
        <w:tc>
          <w:tcPr>
            <w:tcW w:w="1134" w:type="dxa"/>
          </w:tcPr>
          <w:p w:rsidRPr="0081058A" w:rsidR="0081058A" w:rsidP="0081058A" w:rsidRDefault="003D131F" w14:paraId="4D842748" w14:textId="77777777">
            <w:pPr>
              <w:contextualSpacing/>
              <w:jc w:val="center"/>
              <w:rPr>
                <w:rFonts w:ascii="Arial" w:hAnsi="Arial" w:cs="Arial" w:eastAsiaTheme="minorEastAsia"/>
                <w:sz w:val="24"/>
                <w:szCs w:val="24"/>
              </w:rPr>
            </w:pPr>
            <w:r>
              <w:rPr>
                <w:rFonts w:ascii="Arial" w:hAnsi="Arial" w:eastAsia="Arial" w:cs="Arial"/>
                <w:sz w:val="24"/>
                <w:szCs w:val="24"/>
                <w:lang w:val="cy-GB"/>
              </w:rPr>
              <w:t xml:space="preserve">60 </w:t>
            </w:r>
          </w:p>
        </w:tc>
        <w:tc>
          <w:tcPr>
            <w:tcW w:w="3402" w:type="dxa"/>
          </w:tcPr>
          <w:p w:rsidRPr="0081058A" w:rsidR="0081058A" w:rsidP="002D43B7" w:rsidRDefault="003D131F" w14:paraId="61E3DE81" w14:textId="77777777">
            <w:pPr>
              <w:contextualSpacing/>
              <w:jc w:val="center"/>
              <w:rPr>
                <w:rFonts w:ascii="Arial" w:hAnsi="Arial" w:cs="Arial" w:eastAsiaTheme="minorEastAsia"/>
                <w:sz w:val="24"/>
                <w:szCs w:val="24"/>
              </w:rPr>
            </w:pPr>
            <w:r>
              <w:rPr>
                <w:rFonts w:ascii="Arial" w:hAnsi="Arial" w:eastAsia="Arial" w:cs="Arial"/>
                <w:sz w:val="24"/>
                <w:szCs w:val="24"/>
                <w:lang w:val="cy-GB"/>
              </w:rPr>
              <w:t>£123,823.00</w:t>
            </w:r>
          </w:p>
        </w:tc>
      </w:tr>
      <w:tr w:rsidR="006B1354" w:rsidTr="003F66C4" w14:paraId="444AD4A8" w14:textId="77777777">
        <w:tc>
          <w:tcPr>
            <w:tcW w:w="4106" w:type="dxa"/>
          </w:tcPr>
          <w:p w:rsidR="0081058A" w:rsidP="0081058A" w:rsidRDefault="003D131F" w14:paraId="77B4F574" w14:textId="77777777">
            <w:pPr>
              <w:contextualSpacing/>
              <w:rPr>
                <w:rFonts w:ascii="Arial" w:hAnsi="Arial" w:cs="Arial" w:eastAsiaTheme="minorEastAsia"/>
                <w:sz w:val="24"/>
                <w:szCs w:val="24"/>
              </w:rPr>
            </w:pPr>
            <w:r>
              <w:rPr>
                <w:rFonts w:ascii="Arial" w:hAnsi="Arial" w:eastAsia="Arial" w:cs="Arial"/>
                <w:sz w:val="24"/>
                <w:szCs w:val="24"/>
                <w:lang w:val="cy-GB"/>
              </w:rPr>
              <w:t>Cymorth yn ôl yr angen - cyffredinol</w:t>
            </w:r>
          </w:p>
        </w:tc>
        <w:tc>
          <w:tcPr>
            <w:tcW w:w="1134" w:type="dxa"/>
          </w:tcPr>
          <w:p w:rsidRPr="0081058A" w:rsidR="0081058A" w:rsidP="0081058A" w:rsidRDefault="003D131F" w14:paraId="7439588D" w14:textId="77777777">
            <w:pPr>
              <w:contextualSpacing/>
              <w:jc w:val="center"/>
              <w:rPr>
                <w:rFonts w:ascii="Arial" w:hAnsi="Arial" w:cs="Arial" w:eastAsiaTheme="minorEastAsia"/>
                <w:sz w:val="24"/>
                <w:szCs w:val="24"/>
              </w:rPr>
            </w:pPr>
            <w:r>
              <w:rPr>
                <w:rFonts w:ascii="Arial" w:hAnsi="Arial" w:eastAsia="Arial" w:cs="Arial"/>
                <w:sz w:val="24"/>
                <w:szCs w:val="24"/>
                <w:lang w:val="cy-GB"/>
              </w:rPr>
              <w:t xml:space="preserve">235 </w:t>
            </w:r>
          </w:p>
        </w:tc>
        <w:tc>
          <w:tcPr>
            <w:tcW w:w="3402" w:type="dxa"/>
          </w:tcPr>
          <w:p w:rsidRPr="0081058A" w:rsidR="0081058A" w:rsidP="002D43B7" w:rsidRDefault="003D131F" w14:paraId="57070B56" w14:textId="77777777">
            <w:pPr>
              <w:contextualSpacing/>
              <w:jc w:val="center"/>
              <w:rPr>
                <w:rFonts w:ascii="Arial" w:hAnsi="Arial" w:cs="Arial" w:eastAsiaTheme="minorEastAsia"/>
                <w:sz w:val="24"/>
                <w:szCs w:val="24"/>
              </w:rPr>
            </w:pPr>
            <w:r>
              <w:rPr>
                <w:rFonts w:ascii="Arial" w:hAnsi="Arial" w:eastAsia="Arial" w:cs="Arial"/>
                <w:sz w:val="24"/>
                <w:szCs w:val="24"/>
                <w:lang w:val="cy-GB"/>
              </w:rPr>
              <w:t>£814,134.06</w:t>
            </w:r>
          </w:p>
        </w:tc>
      </w:tr>
      <w:tr w:rsidR="006B1354" w:rsidTr="003F66C4" w14:paraId="76383FDF" w14:textId="77777777">
        <w:tc>
          <w:tcPr>
            <w:tcW w:w="4106" w:type="dxa"/>
          </w:tcPr>
          <w:p w:rsidR="0081058A" w:rsidP="0081058A" w:rsidRDefault="003D131F" w14:paraId="05CD18E3" w14:textId="77777777">
            <w:pPr>
              <w:contextualSpacing/>
              <w:rPr>
                <w:rFonts w:ascii="Arial" w:hAnsi="Arial" w:cs="Arial" w:eastAsiaTheme="minorEastAsia"/>
                <w:sz w:val="24"/>
                <w:szCs w:val="24"/>
              </w:rPr>
            </w:pPr>
            <w:r>
              <w:rPr>
                <w:rFonts w:ascii="Arial" w:hAnsi="Arial" w:eastAsia="Arial" w:cs="Arial"/>
                <w:sz w:val="24"/>
                <w:szCs w:val="24"/>
                <w:lang w:val="cy-GB"/>
              </w:rPr>
              <w:t>Cymorth yn ôl yr angen - arall</w:t>
            </w:r>
          </w:p>
        </w:tc>
        <w:tc>
          <w:tcPr>
            <w:tcW w:w="1134" w:type="dxa"/>
          </w:tcPr>
          <w:p w:rsidRPr="0081058A" w:rsidR="0081058A" w:rsidP="0081058A" w:rsidRDefault="003D131F" w14:paraId="28406680" w14:textId="77777777">
            <w:pPr>
              <w:contextualSpacing/>
              <w:jc w:val="center"/>
              <w:rPr>
                <w:rFonts w:ascii="Arial" w:hAnsi="Arial" w:cs="Arial" w:eastAsiaTheme="minorEastAsia"/>
                <w:sz w:val="24"/>
                <w:szCs w:val="24"/>
              </w:rPr>
            </w:pPr>
            <w:r>
              <w:rPr>
                <w:rFonts w:ascii="Arial" w:hAnsi="Arial" w:eastAsia="Arial" w:cs="Arial"/>
                <w:sz w:val="24"/>
                <w:szCs w:val="24"/>
                <w:lang w:val="cy-GB"/>
              </w:rPr>
              <w:t>40</w:t>
            </w:r>
          </w:p>
        </w:tc>
        <w:tc>
          <w:tcPr>
            <w:tcW w:w="3402" w:type="dxa"/>
          </w:tcPr>
          <w:p w:rsidRPr="002D43B7" w:rsidR="0081058A" w:rsidP="002D43B7" w:rsidRDefault="003D131F" w14:paraId="49A91284" w14:textId="77777777">
            <w:pPr>
              <w:contextualSpacing/>
              <w:jc w:val="center"/>
              <w:rPr>
                <w:rFonts w:ascii="Arial" w:hAnsi="Arial" w:cs="Arial" w:eastAsiaTheme="minorEastAsia"/>
                <w:sz w:val="24"/>
                <w:szCs w:val="24"/>
              </w:rPr>
            </w:pPr>
            <w:r>
              <w:rPr>
                <w:rFonts w:ascii="Arial" w:hAnsi="Arial" w:eastAsia="Arial" w:cs="Arial"/>
                <w:sz w:val="24"/>
                <w:szCs w:val="24"/>
                <w:lang w:val="cy-GB"/>
              </w:rPr>
              <w:t>£111,897.00</w:t>
            </w:r>
          </w:p>
        </w:tc>
      </w:tr>
      <w:tr w:rsidR="006B1354" w:rsidTr="003F66C4" w14:paraId="719D0719" w14:textId="77777777">
        <w:tc>
          <w:tcPr>
            <w:tcW w:w="4106" w:type="dxa"/>
          </w:tcPr>
          <w:p w:rsidR="0081058A" w:rsidP="0081058A" w:rsidRDefault="003D131F" w14:paraId="66F739C2" w14:textId="77777777">
            <w:pPr>
              <w:contextualSpacing/>
              <w:rPr>
                <w:rFonts w:ascii="Arial" w:hAnsi="Arial" w:cs="Arial" w:eastAsiaTheme="minorEastAsia"/>
                <w:sz w:val="24"/>
                <w:szCs w:val="24"/>
              </w:rPr>
            </w:pPr>
            <w:r>
              <w:rPr>
                <w:rFonts w:ascii="Arial" w:hAnsi="Arial" w:eastAsia="Arial" w:cs="Arial"/>
                <w:sz w:val="24"/>
                <w:szCs w:val="24"/>
                <w:lang w:val="cy-GB"/>
              </w:rPr>
              <w:t>Llety â Chymorth dros dro – Anabledd Dysgu</w:t>
            </w:r>
          </w:p>
        </w:tc>
        <w:tc>
          <w:tcPr>
            <w:tcW w:w="1134" w:type="dxa"/>
          </w:tcPr>
          <w:p w:rsidRPr="00A35E38" w:rsidR="0081058A" w:rsidP="00A35E38" w:rsidRDefault="003D131F" w14:paraId="356FA91C" w14:textId="77777777">
            <w:pPr>
              <w:contextualSpacing/>
              <w:jc w:val="center"/>
              <w:rPr>
                <w:rFonts w:ascii="Arial" w:hAnsi="Arial" w:cs="Arial"/>
                <w:sz w:val="24"/>
                <w:szCs w:val="24"/>
              </w:rPr>
            </w:pPr>
            <w:r>
              <w:rPr>
                <w:rFonts w:ascii="Arial" w:hAnsi="Arial" w:eastAsia="Arial" w:cs="Arial"/>
                <w:sz w:val="24"/>
                <w:szCs w:val="24"/>
                <w:lang w:val="cy-GB"/>
              </w:rPr>
              <w:t>34</w:t>
            </w:r>
          </w:p>
        </w:tc>
        <w:tc>
          <w:tcPr>
            <w:tcW w:w="3402" w:type="dxa"/>
          </w:tcPr>
          <w:p w:rsidRPr="002D43B7" w:rsidR="0081058A" w:rsidP="002D43B7" w:rsidRDefault="003D131F" w14:paraId="17B764A7" w14:textId="77777777">
            <w:pPr>
              <w:contextualSpacing/>
              <w:jc w:val="center"/>
              <w:rPr>
                <w:rFonts w:ascii="Arial" w:hAnsi="Arial" w:cs="Arial" w:eastAsiaTheme="minorEastAsia"/>
                <w:sz w:val="24"/>
                <w:szCs w:val="24"/>
              </w:rPr>
            </w:pPr>
            <w:r>
              <w:rPr>
                <w:rFonts w:ascii="Arial" w:hAnsi="Arial" w:eastAsia="Arial" w:cs="Arial"/>
                <w:sz w:val="24"/>
                <w:szCs w:val="24"/>
                <w:lang w:val="cy-GB"/>
              </w:rPr>
              <w:t>£300,262.00</w:t>
            </w:r>
          </w:p>
        </w:tc>
      </w:tr>
      <w:tr w:rsidR="006B1354" w:rsidTr="003F66C4" w14:paraId="724EA937" w14:textId="77777777">
        <w:tc>
          <w:tcPr>
            <w:tcW w:w="4106" w:type="dxa"/>
          </w:tcPr>
          <w:p w:rsidR="0081058A" w:rsidP="0081058A" w:rsidRDefault="003D131F" w14:paraId="30263F45" w14:textId="77777777">
            <w:pPr>
              <w:contextualSpacing/>
              <w:rPr>
                <w:rFonts w:ascii="Arial" w:hAnsi="Arial" w:cs="Arial" w:eastAsiaTheme="minorEastAsia"/>
                <w:sz w:val="24"/>
                <w:szCs w:val="24"/>
              </w:rPr>
            </w:pPr>
            <w:r>
              <w:rPr>
                <w:rFonts w:ascii="Arial" w:hAnsi="Arial" w:eastAsia="Arial" w:cs="Arial"/>
                <w:sz w:val="24"/>
                <w:szCs w:val="24"/>
                <w:lang w:val="cy-GB"/>
              </w:rPr>
              <w:t>Llety â Chymorth dros dro – Iechyd Meddwl</w:t>
            </w:r>
          </w:p>
        </w:tc>
        <w:tc>
          <w:tcPr>
            <w:tcW w:w="1134" w:type="dxa"/>
          </w:tcPr>
          <w:p w:rsidRPr="00A35E38" w:rsidR="0081058A" w:rsidP="00A35E38" w:rsidRDefault="003D131F" w14:paraId="46561734" w14:textId="77777777">
            <w:pPr>
              <w:contextualSpacing/>
              <w:jc w:val="center"/>
              <w:rPr>
                <w:rFonts w:ascii="Arial" w:hAnsi="Arial" w:cs="Arial"/>
                <w:sz w:val="24"/>
                <w:szCs w:val="24"/>
              </w:rPr>
            </w:pPr>
            <w:r>
              <w:rPr>
                <w:rFonts w:ascii="Arial" w:hAnsi="Arial" w:eastAsia="Arial" w:cs="Arial"/>
                <w:sz w:val="24"/>
                <w:szCs w:val="24"/>
                <w:lang w:val="cy-GB"/>
              </w:rPr>
              <w:t>28</w:t>
            </w:r>
          </w:p>
        </w:tc>
        <w:tc>
          <w:tcPr>
            <w:tcW w:w="3402" w:type="dxa"/>
          </w:tcPr>
          <w:p w:rsidRPr="002D43B7" w:rsidR="0081058A" w:rsidP="002D43B7" w:rsidRDefault="003D131F" w14:paraId="6FC4F743" w14:textId="77777777">
            <w:pPr>
              <w:contextualSpacing/>
              <w:jc w:val="center"/>
              <w:rPr>
                <w:rFonts w:ascii="Arial" w:hAnsi="Arial" w:cs="Arial" w:eastAsiaTheme="minorEastAsia"/>
                <w:sz w:val="24"/>
                <w:szCs w:val="24"/>
              </w:rPr>
            </w:pPr>
            <w:r>
              <w:rPr>
                <w:rFonts w:ascii="Arial" w:hAnsi="Arial" w:eastAsia="Arial" w:cs="Arial"/>
                <w:sz w:val="24"/>
                <w:szCs w:val="24"/>
                <w:lang w:val="cy-GB"/>
              </w:rPr>
              <w:t>£406,843.00</w:t>
            </w:r>
          </w:p>
        </w:tc>
      </w:tr>
      <w:tr w:rsidR="006B1354" w:rsidTr="003F66C4" w14:paraId="4B133ACB" w14:textId="77777777">
        <w:tc>
          <w:tcPr>
            <w:tcW w:w="4106" w:type="dxa"/>
          </w:tcPr>
          <w:p w:rsidR="0081058A" w:rsidP="0081058A" w:rsidRDefault="003D131F" w14:paraId="4EBEA821" w14:textId="77777777">
            <w:pPr>
              <w:contextualSpacing/>
              <w:rPr>
                <w:rFonts w:ascii="Arial" w:hAnsi="Arial" w:cs="Arial" w:eastAsiaTheme="minorEastAsia"/>
                <w:sz w:val="24"/>
                <w:szCs w:val="24"/>
              </w:rPr>
            </w:pPr>
            <w:r>
              <w:rPr>
                <w:rFonts w:ascii="Arial" w:hAnsi="Arial" w:eastAsia="Arial" w:cs="Arial"/>
                <w:sz w:val="24"/>
                <w:szCs w:val="24"/>
                <w:lang w:val="cy-GB"/>
              </w:rPr>
              <w:t>Llety â Chymorth dros dro – Problemau camddefnyddio sylweddau a/neu alcohol (llety sych)</w:t>
            </w:r>
          </w:p>
        </w:tc>
        <w:tc>
          <w:tcPr>
            <w:tcW w:w="1134" w:type="dxa"/>
          </w:tcPr>
          <w:p w:rsidRPr="00A35E38" w:rsidR="0081058A" w:rsidP="00A35E38" w:rsidRDefault="003D131F" w14:paraId="0344CB4A" w14:textId="77777777">
            <w:pPr>
              <w:contextualSpacing/>
              <w:jc w:val="center"/>
              <w:rPr>
                <w:rFonts w:ascii="Arial" w:hAnsi="Arial" w:cs="Arial"/>
                <w:sz w:val="24"/>
                <w:szCs w:val="24"/>
              </w:rPr>
            </w:pPr>
            <w:r>
              <w:rPr>
                <w:rFonts w:ascii="Arial" w:hAnsi="Arial" w:eastAsia="Arial" w:cs="Arial"/>
                <w:sz w:val="24"/>
                <w:szCs w:val="24"/>
                <w:lang w:val="cy-GB"/>
              </w:rPr>
              <w:t xml:space="preserve">9 </w:t>
            </w:r>
          </w:p>
        </w:tc>
        <w:tc>
          <w:tcPr>
            <w:tcW w:w="3402" w:type="dxa"/>
          </w:tcPr>
          <w:p w:rsidRPr="002D43B7" w:rsidR="0081058A" w:rsidP="002D43B7" w:rsidRDefault="003D131F" w14:paraId="01378C6F" w14:textId="77777777">
            <w:pPr>
              <w:contextualSpacing/>
              <w:jc w:val="center"/>
              <w:rPr>
                <w:rFonts w:ascii="Arial" w:hAnsi="Arial" w:cs="Arial" w:eastAsiaTheme="minorEastAsia"/>
                <w:sz w:val="24"/>
                <w:szCs w:val="24"/>
              </w:rPr>
            </w:pPr>
            <w:r>
              <w:rPr>
                <w:rFonts w:ascii="Arial" w:hAnsi="Arial" w:eastAsia="Arial" w:cs="Arial"/>
                <w:sz w:val="24"/>
                <w:szCs w:val="24"/>
                <w:lang w:val="cy-GB"/>
              </w:rPr>
              <w:t>£64,320.00</w:t>
            </w:r>
          </w:p>
        </w:tc>
      </w:tr>
      <w:tr w:rsidR="006B1354" w:rsidTr="003F66C4" w14:paraId="271B5274" w14:textId="77777777">
        <w:tc>
          <w:tcPr>
            <w:tcW w:w="4106" w:type="dxa"/>
          </w:tcPr>
          <w:p w:rsidR="0081058A" w:rsidP="0081058A" w:rsidRDefault="003D131F" w14:paraId="3BC35EA0" w14:textId="77777777">
            <w:pPr>
              <w:contextualSpacing/>
              <w:rPr>
                <w:rFonts w:ascii="Arial" w:hAnsi="Arial" w:cs="Arial" w:eastAsiaTheme="minorEastAsia"/>
                <w:sz w:val="24"/>
                <w:szCs w:val="24"/>
              </w:rPr>
            </w:pPr>
            <w:r>
              <w:rPr>
                <w:rFonts w:ascii="Arial" w:hAnsi="Arial" w:eastAsia="Arial" w:cs="Arial"/>
                <w:sz w:val="24"/>
                <w:szCs w:val="24"/>
                <w:lang w:val="cy-GB"/>
              </w:rPr>
              <w:t>Llety â Chymorth dros dro – Cyn-droseddwyr</w:t>
            </w:r>
          </w:p>
        </w:tc>
        <w:tc>
          <w:tcPr>
            <w:tcW w:w="1134" w:type="dxa"/>
          </w:tcPr>
          <w:p w:rsidRPr="00A35E38" w:rsidR="0081058A" w:rsidP="00A35E38" w:rsidRDefault="003D131F" w14:paraId="5111E189" w14:textId="77777777">
            <w:pPr>
              <w:contextualSpacing/>
              <w:jc w:val="center"/>
              <w:rPr>
                <w:rFonts w:ascii="Arial" w:hAnsi="Arial" w:cs="Arial"/>
                <w:sz w:val="24"/>
                <w:szCs w:val="24"/>
              </w:rPr>
            </w:pPr>
            <w:r>
              <w:rPr>
                <w:rFonts w:ascii="Arial" w:hAnsi="Arial" w:eastAsia="Arial" w:cs="Arial"/>
                <w:sz w:val="24"/>
                <w:szCs w:val="24"/>
                <w:lang w:val="cy-GB"/>
              </w:rPr>
              <w:t>18</w:t>
            </w:r>
          </w:p>
        </w:tc>
        <w:tc>
          <w:tcPr>
            <w:tcW w:w="3402" w:type="dxa"/>
          </w:tcPr>
          <w:p w:rsidRPr="002D43B7" w:rsidR="0081058A" w:rsidP="002D43B7" w:rsidRDefault="003D131F" w14:paraId="36063490" w14:textId="77777777">
            <w:pPr>
              <w:contextualSpacing/>
              <w:jc w:val="center"/>
              <w:rPr>
                <w:rFonts w:ascii="Arial" w:hAnsi="Arial" w:cs="Arial" w:eastAsiaTheme="minorEastAsia"/>
                <w:sz w:val="24"/>
                <w:szCs w:val="24"/>
              </w:rPr>
            </w:pPr>
            <w:r>
              <w:rPr>
                <w:rFonts w:ascii="Arial" w:hAnsi="Arial" w:eastAsia="Arial" w:cs="Arial"/>
                <w:sz w:val="24"/>
                <w:szCs w:val="24"/>
                <w:lang w:val="cy-GB"/>
              </w:rPr>
              <w:t>£75,474.00</w:t>
            </w:r>
          </w:p>
        </w:tc>
      </w:tr>
      <w:tr w:rsidR="006B1354" w:rsidTr="003F66C4" w14:paraId="26936F04" w14:textId="77777777">
        <w:tc>
          <w:tcPr>
            <w:tcW w:w="4106" w:type="dxa"/>
          </w:tcPr>
          <w:p w:rsidR="0081058A" w:rsidP="0081058A" w:rsidRDefault="003D131F" w14:paraId="5E36F352" w14:textId="77777777">
            <w:pPr>
              <w:contextualSpacing/>
              <w:rPr>
                <w:rFonts w:ascii="Arial" w:hAnsi="Arial" w:cs="Arial" w:eastAsiaTheme="minorEastAsia"/>
                <w:sz w:val="24"/>
                <w:szCs w:val="24"/>
              </w:rPr>
            </w:pPr>
            <w:r>
              <w:rPr>
                <w:rFonts w:ascii="Arial" w:hAnsi="Arial" w:eastAsia="Arial" w:cs="Arial"/>
                <w:sz w:val="24"/>
                <w:szCs w:val="24"/>
                <w:lang w:val="cy-GB"/>
              </w:rPr>
              <w:t>Llety â Chymorth dros dro - pobl ifanc</w:t>
            </w:r>
          </w:p>
        </w:tc>
        <w:tc>
          <w:tcPr>
            <w:tcW w:w="1134" w:type="dxa"/>
          </w:tcPr>
          <w:p w:rsidRPr="00A35E38" w:rsidR="0081058A" w:rsidP="00A35E38" w:rsidRDefault="003D131F" w14:paraId="7D21800E" w14:textId="77777777">
            <w:pPr>
              <w:contextualSpacing/>
              <w:jc w:val="center"/>
              <w:rPr>
                <w:rFonts w:ascii="Arial" w:hAnsi="Arial" w:cs="Arial"/>
                <w:sz w:val="24"/>
                <w:szCs w:val="24"/>
              </w:rPr>
            </w:pPr>
            <w:r>
              <w:rPr>
                <w:rFonts w:ascii="Arial" w:hAnsi="Arial" w:eastAsia="Arial" w:cs="Arial"/>
                <w:sz w:val="24"/>
                <w:szCs w:val="24"/>
                <w:lang w:val="cy-GB"/>
              </w:rPr>
              <w:t>42</w:t>
            </w:r>
          </w:p>
        </w:tc>
        <w:tc>
          <w:tcPr>
            <w:tcW w:w="3402" w:type="dxa"/>
          </w:tcPr>
          <w:p w:rsidRPr="002D43B7" w:rsidR="0081058A" w:rsidP="002D43B7" w:rsidRDefault="003D131F" w14:paraId="093A8F2D" w14:textId="77777777">
            <w:pPr>
              <w:contextualSpacing/>
              <w:jc w:val="center"/>
              <w:rPr>
                <w:rFonts w:ascii="Arial" w:hAnsi="Arial" w:cs="Arial" w:eastAsiaTheme="minorEastAsia"/>
                <w:sz w:val="24"/>
                <w:szCs w:val="24"/>
              </w:rPr>
            </w:pPr>
            <w:r>
              <w:rPr>
                <w:rFonts w:ascii="Arial" w:hAnsi="Arial" w:eastAsia="Arial" w:cs="Arial"/>
                <w:sz w:val="24"/>
                <w:szCs w:val="24"/>
                <w:lang w:val="cy-GB"/>
              </w:rPr>
              <w:t>£464,098.00</w:t>
            </w:r>
          </w:p>
        </w:tc>
      </w:tr>
      <w:tr w:rsidR="006B1354" w:rsidTr="003F66C4" w14:paraId="3D8CF99C" w14:textId="77777777">
        <w:tc>
          <w:tcPr>
            <w:tcW w:w="4106" w:type="dxa"/>
          </w:tcPr>
          <w:p w:rsidR="0081058A" w:rsidP="0081058A" w:rsidRDefault="003D131F" w14:paraId="0116B2BD" w14:textId="77777777">
            <w:pPr>
              <w:contextualSpacing/>
              <w:rPr>
                <w:rFonts w:ascii="Arial" w:hAnsi="Arial" w:cs="Arial" w:eastAsiaTheme="minorEastAsia"/>
                <w:sz w:val="24"/>
                <w:szCs w:val="24"/>
              </w:rPr>
            </w:pPr>
            <w:r>
              <w:rPr>
                <w:rFonts w:ascii="Arial" w:hAnsi="Arial" w:eastAsia="Arial" w:cs="Arial"/>
                <w:sz w:val="24"/>
                <w:szCs w:val="24"/>
                <w:lang w:val="cy-GB"/>
              </w:rPr>
              <w:t>Llety â Chymorth Dros Dro - arall</w:t>
            </w:r>
          </w:p>
        </w:tc>
        <w:tc>
          <w:tcPr>
            <w:tcW w:w="1134" w:type="dxa"/>
          </w:tcPr>
          <w:p w:rsidRPr="00A35E38" w:rsidR="0081058A" w:rsidP="00A35E38" w:rsidRDefault="003D131F" w14:paraId="5ED3BEAC" w14:textId="77777777">
            <w:pPr>
              <w:contextualSpacing/>
              <w:jc w:val="center"/>
              <w:rPr>
                <w:rFonts w:ascii="Arial" w:hAnsi="Arial" w:cs="Arial"/>
                <w:sz w:val="24"/>
                <w:szCs w:val="24"/>
              </w:rPr>
            </w:pPr>
            <w:r>
              <w:rPr>
                <w:rFonts w:ascii="Arial" w:hAnsi="Arial" w:eastAsia="Arial" w:cs="Arial"/>
                <w:sz w:val="24"/>
                <w:szCs w:val="24"/>
                <w:lang w:val="cy-GB"/>
              </w:rPr>
              <w:t>18</w:t>
            </w:r>
          </w:p>
        </w:tc>
        <w:tc>
          <w:tcPr>
            <w:tcW w:w="3402" w:type="dxa"/>
          </w:tcPr>
          <w:p w:rsidRPr="002D43B7" w:rsidR="0081058A" w:rsidP="002D43B7" w:rsidRDefault="003D131F" w14:paraId="7C46A74C" w14:textId="77777777">
            <w:pPr>
              <w:contextualSpacing/>
              <w:jc w:val="center"/>
              <w:rPr>
                <w:rFonts w:ascii="Arial" w:hAnsi="Arial" w:cs="Arial" w:eastAsiaTheme="minorEastAsia"/>
                <w:sz w:val="24"/>
                <w:szCs w:val="24"/>
              </w:rPr>
            </w:pPr>
            <w:r>
              <w:rPr>
                <w:rFonts w:ascii="Arial" w:hAnsi="Arial" w:eastAsia="Arial" w:cs="Arial"/>
                <w:sz w:val="24"/>
                <w:szCs w:val="24"/>
                <w:lang w:val="cy-GB"/>
              </w:rPr>
              <w:t>£419,311.00</w:t>
            </w:r>
          </w:p>
        </w:tc>
      </w:tr>
      <w:tr w:rsidR="006B1354" w:rsidTr="003F66C4" w14:paraId="0FA50117" w14:textId="77777777">
        <w:tc>
          <w:tcPr>
            <w:tcW w:w="4106" w:type="dxa"/>
          </w:tcPr>
          <w:p w:rsidR="00A35E38" w:rsidP="00A35E38" w:rsidRDefault="003D131F" w14:paraId="645097D5" w14:textId="77777777">
            <w:pPr>
              <w:contextualSpacing/>
              <w:rPr>
                <w:rFonts w:ascii="Arial" w:hAnsi="Arial" w:cs="Arial" w:eastAsiaTheme="minorEastAsia"/>
                <w:sz w:val="24"/>
                <w:szCs w:val="24"/>
              </w:rPr>
            </w:pPr>
            <w:r>
              <w:rPr>
                <w:rFonts w:ascii="Arial" w:hAnsi="Arial" w:eastAsia="Arial" w:cs="Arial"/>
                <w:sz w:val="24"/>
                <w:szCs w:val="24"/>
                <w:lang w:val="cy-GB"/>
              </w:rPr>
              <w:t xml:space="preserve">Gwasanaethau Larwm </w:t>
            </w:r>
          </w:p>
        </w:tc>
        <w:tc>
          <w:tcPr>
            <w:tcW w:w="1134" w:type="dxa"/>
          </w:tcPr>
          <w:p w:rsidRPr="00A35E38" w:rsidR="00A35E38" w:rsidP="00A35E38" w:rsidRDefault="003D131F" w14:paraId="02DDAF22" w14:textId="77777777">
            <w:pPr>
              <w:contextualSpacing/>
              <w:jc w:val="center"/>
              <w:rPr>
                <w:rFonts w:ascii="Arial" w:hAnsi="Arial" w:cs="Arial"/>
                <w:sz w:val="24"/>
                <w:szCs w:val="24"/>
              </w:rPr>
            </w:pPr>
            <w:r>
              <w:rPr>
                <w:rFonts w:ascii="Arial" w:hAnsi="Arial" w:eastAsia="Arial" w:cs="Arial"/>
                <w:sz w:val="24"/>
                <w:szCs w:val="24"/>
                <w:lang w:val="cy-GB"/>
              </w:rPr>
              <w:t>2,402</w:t>
            </w:r>
          </w:p>
        </w:tc>
        <w:tc>
          <w:tcPr>
            <w:tcW w:w="3402" w:type="dxa"/>
          </w:tcPr>
          <w:p w:rsidRPr="002D43B7" w:rsidR="00A35E38" w:rsidP="002D43B7" w:rsidRDefault="003D131F" w14:paraId="0D945C48" w14:textId="77777777">
            <w:pPr>
              <w:contextualSpacing/>
              <w:jc w:val="center"/>
              <w:rPr>
                <w:rFonts w:ascii="Arial" w:hAnsi="Arial" w:cs="Arial" w:eastAsiaTheme="minorEastAsia"/>
                <w:sz w:val="24"/>
                <w:szCs w:val="24"/>
              </w:rPr>
            </w:pPr>
            <w:r>
              <w:rPr>
                <w:rFonts w:ascii="Arial" w:hAnsi="Arial" w:eastAsia="Arial" w:cs="Arial"/>
                <w:sz w:val="24"/>
                <w:szCs w:val="24"/>
                <w:lang w:val="cy-GB"/>
              </w:rPr>
              <w:t>£130,113.52</w:t>
            </w:r>
          </w:p>
        </w:tc>
      </w:tr>
      <w:tr w:rsidR="006B1354" w:rsidTr="003F66C4" w14:paraId="0462BAB4" w14:textId="77777777">
        <w:tc>
          <w:tcPr>
            <w:tcW w:w="4106" w:type="dxa"/>
          </w:tcPr>
          <w:p w:rsidR="00A35E38" w:rsidP="00A35E38" w:rsidRDefault="003D131F" w14:paraId="48278C0C" w14:textId="77777777">
            <w:pPr>
              <w:contextualSpacing/>
              <w:rPr>
                <w:rFonts w:ascii="Arial" w:hAnsi="Arial" w:cs="Arial" w:eastAsiaTheme="minorEastAsia"/>
                <w:sz w:val="24"/>
                <w:szCs w:val="24"/>
              </w:rPr>
            </w:pPr>
            <w:r>
              <w:rPr>
                <w:rFonts w:ascii="Arial" w:hAnsi="Arial" w:eastAsia="Arial" w:cs="Arial"/>
                <w:sz w:val="24"/>
                <w:szCs w:val="24"/>
                <w:lang w:val="cy-GB"/>
              </w:rPr>
              <w:t>Lloches - i fenywod</w:t>
            </w:r>
          </w:p>
        </w:tc>
        <w:tc>
          <w:tcPr>
            <w:tcW w:w="1134" w:type="dxa"/>
          </w:tcPr>
          <w:p w:rsidRPr="00A35E38" w:rsidR="00A35E38" w:rsidP="00A35E38" w:rsidRDefault="003D131F" w14:paraId="30348725" w14:textId="77777777">
            <w:pPr>
              <w:contextualSpacing/>
              <w:jc w:val="center"/>
              <w:rPr>
                <w:rFonts w:ascii="Arial" w:hAnsi="Arial" w:cs="Arial"/>
                <w:sz w:val="24"/>
                <w:szCs w:val="24"/>
              </w:rPr>
            </w:pPr>
            <w:r>
              <w:rPr>
                <w:rFonts w:ascii="Arial" w:hAnsi="Arial" w:eastAsia="Arial" w:cs="Arial"/>
                <w:sz w:val="24"/>
                <w:szCs w:val="24"/>
                <w:lang w:val="cy-GB"/>
              </w:rPr>
              <w:t>10</w:t>
            </w:r>
          </w:p>
        </w:tc>
        <w:tc>
          <w:tcPr>
            <w:tcW w:w="3402" w:type="dxa"/>
          </w:tcPr>
          <w:p w:rsidRPr="002D43B7" w:rsidR="00A35E38" w:rsidP="002D43B7" w:rsidRDefault="003D131F" w14:paraId="6A3167A9" w14:textId="77777777">
            <w:pPr>
              <w:contextualSpacing/>
              <w:jc w:val="center"/>
              <w:rPr>
                <w:rFonts w:ascii="Arial" w:hAnsi="Arial" w:cs="Arial" w:eastAsiaTheme="minorEastAsia"/>
                <w:sz w:val="24"/>
                <w:szCs w:val="24"/>
              </w:rPr>
            </w:pPr>
            <w:r>
              <w:rPr>
                <w:rFonts w:ascii="Arial" w:hAnsi="Arial" w:eastAsia="Arial" w:cs="Arial"/>
                <w:sz w:val="24"/>
                <w:szCs w:val="24"/>
                <w:lang w:val="cy-GB"/>
              </w:rPr>
              <w:t>£154,834.00</w:t>
            </w:r>
          </w:p>
        </w:tc>
      </w:tr>
      <w:tr w:rsidR="006B1354" w:rsidTr="003F66C4" w14:paraId="0E95B96C" w14:textId="77777777">
        <w:trPr>
          <w:trHeight w:val="60"/>
        </w:trPr>
        <w:tc>
          <w:tcPr>
            <w:tcW w:w="4106" w:type="dxa"/>
          </w:tcPr>
          <w:p w:rsidR="00A35E38" w:rsidP="00A35E38" w:rsidRDefault="003D131F" w14:paraId="5AA14BFA" w14:textId="77777777">
            <w:pPr>
              <w:contextualSpacing/>
              <w:rPr>
                <w:rFonts w:ascii="Arial" w:hAnsi="Arial" w:cs="Arial" w:eastAsiaTheme="minorEastAsia"/>
                <w:sz w:val="24"/>
                <w:szCs w:val="24"/>
              </w:rPr>
            </w:pPr>
            <w:r>
              <w:rPr>
                <w:rFonts w:ascii="Arial" w:hAnsi="Arial" w:eastAsia="Arial" w:cs="Arial"/>
                <w:sz w:val="24"/>
                <w:szCs w:val="24"/>
                <w:lang w:val="cy-GB"/>
              </w:rPr>
              <w:t>Lloches - arall</w:t>
            </w:r>
          </w:p>
        </w:tc>
        <w:tc>
          <w:tcPr>
            <w:tcW w:w="1134" w:type="dxa"/>
          </w:tcPr>
          <w:p w:rsidRPr="00A35E38" w:rsidR="00A35E38" w:rsidP="00A35E38" w:rsidRDefault="003D131F" w14:paraId="78ECA5AF" w14:textId="77777777">
            <w:pPr>
              <w:contextualSpacing/>
              <w:jc w:val="center"/>
              <w:rPr>
                <w:rFonts w:ascii="Arial" w:hAnsi="Arial" w:cs="Arial"/>
                <w:sz w:val="24"/>
                <w:szCs w:val="24"/>
              </w:rPr>
            </w:pPr>
            <w:r>
              <w:rPr>
                <w:rFonts w:ascii="Arial" w:hAnsi="Arial" w:eastAsia="Arial" w:cs="Arial"/>
                <w:sz w:val="24"/>
                <w:szCs w:val="24"/>
                <w:lang w:val="cy-GB"/>
              </w:rPr>
              <w:t>6</w:t>
            </w:r>
          </w:p>
        </w:tc>
        <w:tc>
          <w:tcPr>
            <w:tcW w:w="3402" w:type="dxa"/>
          </w:tcPr>
          <w:p w:rsidRPr="002D43B7" w:rsidR="00A35E38" w:rsidP="002D43B7" w:rsidRDefault="003D131F" w14:paraId="299D320C" w14:textId="77777777">
            <w:pPr>
              <w:contextualSpacing/>
              <w:jc w:val="center"/>
              <w:rPr>
                <w:rFonts w:ascii="Arial" w:hAnsi="Arial" w:cs="Arial" w:eastAsiaTheme="minorEastAsia"/>
                <w:sz w:val="24"/>
                <w:szCs w:val="24"/>
              </w:rPr>
            </w:pPr>
            <w:r>
              <w:rPr>
                <w:rFonts w:ascii="Arial" w:hAnsi="Arial" w:eastAsia="Arial" w:cs="Arial"/>
                <w:sz w:val="24"/>
                <w:szCs w:val="24"/>
                <w:lang w:val="cy-GB"/>
              </w:rPr>
              <w:t>£35,000.00</w:t>
            </w:r>
          </w:p>
        </w:tc>
      </w:tr>
      <w:tr w:rsidR="006B1354" w:rsidTr="003F66C4" w14:paraId="58480D29" w14:textId="77777777">
        <w:tc>
          <w:tcPr>
            <w:tcW w:w="4106" w:type="dxa"/>
          </w:tcPr>
          <w:p w:rsidR="002D43B7" w:rsidP="002D43B7" w:rsidRDefault="003D131F" w14:paraId="20F72D84" w14:textId="77777777">
            <w:pPr>
              <w:contextualSpacing/>
              <w:rPr>
                <w:rFonts w:ascii="Arial" w:hAnsi="Arial" w:cs="Arial" w:eastAsiaTheme="minorEastAsia"/>
                <w:sz w:val="24"/>
                <w:szCs w:val="24"/>
              </w:rPr>
            </w:pPr>
            <w:r>
              <w:rPr>
                <w:rFonts w:ascii="Arial" w:hAnsi="Arial" w:eastAsia="Arial" w:cs="Arial"/>
                <w:sz w:val="24"/>
                <w:szCs w:val="24"/>
                <w:lang w:val="cy-GB"/>
              </w:rPr>
              <w:t xml:space="preserve">Offer Caledu Targedau </w:t>
            </w:r>
          </w:p>
        </w:tc>
        <w:tc>
          <w:tcPr>
            <w:tcW w:w="1134" w:type="dxa"/>
          </w:tcPr>
          <w:p w:rsidRPr="00A35E38" w:rsidR="002D43B7" w:rsidP="002D43B7" w:rsidRDefault="003D131F" w14:paraId="4599ED28" w14:textId="77777777">
            <w:pPr>
              <w:contextualSpacing/>
              <w:jc w:val="center"/>
              <w:rPr>
                <w:rFonts w:ascii="Arial" w:hAnsi="Arial" w:cs="Arial"/>
                <w:sz w:val="24"/>
                <w:szCs w:val="24"/>
              </w:rPr>
            </w:pPr>
            <w:r>
              <w:rPr>
                <w:rFonts w:ascii="Arial" w:hAnsi="Arial" w:eastAsia="Arial" w:cs="Arial"/>
                <w:sz w:val="24"/>
                <w:szCs w:val="24"/>
                <w:lang w:val="cy-GB"/>
              </w:rPr>
              <w:t>770</w:t>
            </w:r>
          </w:p>
        </w:tc>
        <w:tc>
          <w:tcPr>
            <w:tcW w:w="3402" w:type="dxa"/>
          </w:tcPr>
          <w:p w:rsidRPr="002D43B7" w:rsidR="002D43B7" w:rsidP="002D43B7" w:rsidRDefault="003D131F" w14:paraId="3D2BE6F5" w14:textId="77777777">
            <w:pPr>
              <w:contextualSpacing/>
              <w:jc w:val="center"/>
              <w:rPr>
                <w:rFonts w:ascii="Arial" w:hAnsi="Arial" w:cs="Arial" w:eastAsiaTheme="minorEastAsia"/>
                <w:sz w:val="24"/>
                <w:szCs w:val="24"/>
              </w:rPr>
            </w:pPr>
            <w:r>
              <w:rPr>
                <w:rFonts w:ascii="Arial" w:hAnsi="Arial" w:eastAsia="Arial" w:cs="Arial"/>
                <w:sz w:val="24"/>
                <w:szCs w:val="24"/>
                <w:lang w:val="cy-GB"/>
              </w:rPr>
              <w:t>£30,000.00</w:t>
            </w:r>
          </w:p>
        </w:tc>
      </w:tr>
      <w:tr w:rsidR="006B1354" w:rsidTr="003F66C4" w14:paraId="2257D9F6" w14:textId="77777777">
        <w:tc>
          <w:tcPr>
            <w:tcW w:w="4106" w:type="dxa"/>
          </w:tcPr>
          <w:p w:rsidR="002D43B7" w:rsidP="002D43B7" w:rsidRDefault="003D131F" w14:paraId="5F2DB4A9" w14:textId="77777777">
            <w:pPr>
              <w:contextualSpacing/>
              <w:rPr>
                <w:rFonts w:ascii="Arial" w:hAnsi="Arial" w:cs="Arial" w:eastAsiaTheme="minorEastAsia"/>
                <w:sz w:val="24"/>
                <w:szCs w:val="24"/>
              </w:rPr>
            </w:pPr>
            <w:r>
              <w:rPr>
                <w:rFonts w:ascii="Arial" w:hAnsi="Arial" w:eastAsia="Arial" w:cs="Arial"/>
                <w:sz w:val="24"/>
                <w:szCs w:val="24"/>
                <w:lang w:val="cy-GB"/>
              </w:rPr>
              <w:t>Swyddi anstatudol a ariennir gan y GCT</w:t>
            </w:r>
          </w:p>
        </w:tc>
        <w:tc>
          <w:tcPr>
            <w:tcW w:w="1134" w:type="dxa"/>
          </w:tcPr>
          <w:p w:rsidRPr="00A35E38" w:rsidR="002D43B7" w:rsidP="002D43B7" w:rsidRDefault="003D131F" w14:paraId="77789E45" w14:textId="77777777">
            <w:pPr>
              <w:contextualSpacing/>
              <w:jc w:val="center"/>
              <w:rPr>
                <w:rFonts w:ascii="Arial" w:hAnsi="Arial" w:cs="Arial"/>
                <w:sz w:val="24"/>
                <w:szCs w:val="24"/>
              </w:rPr>
            </w:pPr>
            <w:r>
              <w:rPr>
                <w:rFonts w:ascii="Arial" w:hAnsi="Arial" w:eastAsia="Arial" w:cs="Arial"/>
                <w:sz w:val="24"/>
                <w:szCs w:val="24"/>
                <w:lang w:val="cy-GB"/>
              </w:rPr>
              <w:t>2</w:t>
            </w:r>
          </w:p>
        </w:tc>
        <w:tc>
          <w:tcPr>
            <w:tcW w:w="3402" w:type="dxa"/>
          </w:tcPr>
          <w:p w:rsidRPr="002D43B7" w:rsidR="002D43B7" w:rsidP="002D43B7" w:rsidRDefault="003D131F" w14:paraId="695CA5F7" w14:textId="77777777">
            <w:pPr>
              <w:contextualSpacing/>
              <w:jc w:val="center"/>
              <w:rPr>
                <w:rFonts w:ascii="Arial" w:hAnsi="Arial" w:cs="Arial" w:eastAsiaTheme="minorEastAsia"/>
                <w:sz w:val="24"/>
                <w:szCs w:val="24"/>
              </w:rPr>
            </w:pPr>
            <w:r>
              <w:rPr>
                <w:rFonts w:ascii="Arial" w:hAnsi="Arial" w:eastAsia="Arial" w:cs="Arial"/>
                <w:sz w:val="24"/>
                <w:szCs w:val="24"/>
                <w:lang w:val="cy-GB"/>
              </w:rPr>
              <w:t>£80,000.00</w:t>
            </w:r>
          </w:p>
        </w:tc>
      </w:tr>
      <w:tr w:rsidR="006B1354" w:rsidTr="003F66C4" w14:paraId="38E091FB" w14:textId="77777777">
        <w:tc>
          <w:tcPr>
            <w:tcW w:w="4106" w:type="dxa"/>
          </w:tcPr>
          <w:p w:rsidR="002D43B7" w:rsidP="002D43B7" w:rsidRDefault="003D131F" w14:paraId="1F51750E" w14:textId="77777777">
            <w:pPr>
              <w:contextualSpacing/>
              <w:rPr>
                <w:rFonts w:ascii="Arial" w:hAnsi="Arial" w:cs="Arial" w:eastAsiaTheme="minorEastAsia"/>
                <w:sz w:val="24"/>
                <w:szCs w:val="24"/>
              </w:rPr>
            </w:pPr>
            <w:r>
              <w:rPr>
                <w:rFonts w:ascii="Arial" w:hAnsi="Arial" w:eastAsia="Arial" w:cs="Arial"/>
                <w:sz w:val="24"/>
                <w:szCs w:val="24"/>
                <w:lang w:val="cy-GB"/>
              </w:rPr>
              <w:t>Arall - cyffredinol</w:t>
            </w:r>
          </w:p>
        </w:tc>
        <w:tc>
          <w:tcPr>
            <w:tcW w:w="1134" w:type="dxa"/>
          </w:tcPr>
          <w:p w:rsidRPr="00A35E38" w:rsidR="002D43B7" w:rsidP="002D43B7" w:rsidRDefault="003D131F" w14:paraId="130466E4" w14:textId="77777777">
            <w:pPr>
              <w:contextualSpacing/>
              <w:jc w:val="center"/>
              <w:rPr>
                <w:rFonts w:ascii="Arial" w:hAnsi="Arial" w:cs="Arial"/>
                <w:sz w:val="24"/>
                <w:szCs w:val="24"/>
              </w:rPr>
            </w:pPr>
            <w:r>
              <w:rPr>
                <w:rFonts w:ascii="Arial" w:hAnsi="Arial" w:eastAsia="Arial" w:cs="Arial"/>
                <w:sz w:val="24"/>
                <w:szCs w:val="24"/>
                <w:lang w:val="cy-GB"/>
              </w:rPr>
              <w:t>1</w:t>
            </w:r>
          </w:p>
        </w:tc>
        <w:tc>
          <w:tcPr>
            <w:tcW w:w="3402" w:type="dxa"/>
          </w:tcPr>
          <w:p w:rsidRPr="002D43B7" w:rsidR="002D43B7" w:rsidP="002D43B7" w:rsidRDefault="003D131F" w14:paraId="2AEBF346" w14:textId="77777777">
            <w:pPr>
              <w:contextualSpacing/>
              <w:jc w:val="center"/>
              <w:rPr>
                <w:rFonts w:ascii="Arial" w:hAnsi="Arial" w:cs="Arial" w:eastAsiaTheme="minorEastAsia"/>
                <w:sz w:val="24"/>
                <w:szCs w:val="24"/>
              </w:rPr>
            </w:pPr>
            <w:r>
              <w:rPr>
                <w:rFonts w:ascii="Arial" w:hAnsi="Arial" w:eastAsia="Arial" w:cs="Arial"/>
                <w:sz w:val="24"/>
                <w:szCs w:val="24"/>
                <w:lang w:val="cy-GB"/>
              </w:rPr>
              <w:t>£33,246.00</w:t>
            </w:r>
          </w:p>
        </w:tc>
      </w:tr>
      <w:tr w:rsidR="006B1354" w:rsidTr="003F66C4" w14:paraId="13794F85" w14:textId="77777777">
        <w:tc>
          <w:tcPr>
            <w:tcW w:w="4106" w:type="dxa"/>
          </w:tcPr>
          <w:p w:rsidRPr="00C814F1" w:rsidR="00A35E38" w:rsidP="0081058A" w:rsidRDefault="003D131F" w14:paraId="1A4D23F3" w14:textId="77777777">
            <w:pPr>
              <w:contextualSpacing/>
              <w:rPr>
                <w:rFonts w:ascii="Arial" w:hAnsi="Arial" w:cs="Arial" w:eastAsiaTheme="minorEastAsia"/>
                <w:b/>
                <w:bCs/>
                <w:sz w:val="24"/>
                <w:szCs w:val="24"/>
              </w:rPr>
            </w:pPr>
            <w:r>
              <w:rPr>
                <w:rFonts w:ascii="Arial" w:hAnsi="Arial" w:eastAsia="Arial" w:cs="Arial"/>
                <w:b/>
                <w:bCs/>
                <w:sz w:val="24"/>
                <w:szCs w:val="24"/>
                <w:lang w:val="cy-GB"/>
              </w:rPr>
              <w:t>Cyfanswm</w:t>
            </w:r>
          </w:p>
        </w:tc>
        <w:tc>
          <w:tcPr>
            <w:tcW w:w="1134" w:type="dxa"/>
          </w:tcPr>
          <w:p w:rsidRPr="00C814F1" w:rsidR="00A35E38" w:rsidP="00A35E38" w:rsidRDefault="003D131F" w14:paraId="1C68EBFC" w14:textId="77777777">
            <w:pPr>
              <w:contextualSpacing/>
              <w:jc w:val="center"/>
              <w:rPr>
                <w:rFonts w:ascii="Arial" w:hAnsi="Arial" w:cs="Arial"/>
                <w:b/>
                <w:bCs/>
                <w:sz w:val="24"/>
                <w:szCs w:val="24"/>
              </w:rPr>
            </w:pPr>
            <w:r>
              <w:rPr>
                <w:rFonts w:ascii="Arial" w:hAnsi="Arial" w:eastAsia="Arial" w:cs="Arial"/>
                <w:b/>
                <w:bCs/>
                <w:sz w:val="24"/>
                <w:szCs w:val="24"/>
                <w:lang w:val="cy-GB"/>
              </w:rPr>
              <w:t>4607</w:t>
            </w:r>
          </w:p>
        </w:tc>
        <w:tc>
          <w:tcPr>
            <w:tcW w:w="3402" w:type="dxa"/>
          </w:tcPr>
          <w:p w:rsidRPr="00B30AA3" w:rsidR="00BE66C9" w:rsidP="00B30AA3" w:rsidRDefault="003D131F" w14:paraId="0031D9B3" w14:textId="77777777">
            <w:pPr>
              <w:contextualSpacing/>
              <w:jc w:val="center"/>
              <w:rPr>
                <w:rFonts w:ascii="Arial" w:hAnsi="Arial" w:cs="Arial" w:eastAsiaTheme="minorEastAsia"/>
                <w:b/>
                <w:bCs/>
                <w:sz w:val="24"/>
                <w:szCs w:val="24"/>
              </w:rPr>
            </w:pPr>
            <w:r>
              <w:rPr>
                <w:rFonts w:ascii="Arial" w:hAnsi="Arial" w:eastAsia="Arial" w:cs="Arial"/>
                <w:b/>
                <w:bCs/>
                <w:sz w:val="24"/>
                <w:szCs w:val="24"/>
                <w:lang w:val="cy-GB"/>
              </w:rPr>
              <w:t>£4,718,683.58</w:t>
            </w:r>
          </w:p>
        </w:tc>
      </w:tr>
    </w:tbl>
    <w:p w:rsidR="004107EE" w:rsidP="00771805" w:rsidRDefault="004107EE" w14:paraId="2FEC4A3B" w14:textId="77777777">
      <w:pPr>
        <w:spacing w:after="0" w:line="240" w:lineRule="auto"/>
        <w:contextualSpacing/>
        <w:rPr>
          <w:rFonts w:ascii="Arial" w:hAnsi="Arial" w:cs="Arial" w:eastAsiaTheme="minorEastAsia"/>
          <w:sz w:val="24"/>
          <w:szCs w:val="24"/>
        </w:rPr>
      </w:pPr>
    </w:p>
    <w:p w:rsidR="00523EAF" w:rsidP="00523EAF" w:rsidRDefault="003D131F" w14:paraId="16E88206" w14:textId="77777777">
      <w:pPr>
        <w:pStyle w:val="ListParagraph"/>
        <w:numPr>
          <w:ilvl w:val="0"/>
          <w:numId w:val="22"/>
        </w:numPr>
        <w:spacing w:after="0" w:line="240" w:lineRule="auto"/>
        <w:rPr>
          <w:rFonts w:ascii="Arial" w:hAnsi="Arial" w:cs="Arial" w:eastAsiaTheme="minorEastAsia"/>
          <w:sz w:val="24"/>
          <w:szCs w:val="24"/>
        </w:rPr>
      </w:pPr>
      <w:r>
        <w:rPr>
          <w:rFonts w:ascii="Arial" w:hAnsi="Arial" w:eastAsia="Arial" w:cs="Arial"/>
          <w:sz w:val="24"/>
          <w:szCs w:val="24"/>
          <w:lang w:val="cy-GB"/>
        </w:rPr>
        <w:t>Cynllun Mynediad y Sector Rhentu Preifat (SRhP)</w:t>
      </w:r>
    </w:p>
    <w:p w:rsidR="00546D9F" w:rsidP="00CB32BB" w:rsidRDefault="003D131F" w14:paraId="70D0DBE5" w14:textId="77777777">
      <w:pPr>
        <w:pStyle w:val="ListParagraph"/>
        <w:numPr>
          <w:ilvl w:val="0"/>
          <w:numId w:val="24"/>
        </w:numPr>
        <w:spacing w:after="0" w:line="240" w:lineRule="auto"/>
        <w:rPr>
          <w:rFonts w:ascii="Arial" w:hAnsi="Arial" w:cs="Arial" w:eastAsiaTheme="minorEastAsia"/>
          <w:sz w:val="24"/>
          <w:szCs w:val="24"/>
        </w:rPr>
      </w:pPr>
      <w:r>
        <w:rPr>
          <w:rFonts w:ascii="Arial" w:hAnsi="Arial" w:eastAsia="Arial" w:cs="Arial"/>
          <w:sz w:val="24"/>
          <w:szCs w:val="24"/>
          <w:lang w:val="cy-GB"/>
        </w:rPr>
        <w:t>Blaenoriaeth 4 y GCT: Cynyddu Mynediad i'r Sector Rhentu Preifat</w:t>
      </w:r>
    </w:p>
    <w:p w:rsidR="003F2B27" w:rsidP="00CB32BB" w:rsidRDefault="003D131F" w14:paraId="1790D77B" w14:textId="77777777">
      <w:pPr>
        <w:pStyle w:val="ListParagraph"/>
        <w:numPr>
          <w:ilvl w:val="0"/>
          <w:numId w:val="24"/>
        </w:numPr>
        <w:spacing w:after="0" w:line="240" w:lineRule="auto"/>
        <w:rPr>
          <w:rFonts w:ascii="Arial" w:hAnsi="Arial" w:cs="Arial" w:eastAsiaTheme="minorEastAsia"/>
          <w:sz w:val="24"/>
          <w:szCs w:val="24"/>
        </w:rPr>
      </w:pPr>
      <w:r>
        <w:rPr>
          <w:rFonts w:ascii="Arial" w:hAnsi="Arial" w:eastAsia="Arial" w:cs="Arial"/>
          <w:sz w:val="24"/>
          <w:szCs w:val="24"/>
          <w:lang w:val="cy-GB"/>
        </w:rPr>
        <w:t>Blaenoriaeth 1 y GCT: Cynyddu mynediad at wasanaethau cymorth yn ôl yr angen</w:t>
      </w:r>
    </w:p>
    <w:p w:rsidR="00CB32BB" w:rsidP="00CB32BB" w:rsidRDefault="003D131F" w14:paraId="2AA743C1" w14:textId="77777777">
      <w:pPr>
        <w:pStyle w:val="ListParagraph"/>
        <w:numPr>
          <w:ilvl w:val="0"/>
          <w:numId w:val="24"/>
        </w:numPr>
        <w:spacing w:after="0" w:line="240" w:lineRule="auto"/>
        <w:rPr>
          <w:rFonts w:ascii="Arial" w:hAnsi="Arial" w:cs="Arial" w:eastAsiaTheme="minorEastAsia"/>
          <w:sz w:val="24"/>
          <w:szCs w:val="24"/>
        </w:rPr>
      </w:pPr>
      <w:r>
        <w:rPr>
          <w:rFonts w:ascii="Arial" w:hAnsi="Arial" w:eastAsia="Arial" w:cs="Arial"/>
          <w:sz w:val="24"/>
          <w:szCs w:val="24"/>
          <w:lang w:val="cy-GB"/>
        </w:rPr>
        <w:lastRenderedPageBreak/>
        <w:t>Bydd y cyllid hwn yn parhau gyda'r gwasanaeth SRhP i helpu pobl sydd ar Gynllun Tenantiaeth â Chymorth y Fro i gynnal eu tenantiaethau.</w:t>
      </w:r>
    </w:p>
    <w:p w:rsidRPr="00B808F2" w:rsidR="003F2B27" w:rsidP="00B808F2" w:rsidRDefault="003D131F" w14:paraId="6DDF142F" w14:textId="77777777">
      <w:pPr>
        <w:spacing w:after="0" w:line="240" w:lineRule="auto"/>
        <w:rPr>
          <w:rFonts w:ascii="Arial" w:hAnsi="Arial" w:cs="Arial" w:eastAsiaTheme="minorEastAsia"/>
          <w:sz w:val="24"/>
          <w:szCs w:val="24"/>
        </w:rPr>
      </w:pPr>
      <w:r w:rsidRPr="00B808F2">
        <w:rPr>
          <w:rFonts w:ascii="Arial" w:hAnsi="Arial" w:cs="Arial" w:eastAsiaTheme="minorEastAsia"/>
          <w:sz w:val="24"/>
          <w:szCs w:val="24"/>
        </w:rPr>
        <w:t xml:space="preserve">             </w:t>
      </w:r>
    </w:p>
    <w:p w:rsidR="00523EAF" w:rsidP="00523EAF" w:rsidRDefault="003D131F" w14:paraId="22163D72" w14:textId="77777777">
      <w:pPr>
        <w:pStyle w:val="ListParagraph"/>
        <w:numPr>
          <w:ilvl w:val="0"/>
          <w:numId w:val="22"/>
        </w:numPr>
        <w:spacing w:after="0" w:line="240" w:lineRule="auto"/>
        <w:rPr>
          <w:rFonts w:ascii="Arial" w:hAnsi="Arial" w:cs="Arial" w:eastAsiaTheme="minorEastAsia"/>
          <w:sz w:val="24"/>
          <w:szCs w:val="24"/>
        </w:rPr>
      </w:pPr>
      <w:r>
        <w:rPr>
          <w:rFonts w:ascii="Arial" w:hAnsi="Arial" w:eastAsia="Arial" w:cs="Arial"/>
          <w:sz w:val="24"/>
          <w:szCs w:val="24"/>
          <w:lang w:val="cy-GB"/>
        </w:rPr>
        <w:t xml:space="preserve">Darpariaeth Llety Mewn Argyfwng </w:t>
      </w:r>
    </w:p>
    <w:p w:rsidR="00B808F2" w:rsidP="00B808F2" w:rsidRDefault="003D131F" w14:paraId="4A400752" w14:textId="77777777">
      <w:pPr>
        <w:pStyle w:val="ListParagraph"/>
        <w:numPr>
          <w:ilvl w:val="0"/>
          <w:numId w:val="24"/>
        </w:numPr>
        <w:spacing w:after="0" w:line="240" w:lineRule="auto"/>
        <w:rPr>
          <w:rFonts w:ascii="Arial" w:hAnsi="Arial" w:cs="Arial" w:eastAsiaTheme="minorEastAsia"/>
          <w:sz w:val="24"/>
          <w:szCs w:val="24"/>
        </w:rPr>
      </w:pPr>
      <w:r>
        <w:rPr>
          <w:rFonts w:ascii="Arial" w:hAnsi="Arial" w:eastAsia="Arial" w:cs="Arial"/>
          <w:sz w:val="24"/>
          <w:szCs w:val="24"/>
          <w:lang w:val="cy-GB"/>
        </w:rPr>
        <w:t>Blaenoriaeth 6 y GCT: Cynyddu cyflenwad llety parhaol a dros dro</w:t>
      </w:r>
    </w:p>
    <w:p w:rsidR="00B808F2" w:rsidP="00B808F2" w:rsidRDefault="003D131F" w14:paraId="1565A484" w14:textId="77777777">
      <w:pPr>
        <w:pStyle w:val="ListParagraph"/>
        <w:numPr>
          <w:ilvl w:val="0"/>
          <w:numId w:val="24"/>
        </w:numPr>
        <w:spacing w:after="0" w:line="240" w:lineRule="auto"/>
        <w:rPr>
          <w:rFonts w:ascii="Arial" w:hAnsi="Arial" w:cs="Arial" w:eastAsiaTheme="minorEastAsia"/>
          <w:sz w:val="24"/>
          <w:szCs w:val="24"/>
        </w:rPr>
      </w:pPr>
      <w:r>
        <w:rPr>
          <w:rFonts w:ascii="Arial" w:hAnsi="Arial" w:eastAsia="Arial" w:cs="Arial"/>
          <w:sz w:val="24"/>
          <w:szCs w:val="24"/>
          <w:lang w:val="cy-GB"/>
        </w:rPr>
        <w:t>Bydd yr arian hwn yn parhau ar gyfer llety argyfwng ym Mhenarth.</w:t>
      </w:r>
    </w:p>
    <w:p w:rsidR="005543D9" w:rsidP="005543D9" w:rsidRDefault="005543D9" w14:paraId="7765199E" w14:textId="77777777">
      <w:pPr>
        <w:pStyle w:val="ListParagraph"/>
        <w:spacing w:after="0" w:line="240" w:lineRule="auto"/>
        <w:rPr>
          <w:rFonts w:ascii="Arial" w:hAnsi="Arial" w:cs="Arial" w:eastAsiaTheme="minorEastAsia"/>
          <w:sz w:val="24"/>
          <w:szCs w:val="24"/>
        </w:rPr>
      </w:pPr>
    </w:p>
    <w:p w:rsidR="00523EAF" w:rsidP="00523EAF" w:rsidRDefault="003D131F" w14:paraId="7C94AF0B" w14:textId="77777777">
      <w:pPr>
        <w:pStyle w:val="ListParagraph"/>
        <w:numPr>
          <w:ilvl w:val="0"/>
          <w:numId w:val="22"/>
        </w:numPr>
        <w:spacing w:after="0" w:line="240" w:lineRule="auto"/>
        <w:rPr>
          <w:rFonts w:ascii="Arial" w:hAnsi="Arial" w:cs="Arial" w:eastAsiaTheme="minorEastAsia"/>
          <w:sz w:val="24"/>
          <w:szCs w:val="24"/>
        </w:rPr>
      </w:pPr>
      <w:r>
        <w:rPr>
          <w:rFonts w:ascii="Arial" w:hAnsi="Arial" w:eastAsia="Arial" w:cs="Arial"/>
          <w:sz w:val="24"/>
          <w:szCs w:val="24"/>
          <w:lang w:val="cy-GB"/>
        </w:rPr>
        <w:t xml:space="preserve">Gwasanaethau Cyfryngu </w:t>
      </w:r>
    </w:p>
    <w:p w:rsidR="005543D9" w:rsidP="005543D9" w:rsidRDefault="003D131F" w14:paraId="6F0C2185" w14:textId="77777777">
      <w:pPr>
        <w:pStyle w:val="BodyTextIndent"/>
        <w:numPr>
          <w:ilvl w:val="0"/>
          <w:numId w:val="24"/>
        </w:numPr>
        <w:rPr>
          <w:rFonts w:ascii="Arial" w:hAnsi="Arial" w:cs="Arial" w:eastAsiaTheme="minorEastAsia"/>
          <w:sz w:val="24"/>
          <w:szCs w:val="24"/>
        </w:rPr>
      </w:pPr>
      <w:r>
        <w:rPr>
          <w:rFonts w:ascii="Arial" w:hAnsi="Arial" w:eastAsia="Arial" w:cs="Arial"/>
          <w:sz w:val="24"/>
          <w:szCs w:val="24"/>
          <w:lang w:val="cy-GB"/>
        </w:rPr>
        <w:t>Blaenoriaeth 1 y GCT: Darparu gwasanaeth atal cadarn wedi'i dargedu i atal digartrefedd a mynd i'r afael â phrif achosion digartrefedd.</w:t>
      </w:r>
    </w:p>
    <w:p w:rsidRPr="00CD7590" w:rsidR="00CD7590" w:rsidP="00CD7590" w:rsidRDefault="003D131F" w14:paraId="3F6ED424" w14:textId="77777777">
      <w:pPr>
        <w:pStyle w:val="BodyTextIndent"/>
        <w:numPr>
          <w:ilvl w:val="0"/>
          <w:numId w:val="24"/>
        </w:numPr>
        <w:rPr>
          <w:rFonts w:ascii="Arial" w:hAnsi="Arial" w:cs="Arial" w:eastAsiaTheme="minorEastAsia"/>
          <w:sz w:val="24"/>
          <w:szCs w:val="24"/>
        </w:rPr>
      </w:pPr>
      <w:r>
        <w:rPr>
          <w:rFonts w:ascii="Arial" w:hAnsi="Arial" w:eastAsia="Arial" w:cs="Arial"/>
          <w:sz w:val="24"/>
          <w:szCs w:val="24"/>
          <w:lang w:val="cy-GB"/>
        </w:rPr>
        <w:t>Bydd y cyllid hwn yn parhau i ariannu gwasanaeth cyfryngu er mwyn helpu i alluogi teuluoedd i aros gyda'i gilydd ac atal digartrefedd. Mae hefyd yn cael ei ehangu i gyfryngu rhwng tenantiaid a landlordiaid. Am y tro cyntaf yn 2022 mae'r gwasanaeth cyfryngu teuluol a ariennir gan HPG yn cael ei drosglwyddo i'r GCT ac mae ei gyllid wedi'i glustnodi am ddwy flynedd. Mae Bro Morgannwg wedi ymrwymo'n llawn i barhau gyda'r Gwasanaeth Cyfryngu hwn.</w:t>
      </w:r>
    </w:p>
    <w:p w:rsidR="00523EAF" w:rsidP="00523EAF" w:rsidRDefault="003D131F" w14:paraId="19CD476A" w14:textId="77777777">
      <w:pPr>
        <w:pStyle w:val="ListParagraph"/>
        <w:numPr>
          <w:ilvl w:val="0"/>
          <w:numId w:val="22"/>
        </w:numPr>
        <w:spacing w:after="0" w:line="240" w:lineRule="auto"/>
        <w:rPr>
          <w:rFonts w:ascii="Arial" w:hAnsi="Arial" w:cs="Arial" w:eastAsiaTheme="minorEastAsia"/>
          <w:sz w:val="24"/>
          <w:szCs w:val="24"/>
        </w:rPr>
      </w:pPr>
      <w:r>
        <w:rPr>
          <w:rFonts w:ascii="Arial" w:hAnsi="Arial" w:eastAsia="Arial" w:cs="Arial"/>
          <w:sz w:val="24"/>
          <w:szCs w:val="24"/>
          <w:lang w:val="cy-GB"/>
        </w:rPr>
        <w:t>Gwasanaeth galw heibio yn ystod y dydd</w:t>
      </w:r>
    </w:p>
    <w:p w:rsidRPr="0074133E" w:rsidR="0074133E" w:rsidP="0074133E" w:rsidRDefault="003D131F" w14:paraId="73397B48"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Blaenoriaeth 5 y GCT:  Cefnogi'r rhai mwyaf agored i niwed i gynnal eu tenantiaeth ac integreiddio i'r gymuned</w:t>
      </w:r>
    </w:p>
    <w:p w:rsidR="00CD7590" w:rsidP="00CD7590" w:rsidRDefault="003D131F" w14:paraId="7F3B67D2" w14:textId="77777777">
      <w:pPr>
        <w:pStyle w:val="ListParagraph"/>
        <w:numPr>
          <w:ilvl w:val="0"/>
          <w:numId w:val="24"/>
        </w:numPr>
        <w:spacing w:after="0" w:line="240" w:lineRule="auto"/>
        <w:rPr>
          <w:rFonts w:ascii="Arial" w:hAnsi="Arial" w:cs="Arial" w:eastAsiaTheme="minorEastAsia"/>
          <w:sz w:val="24"/>
          <w:szCs w:val="24"/>
        </w:rPr>
      </w:pPr>
      <w:r>
        <w:rPr>
          <w:rFonts w:ascii="Arial" w:hAnsi="Arial" w:eastAsia="Arial" w:cs="Arial"/>
          <w:sz w:val="24"/>
          <w:szCs w:val="24"/>
          <w:lang w:val="cy-GB"/>
        </w:rPr>
        <w:t>Blaenoriaeth 2 y GCT: cynyddu mynediad at Wasanaethau Cymorth Galw Heibio</w:t>
      </w:r>
    </w:p>
    <w:p w:rsidR="0074133E" w:rsidP="00CD7590" w:rsidRDefault="003D131F" w14:paraId="250AEE6F" w14:textId="77777777">
      <w:pPr>
        <w:pStyle w:val="ListParagraph"/>
        <w:numPr>
          <w:ilvl w:val="0"/>
          <w:numId w:val="24"/>
        </w:numPr>
        <w:spacing w:after="0" w:line="240" w:lineRule="auto"/>
        <w:rPr>
          <w:rFonts w:ascii="Arial" w:hAnsi="Arial" w:cs="Arial" w:eastAsiaTheme="minorEastAsia"/>
          <w:sz w:val="24"/>
          <w:szCs w:val="24"/>
        </w:rPr>
      </w:pPr>
      <w:r>
        <w:rPr>
          <w:rFonts w:ascii="Arial" w:hAnsi="Arial" w:eastAsia="Arial" w:cs="Arial"/>
          <w:sz w:val="24"/>
          <w:szCs w:val="24"/>
          <w:lang w:val="cy-GB"/>
        </w:rPr>
        <w:t>Bydd yr arian hwn yn parhau i ariannu Gwasanaeth Galw Heibio Siop Un Stop y Fro i helpu pobl i gynnal eu tenantiaethau</w:t>
      </w:r>
    </w:p>
    <w:p w:rsidR="00EC4D2A" w:rsidP="00EC4D2A" w:rsidRDefault="00EC4D2A" w14:paraId="2F69D7A4" w14:textId="77777777">
      <w:pPr>
        <w:pStyle w:val="ListParagraph"/>
        <w:spacing w:after="0" w:line="240" w:lineRule="auto"/>
        <w:rPr>
          <w:rFonts w:ascii="Arial" w:hAnsi="Arial" w:cs="Arial" w:eastAsiaTheme="minorEastAsia"/>
          <w:sz w:val="24"/>
          <w:szCs w:val="24"/>
        </w:rPr>
      </w:pPr>
    </w:p>
    <w:p w:rsidR="003160C1" w:rsidP="00523EAF" w:rsidRDefault="003D131F" w14:paraId="0A8274B7" w14:textId="77777777">
      <w:pPr>
        <w:pStyle w:val="ListParagraph"/>
        <w:numPr>
          <w:ilvl w:val="0"/>
          <w:numId w:val="22"/>
        </w:numPr>
        <w:spacing w:after="0" w:line="240" w:lineRule="auto"/>
        <w:rPr>
          <w:rFonts w:ascii="Arial" w:hAnsi="Arial" w:cs="Arial" w:eastAsiaTheme="minorEastAsia"/>
          <w:sz w:val="24"/>
          <w:szCs w:val="24"/>
        </w:rPr>
      </w:pPr>
      <w:r>
        <w:rPr>
          <w:rFonts w:ascii="Arial" w:hAnsi="Arial" w:eastAsia="Arial" w:cs="Arial"/>
          <w:sz w:val="24"/>
          <w:szCs w:val="24"/>
          <w:lang w:val="cy-GB"/>
        </w:rPr>
        <w:t xml:space="preserve">Gorfodi, ymchwilio neu gydymffurfio â deddfwriaeth tai </w:t>
      </w:r>
    </w:p>
    <w:p w:rsidRPr="00E17203" w:rsidR="004E60F8" w:rsidP="004E60F8" w:rsidRDefault="003D131F" w14:paraId="49C4448E" w14:textId="77777777">
      <w:pPr>
        <w:pStyle w:val="BodyTextIndent"/>
        <w:numPr>
          <w:ilvl w:val="0"/>
          <w:numId w:val="24"/>
        </w:numPr>
        <w:rPr>
          <w:bCs/>
          <w:i/>
        </w:rPr>
      </w:pPr>
      <w:r>
        <w:rPr>
          <w:rFonts w:ascii="Arial" w:hAnsi="Arial" w:eastAsia="Arial" w:cs="Arial"/>
          <w:sz w:val="24"/>
          <w:szCs w:val="24"/>
          <w:lang w:val="cy-GB"/>
        </w:rPr>
        <w:t>Blaenoriaeth 1 y GCT: Darparu gwasanaeth atal cadarn wedi'i dargedu i atal digartrefedd a mynd i'r afael â phrif achosion digartrefedd</w:t>
      </w:r>
    </w:p>
    <w:p w:rsidR="00EC4D2A" w:rsidP="00EC4D2A" w:rsidRDefault="003D131F" w14:paraId="0986DEA5" w14:textId="77777777">
      <w:pPr>
        <w:pStyle w:val="ListParagraph"/>
        <w:numPr>
          <w:ilvl w:val="0"/>
          <w:numId w:val="24"/>
        </w:numPr>
        <w:spacing w:after="0" w:line="240" w:lineRule="auto"/>
        <w:rPr>
          <w:rFonts w:ascii="Arial" w:hAnsi="Arial" w:cs="Arial" w:eastAsiaTheme="minorEastAsia"/>
          <w:sz w:val="24"/>
          <w:szCs w:val="24"/>
        </w:rPr>
      </w:pPr>
      <w:r>
        <w:rPr>
          <w:rFonts w:ascii="Arial" w:hAnsi="Arial" w:eastAsia="Arial" w:cs="Arial"/>
          <w:sz w:val="24"/>
          <w:szCs w:val="24"/>
          <w:lang w:val="cy-GB"/>
        </w:rPr>
        <w:t>Bydd y cyllid hwn ar gyfer Rhentu Doeth Cymru yn sicrhau bod landlordiaid yn cydymffurfio â deddfwriaeth tai.</w:t>
      </w:r>
    </w:p>
    <w:p w:rsidR="004E60F8" w:rsidP="004E60F8" w:rsidRDefault="004E60F8" w14:paraId="1618185E" w14:textId="77777777">
      <w:pPr>
        <w:pStyle w:val="ListParagraph"/>
        <w:spacing w:after="0" w:line="240" w:lineRule="auto"/>
        <w:rPr>
          <w:rFonts w:ascii="Arial" w:hAnsi="Arial" w:cs="Arial" w:eastAsiaTheme="minorEastAsia"/>
          <w:sz w:val="24"/>
          <w:szCs w:val="24"/>
        </w:rPr>
      </w:pPr>
    </w:p>
    <w:p w:rsidR="003160C1" w:rsidP="00523EAF" w:rsidRDefault="003D131F" w14:paraId="356B7902" w14:textId="77777777">
      <w:pPr>
        <w:pStyle w:val="ListParagraph"/>
        <w:numPr>
          <w:ilvl w:val="0"/>
          <w:numId w:val="22"/>
        </w:numPr>
        <w:spacing w:after="0" w:line="240" w:lineRule="auto"/>
        <w:rPr>
          <w:rFonts w:ascii="Arial" w:hAnsi="Arial" w:cs="Arial" w:eastAsiaTheme="minorEastAsia"/>
          <w:sz w:val="24"/>
          <w:szCs w:val="24"/>
        </w:rPr>
      </w:pPr>
      <w:r>
        <w:rPr>
          <w:rFonts w:ascii="Arial" w:hAnsi="Arial" w:eastAsia="Arial" w:cs="Arial"/>
          <w:sz w:val="24"/>
          <w:szCs w:val="24"/>
          <w:lang w:val="cy-GB"/>
        </w:rPr>
        <w:t xml:space="preserve">Gweithgareddau a gynlluniwyd i hyrwyddo a rhoi cyhoeddusrwydd i gydymffurfio â deddfwriaeth tai </w:t>
      </w:r>
    </w:p>
    <w:p w:rsidRPr="00E17203" w:rsidR="00F71BBA" w:rsidP="00F71BBA" w:rsidRDefault="003D131F" w14:paraId="770E17AB" w14:textId="77777777">
      <w:pPr>
        <w:pStyle w:val="BodyTextIndent"/>
        <w:numPr>
          <w:ilvl w:val="0"/>
          <w:numId w:val="24"/>
        </w:numPr>
        <w:rPr>
          <w:bCs/>
          <w:i/>
        </w:rPr>
      </w:pPr>
      <w:r>
        <w:rPr>
          <w:rFonts w:ascii="Arial" w:hAnsi="Arial" w:eastAsia="Arial" w:cs="Arial"/>
          <w:sz w:val="24"/>
          <w:szCs w:val="24"/>
          <w:lang w:val="cy-GB"/>
        </w:rPr>
        <w:t>Blaenoriaeth 1 y GCT: Darparu gwasanaeth atal cadarn wedi'i dargedu i atal digartrefedd a mynd i'r afael â phrif achosion digartrefedd</w:t>
      </w:r>
    </w:p>
    <w:p w:rsidR="004E60F8" w:rsidP="004E60F8" w:rsidRDefault="003D131F" w14:paraId="72AEE212" w14:textId="77777777">
      <w:pPr>
        <w:pStyle w:val="ListParagraph"/>
        <w:numPr>
          <w:ilvl w:val="0"/>
          <w:numId w:val="24"/>
        </w:numPr>
        <w:spacing w:after="0" w:line="240" w:lineRule="auto"/>
        <w:rPr>
          <w:rFonts w:ascii="Arial" w:hAnsi="Arial" w:cs="Arial" w:eastAsiaTheme="minorEastAsia"/>
          <w:sz w:val="24"/>
          <w:szCs w:val="24"/>
        </w:rPr>
      </w:pPr>
      <w:r>
        <w:rPr>
          <w:rFonts w:ascii="Arial" w:hAnsi="Arial" w:eastAsia="Arial" w:cs="Arial"/>
          <w:sz w:val="24"/>
          <w:szCs w:val="24"/>
          <w:lang w:val="cy-GB"/>
        </w:rPr>
        <w:t>Bydd yr arian hwn yn parhau i hyrwyddo a rhoi cyhoeddusrwydd i gydymffurfio â deddfwriaeth tai.</w:t>
      </w:r>
    </w:p>
    <w:p w:rsidR="00F71BBA" w:rsidP="00F71BBA" w:rsidRDefault="00F71BBA" w14:paraId="3A23BC8F" w14:textId="77777777">
      <w:pPr>
        <w:pStyle w:val="ListParagraph"/>
        <w:spacing w:after="0" w:line="240" w:lineRule="auto"/>
        <w:rPr>
          <w:rFonts w:ascii="Arial" w:hAnsi="Arial" w:cs="Arial" w:eastAsiaTheme="minorEastAsia"/>
          <w:sz w:val="24"/>
          <w:szCs w:val="24"/>
        </w:rPr>
      </w:pPr>
    </w:p>
    <w:p w:rsidR="003160C1" w:rsidP="00523EAF" w:rsidRDefault="003D131F" w14:paraId="080582B5" w14:textId="77777777">
      <w:pPr>
        <w:pStyle w:val="ListParagraph"/>
        <w:numPr>
          <w:ilvl w:val="0"/>
          <w:numId w:val="22"/>
        </w:numPr>
        <w:spacing w:after="0" w:line="240" w:lineRule="auto"/>
        <w:rPr>
          <w:rFonts w:ascii="Arial" w:hAnsi="Arial" w:cs="Arial" w:eastAsiaTheme="minorEastAsia"/>
          <w:sz w:val="24"/>
          <w:szCs w:val="24"/>
        </w:rPr>
      </w:pPr>
      <w:r>
        <w:rPr>
          <w:rFonts w:ascii="Arial" w:hAnsi="Arial" w:eastAsia="Arial" w:cs="Arial"/>
          <w:sz w:val="24"/>
          <w:szCs w:val="24"/>
          <w:lang w:val="cy-GB"/>
        </w:rPr>
        <w:t>Cymorth yn ôl yr angen – Trais yn erbyn menywod, Cam-drin Domestig a Thrais Rhywiol</w:t>
      </w:r>
    </w:p>
    <w:p w:rsidRPr="00821FB8" w:rsidR="00821FB8" w:rsidP="00821FB8" w:rsidRDefault="003D131F" w14:paraId="56741B8A" w14:textId="77777777">
      <w:pPr>
        <w:pStyle w:val="BodyTextIndent"/>
        <w:numPr>
          <w:ilvl w:val="0"/>
          <w:numId w:val="24"/>
        </w:numPr>
        <w:rPr>
          <w:bCs/>
          <w:i/>
        </w:rPr>
      </w:pPr>
      <w:r>
        <w:rPr>
          <w:rFonts w:ascii="Arial" w:hAnsi="Arial" w:eastAsia="Arial" w:cs="Arial"/>
          <w:sz w:val="24"/>
          <w:szCs w:val="24"/>
          <w:lang w:val="cy-GB"/>
        </w:rPr>
        <w:t>Blaenoriaeth 1 y GCT: Darparu gwasanaeth atal cadarn wedi'i dargedu i atal digartrefedd a mynd i'r afael â phrif achosion digartrefedd</w:t>
      </w:r>
    </w:p>
    <w:p w:rsidR="00DE3792" w:rsidP="00DE3792" w:rsidRDefault="003D131F" w14:paraId="3F516968" w14:textId="77777777">
      <w:pPr>
        <w:pStyle w:val="ListParagraph"/>
        <w:numPr>
          <w:ilvl w:val="0"/>
          <w:numId w:val="24"/>
        </w:numPr>
        <w:spacing w:after="0" w:line="240" w:lineRule="auto"/>
        <w:rPr>
          <w:rFonts w:ascii="Arial" w:hAnsi="Arial" w:cs="Arial" w:eastAsiaTheme="minorEastAsia"/>
          <w:sz w:val="24"/>
          <w:szCs w:val="24"/>
        </w:rPr>
      </w:pPr>
      <w:r>
        <w:rPr>
          <w:rFonts w:ascii="Arial" w:hAnsi="Arial" w:eastAsia="Arial" w:cs="Arial"/>
          <w:sz w:val="24"/>
          <w:szCs w:val="24"/>
          <w:lang w:val="cy-GB"/>
        </w:rPr>
        <w:t>Blaenoriaeth 1 y GCT: Cynyddu mynediad at wasanaethau cymorth yn ôl yr angen</w:t>
      </w:r>
    </w:p>
    <w:p w:rsidRPr="00DE3792" w:rsidR="00821FB8" w:rsidP="00821FB8" w:rsidRDefault="003D131F" w14:paraId="31458051" w14:textId="77777777">
      <w:pPr>
        <w:pStyle w:val="BodyTextIndent"/>
        <w:numPr>
          <w:ilvl w:val="0"/>
          <w:numId w:val="24"/>
        </w:numPr>
        <w:rPr>
          <w:rFonts w:ascii="Arial" w:hAnsi="Arial" w:cs="Arial" w:eastAsiaTheme="minorEastAsia"/>
          <w:sz w:val="24"/>
          <w:szCs w:val="24"/>
        </w:rPr>
      </w:pPr>
      <w:r>
        <w:rPr>
          <w:rFonts w:ascii="Arial" w:hAnsi="Arial" w:eastAsia="Arial" w:cs="Arial"/>
          <w:sz w:val="24"/>
          <w:szCs w:val="24"/>
          <w:lang w:val="cy-GB"/>
        </w:rPr>
        <w:lastRenderedPageBreak/>
        <w:t>Bydd yr arian hwn yn parhau i ariannu cymorth tai i ddioddefwyr cam-drin domestig a thrais rhywiol. Rydym yn parhau i weithio gyda cynrychiolwyr y Grant Plant a Chymunedau i archwilio cefnogaeth i blant.</w:t>
      </w:r>
    </w:p>
    <w:p w:rsidR="00821FB8" w:rsidP="00DE3792" w:rsidRDefault="00821FB8" w14:paraId="52586C7B" w14:textId="77777777">
      <w:pPr>
        <w:pStyle w:val="ListParagraph"/>
        <w:spacing w:after="0" w:line="240" w:lineRule="auto"/>
        <w:rPr>
          <w:rFonts w:ascii="Arial" w:hAnsi="Arial" w:cs="Arial" w:eastAsiaTheme="minorEastAsia"/>
          <w:sz w:val="24"/>
          <w:szCs w:val="24"/>
        </w:rPr>
      </w:pPr>
    </w:p>
    <w:p w:rsidR="003160C1" w:rsidP="00523EAF" w:rsidRDefault="003D131F" w14:paraId="25468859" w14:textId="77777777">
      <w:pPr>
        <w:pStyle w:val="ListParagraph"/>
        <w:numPr>
          <w:ilvl w:val="0"/>
          <w:numId w:val="22"/>
        </w:numPr>
        <w:spacing w:after="0" w:line="240" w:lineRule="auto"/>
        <w:rPr>
          <w:rFonts w:ascii="Arial" w:hAnsi="Arial" w:cs="Arial" w:eastAsiaTheme="minorEastAsia"/>
          <w:sz w:val="24"/>
          <w:szCs w:val="24"/>
        </w:rPr>
      </w:pPr>
      <w:r>
        <w:rPr>
          <w:rFonts w:ascii="Arial" w:hAnsi="Arial" w:eastAsia="Arial" w:cs="Arial"/>
          <w:sz w:val="24"/>
          <w:szCs w:val="24"/>
          <w:lang w:val="cy-GB"/>
        </w:rPr>
        <w:t>Cymorth yn ôl yr angen – anabledd dysgu</w:t>
      </w:r>
    </w:p>
    <w:p w:rsidRPr="00821FB8" w:rsidR="00DE3792" w:rsidP="00DE3792" w:rsidRDefault="003D131F" w14:paraId="1DE973C2" w14:textId="77777777">
      <w:pPr>
        <w:pStyle w:val="BodyTextIndent"/>
        <w:numPr>
          <w:ilvl w:val="0"/>
          <w:numId w:val="24"/>
        </w:numPr>
        <w:rPr>
          <w:bCs/>
          <w:i/>
        </w:rPr>
      </w:pPr>
      <w:r>
        <w:rPr>
          <w:rFonts w:ascii="Arial" w:hAnsi="Arial" w:eastAsia="Arial" w:cs="Arial"/>
          <w:sz w:val="24"/>
          <w:szCs w:val="24"/>
          <w:lang w:val="cy-GB"/>
        </w:rPr>
        <w:t>Blaenoriaeth 1 y GCT: Darparu gwasanaeth atal cadarn wedi'i dargedu i atal digartrefedd a mynd i'r afael â phrif achosion digartrefedd</w:t>
      </w:r>
    </w:p>
    <w:p w:rsidR="00DE3792" w:rsidP="00DE3792" w:rsidRDefault="003D131F" w14:paraId="200AA083" w14:textId="77777777">
      <w:pPr>
        <w:pStyle w:val="ListParagraph"/>
        <w:numPr>
          <w:ilvl w:val="0"/>
          <w:numId w:val="24"/>
        </w:numPr>
        <w:spacing w:after="0" w:line="240" w:lineRule="auto"/>
        <w:rPr>
          <w:rFonts w:ascii="Arial" w:hAnsi="Arial" w:cs="Arial" w:eastAsiaTheme="minorEastAsia"/>
          <w:sz w:val="24"/>
          <w:szCs w:val="24"/>
        </w:rPr>
      </w:pPr>
      <w:r>
        <w:rPr>
          <w:rFonts w:ascii="Arial" w:hAnsi="Arial" w:eastAsia="Arial" w:cs="Arial"/>
          <w:sz w:val="24"/>
          <w:szCs w:val="24"/>
          <w:lang w:val="cy-GB"/>
        </w:rPr>
        <w:t>Blaenoriaeth 1 y GCT: Cynyddu mynediad at wasanaethau cymorth yn ôl yr angen</w:t>
      </w:r>
    </w:p>
    <w:p w:rsidR="00DE3792" w:rsidP="00DE3792" w:rsidRDefault="003D131F" w14:paraId="52BC7C8F" w14:textId="77777777">
      <w:pPr>
        <w:pStyle w:val="ListParagraph"/>
        <w:numPr>
          <w:ilvl w:val="0"/>
          <w:numId w:val="24"/>
        </w:numPr>
        <w:spacing w:after="0" w:line="240" w:lineRule="auto"/>
        <w:rPr>
          <w:rFonts w:ascii="Arial" w:hAnsi="Arial" w:cs="Arial" w:eastAsiaTheme="minorEastAsia"/>
          <w:sz w:val="24"/>
          <w:szCs w:val="24"/>
        </w:rPr>
      </w:pPr>
      <w:r>
        <w:rPr>
          <w:rFonts w:ascii="Arial" w:hAnsi="Arial" w:eastAsia="Arial" w:cs="Arial"/>
          <w:sz w:val="24"/>
          <w:szCs w:val="24"/>
          <w:lang w:val="cy-GB"/>
        </w:rPr>
        <w:t>Mae'r arian hwn ar gyfer y gwasanaeth Esgyn sy'n darparu cefnogaeth i bobl ag anableddau dysgu.</w:t>
      </w:r>
    </w:p>
    <w:p w:rsidR="00DE3792" w:rsidP="00DE3792" w:rsidRDefault="00DE3792" w14:paraId="240351EB" w14:textId="77777777">
      <w:pPr>
        <w:pStyle w:val="ListParagraph"/>
        <w:spacing w:after="0" w:line="240" w:lineRule="auto"/>
        <w:rPr>
          <w:rFonts w:ascii="Arial" w:hAnsi="Arial" w:cs="Arial" w:eastAsiaTheme="minorEastAsia"/>
          <w:sz w:val="24"/>
          <w:szCs w:val="24"/>
        </w:rPr>
      </w:pPr>
    </w:p>
    <w:p w:rsidR="00EF3A32" w:rsidP="00523EAF" w:rsidRDefault="003D131F" w14:paraId="2E6A614A" w14:textId="77777777">
      <w:pPr>
        <w:pStyle w:val="ListParagraph"/>
        <w:numPr>
          <w:ilvl w:val="0"/>
          <w:numId w:val="22"/>
        </w:numPr>
        <w:spacing w:after="0" w:line="240" w:lineRule="auto"/>
        <w:rPr>
          <w:rFonts w:ascii="Arial" w:hAnsi="Arial" w:cs="Arial" w:eastAsiaTheme="minorEastAsia"/>
          <w:sz w:val="24"/>
          <w:szCs w:val="24"/>
        </w:rPr>
      </w:pPr>
      <w:r>
        <w:rPr>
          <w:rFonts w:ascii="Arial" w:hAnsi="Arial" w:eastAsia="Arial" w:cs="Arial"/>
          <w:sz w:val="24"/>
          <w:szCs w:val="24"/>
          <w:lang w:val="cy-GB"/>
        </w:rPr>
        <w:t>Cymorth yn ôl yr angen - iechyd meddwl</w:t>
      </w:r>
    </w:p>
    <w:p w:rsidR="00DE3792" w:rsidP="00DE3792" w:rsidRDefault="003D131F" w14:paraId="42232136" w14:textId="77777777">
      <w:pPr>
        <w:pStyle w:val="ListParagraph"/>
        <w:numPr>
          <w:ilvl w:val="0"/>
          <w:numId w:val="24"/>
        </w:numPr>
        <w:spacing w:after="0" w:line="240" w:lineRule="auto"/>
        <w:rPr>
          <w:rFonts w:ascii="Arial" w:hAnsi="Arial" w:cs="Arial" w:eastAsiaTheme="minorEastAsia"/>
          <w:sz w:val="24"/>
          <w:szCs w:val="24"/>
        </w:rPr>
      </w:pPr>
      <w:r>
        <w:rPr>
          <w:rFonts w:ascii="Arial" w:hAnsi="Arial" w:eastAsia="Arial" w:cs="Arial"/>
          <w:sz w:val="24"/>
          <w:szCs w:val="24"/>
          <w:lang w:val="cy-GB"/>
        </w:rPr>
        <w:t>Blaenoriaeth 3 y GCT: Cryfhau ac ehangu mynediad at wasanaethau cymorth iechyd meddwl</w:t>
      </w:r>
    </w:p>
    <w:p w:rsidR="00DE3792" w:rsidP="00DE3792" w:rsidRDefault="003D131F" w14:paraId="58BDD97A" w14:textId="77777777">
      <w:pPr>
        <w:pStyle w:val="ListParagraph"/>
        <w:numPr>
          <w:ilvl w:val="0"/>
          <w:numId w:val="24"/>
        </w:numPr>
        <w:spacing w:after="0" w:line="240" w:lineRule="auto"/>
        <w:rPr>
          <w:rFonts w:ascii="Arial" w:hAnsi="Arial" w:cs="Arial" w:eastAsiaTheme="minorEastAsia"/>
          <w:sz w:val="24"/>
          <w:szCs w:val="24"/>
        </w:rPr>
      </w:pPr>
      <w:r>
        <w:rPr>
          <w:rFonts w:ascii="Arial" w:hAnsi="Arial" w:eastAsia="Arial" w:cs="Arial"/>
          <w:sz w:val="24"/>
          <w:szCs w:val="24"/>
          <w:lang w:val="cy-GB"/>
        </w:rPr>
        <w:t>Blaenoriaeth 1 y GCT: Cynyddu mynediad at wasanaethau cymorth yn ôl yr angen</w:t>
      </w:r>
    </w:p>
    <w:p w:rsidR="00D96989" w:rsidP="00DE3792" w:rsidRDefault="003D131F" w14:paraId="064CF464" w14:textId="77777777">
      <w:pPr>
        <w:pStyle w:val="ListParagraph"/>
        <w:numPr>
          <w:ilvl w:val="0"/>
          <w:numId w:val="24"/>
        </w:numPr>
        <w:spacing w:after="0" w:line="240" w:lineRule="auto"/>
        <w:rPr>
          <w:rFonts w:ascii="Arial" w:hAnsi="Arial" w:cs="Arial" w:eastAsiaTheme="minorEastAsia"/>
          <w:sz w:val="24"/>
          <w:szCs w:val="24"/>
        </w:rPr>
      </w:pPr>
      <w:r>
        <w:rPr>
          <w:rFonts w:ascii="Arial" w:hAnsi="Arial" w:eastAsia="Arial" w:cs="Arial"/>
          <w:sz w:val="24"/>
          <w:szCs w:val="24"/>
          <w:lang w:val="cy-GB"/>
        </w:rPr>
        <w:t>Mae'r arian hwn ar gyfer sawl gwasanaeth cymorth yn ôl yr angen iechyd meddwl.</w:t>
      </w:r>
    </w:p>
    <w:p w:rsidR="003373B9" w:rsidP="003373B9" w:rsidRDefault="003373B9" w14:paraId="5148565A" w14:textId="77777777">
      <w:pPr>
        <w:pStyle w:val="ListParagraph"/>
        <w:spacing w:after="0" w:line="240" w:lineRule="auto"/>
        <w:rPr>
          <w:rFonts w:ascii="Arial" w:hAnsi="Arial" w:cs="Arial" w:eastAsiaTheme="minorEastAsia"/>
          <w:sz w:val="24"/>
          <w:szCs w:val="24"/>
        </w:rPr>
      </w:pPr>
    </w:p>
    <w:p w:rsidR="00EF3A32" w:rsidP="00EF3A32" w:rsidRDefault="003D131F" w14:paraId="5F25931C" w14:textId="77777777">
      <w:pPr>
        <w:pStyle w:val="ListParagraph"/>
        <w:numPr>
          <w:ilvl w:val="0"/>
          <w:numId w:val="22"/>
        </w:numPr>
        <w:spacing w:after="0" w:line="240" w:lineRule="auto"/>
        <w:rPr>
          <w:rFonts w:ascii="Arial" w:hAnsi="Arial" w:cs="Arial" w:eastAsiaTheme="minorEastAsia"/>
          <w:sz w:val="24"/>
          <w:szCs w:val="24"/>
        </w:rPr>
      </w:pPr>
      <w:r>
        <w:rPr>
          <w:rFonts w:ascii="Arial" w:hAnsi="Arial" w:eastAsia="Arial" w:cs="Arial"/>
          <w:sz w:val="24"/>
          <w:szCs w:val="24"/>
          <w:lang w:val="cy-GB"/>
        </w:rPr>
        <w:t xml:space="preserve">Cymorth yn ôl yr angen - problemau camddefnyddio sylweddau a/neu alcohol </w:t>
      </w:r>
    </w:p>
    <w:p w:rsidRPr="003373B9" w:rsidR="003373B9" w:rsidP="003373B9" w:rsidRDefault="003D131F" w14:paraId="3F897FE6" w14:textId="77777777">
      <w:pPr>
        <w:pStyle w:val="BodyTextIndent"/>
        <w:numPr>
          <w:ilvl w:val="0"/>
          <w:numId w:val="24"/>
        </w:numPr>
        <w:rPr>
          <w:bCs/>
          <w:i/>
        </w:rPr>
      </w:pPr>
      <w:r>
        <w:rPr>
          <w:rFonts w:ascii="Arial" w:hAnsi="Arial" w:eastAsia="Arial" w:cs="Arial"/>
          <w:sz w:val="24"/>
          <w:szCs w:val="24"/>
          <w:lang w:val="cy-GB"/>
        </w:rPr>
        <w:t>Blaenoriaeth 1 y GCT: Darparu gwasanaeth atal cadarn wedi'i dargedu i atal digartrefedd a mynd i'r afael â phrif achosion digartrefedd</w:t>
      </w:r>
    </w:p>
    <w:p w:rsidR="003373B9" w:rsidP="003373B9" w:rsidRDefault="003D131F" w14:paraId="18FC7585" w14:textId="77777777">
      <w:pPr>
        <w:pStyle w:val="ListParagraph"/>
        <w:numPr>
          <w:ilvl w:val="0"/>
          <w:numId w:val="24"/>
        </w:numPr>
        <w:spacing w:after="0" w:line="240" w:lineRule="auto"/>
        <w:rPr>
          <w:rFonts w:ascii="Arial" w:hAnsi="Arial" w:cs="Arial" w:eastAsiaTheme="minorEastAsia"/>
          <w:sz w:val="24"/>
          <w:szCs w:val="24"/>
        </w:rPr>
      </w:pPr>
      <w:r>
        <w:rPr>
          <w:rFonts w:ascii="Arial" w:hAnsi="Arial" w:eastAsia="Arial" w:cs="Arial"/>
          <w:sz w:val="24"/>
          <w:szCs w:val="24"/>
          <w:lang w:val="cy-GB"/>
        </w:rPr>
        <w:t>Blaenoriaeth 1 y GCT: Cynyddu mynediad at wasanaethau cymorth yn ôl yr angen</w:t>
      </w:r>
    </w:p>
    <w:p w:rsidRPr="00821FB8" w:rsidR="003373B9" w:rsidP="003373B9" w:rsidRDefault="003D131F" w14:paraId="2835366D" w14:textId="77777777">
      <w:pPr>
        <w:pStyle w:val="BodyTextIndent"/>
        <w:numPr>
          <w:ilvl w:val="0"/>
          <w:numId w:val="24"/>
        </w:numPr>
        <w:rPr>
          <w:bCs/>
          <w:i/>
        </w:rPr>
      </w:pPr>
      <w:r>
        <w:rPr>
          <w:rFonts w:ascii="Arial" w:hAnsi="Arial" w:eastAsia="Arial" w:cs="Arial"/>
          <w:bCs/>
          <w:iCs/>
          <w:sz w:val="24"/>
          <w:szCs w:val="24"/>
          <w:lang w:val="cy-GB"/>
        </w:rPr>
        <w:t>Mae'r arian ar gyfer cymorth yn ôl yr angen i’r prosiect Ffynnon ar gyfer pobl sy'n dioddef o gamddefnyddio sylweddau a phroblemau alcohol.</w:t>
      </w:r>
    </w:p>
    <w:p w:rsidR="003373B9" w:rsidP="003373B9" w:rsidRDefault="003373B9" w14:paraId="1C75B589" w14:textId="77777777">
      <w:pPr>
        <w:pStyle w:val="ListParagraph"/>
        <w:spacing w:after="0" w:line="240" w:lineRule="auto"/>
        <w:ind w:left="360"/>
        <w:rPr>
          <w:rFonts w:ascii="Arial" w:hAnsi="Arial" w:cs="Arial" w:eastAsiaTheme="minorEastAsia"/>
          <w:sz w:val="24"/>
          <w:szCs w:val="24"/>
        </w:rPr>
      </w:pPr>
    </w:p>
    <w:p w:rsidR="00EF3A32" w:rsidP="00EF3A32" w:rsidRDefault="003D131F" w14:paraId="6AC21C9D" w14:textId="77777777">
      <w:pPr>
        <w:pStyle w:val="ListParagraph"/>
        <w:numPr>
          <w:ilvl w:val="0"/>
          <w:numId w:val="22"/>
        </w:numPr>
        <w:rPr>
          <w:rFonts w:ascii="Arial" w:hAnsi="Arial" w:cs="Arial" w:eastAsiaTheme="minorEastAsia"/>
          <w:sz w:val="24"/>
          <w:szCs w:val="24"/>
        </w:rPr>
      </w:pPr>
      <w:r>
        <w:rPr>
          <w:rFonts w:ascii="Arial" w:hAnsi="Arial" w:eastAsia="Arial" w:cs="Arial"/>
          <w:sz w:val="24"/>
          <w:szCs w:val="24"/>
          <w:lang w:val="cy-GB"/>
        </w:rPr>
        <w:t>Cymorth yn ôl yr angen - Cyn-droseddwyr</w:t>
      </w:r>
    </w:p>
    <w:p w:rsidRPr="003373B9" w:rsidR="008E7902" w:rsidP="008E7902" w:rsidRDefault="003D131F" w14:paraId="33D096B1" w14:textId="77777777">
      <w:pPr>
        <w:pStyle w:val="BodyTextIndent"/>
        <w:numPr>
          <w:ilvl w:val="0"/>
          <w:numId w:val="24"/>
        </w:numPr>
        <w:rPr>
          <w:bCs/>
          <w:i/>
        </w:rPr>
      </w:pPr>
      <w:bookmarkStart w:name="_Hlk94353236" w:id="0"/>
      <w:r>
        <w:rPr>
          <w:rFonts w:ascii="Arial" w:hAnsi="Arial" w:eastAsia="Arial" w:cs="Arial"/>
          <w:sz w:val="24"/>
          <w:szCs w:val="24"/>
          <w:lang w:val="cy-GB"/>
        </w:rPr>
        <w:t>Blaenoriaeth 1 y GCT: Darparu gwasanaeth atal cadarn wedi'i dargedu i atal digartrefedd a mynd i'r afael â phrif achosion digartrefedd</w:t>
      </w:r>
    </w:p>
    <w:p w:rsidR="00E751E4" w:rsidP="00E751E4" w:rsidRDefault="003D131F" w14:paraId="6431CE1A"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Blaenoriaeth 1 y GCT: Cynyddu mynediad at wasanaethau cymorth yn ôl yr angen</w:t>
      </w:r>
    </w:p>
    <w:p w:rsidR="008E7902" w:rsidP="00E751E4" w:rsidRDefault="003D131F" w14:paraId="65BCB86C"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Mae'r cyllid hwn ar gyfer gwasanaeth cymorth yn ôl yr angen cyfiawnder troseddol Heol Holltwn.</w:t>
      </w:r>
    </w:p>
    <w:bookmarkEnd w:id="0"/>
    <w:p w:rsidR="008E7902" w:rsidP="008E7902" w:rsidRDefault="008E7902" w14:paraId="13FC068A" w14:textId="77777777">
      <w:pPr>
        <w:pStyle w:val="ListParagraph"/>
        <w:rPr>
          <w:rFonts w:ascii="Arial" w:hAnsi="Arial" w:cs="Arial" w:eastAsiaTheme="minorEastAsia"/>
          <w:sz w:val="24"/>
          <w:szCs w:val="24"/>
        </w:rPr>
      </w:pPr>
    </w:p>
    <w:p w:rsidR="00EF3A32" w:rsidP="00EF3A32" w:rsidRDefault="003D131F" w14:paraId="4693A6E9" w14:textId="77777777">
      <w:pPr>
        <w:pStyle w:val="ListParagraph"/>
        <w:numPr>
          <w:ilvl w:val="0"/>
          <w:numId w:val="22"/>
        </w:numPr>
        <w:rPr>
          <w:rFonts w:ascii="Arial" w:hAnsi="Arial" w:cs="Arial" w:eastAsiaTheme="minorEastAsia"/>
          <w:sz w:val="24"/>
          <w:szCs w:val="24"/>
        </w:rPr>
      </w:pPr>
      <w:r>
        <w:rPr>
          <w:rFonts w:ascii="Arial" w:hAnsi="Arial" w:eastAsia="Arial" w:cs="Arial"/>
          <w:sz w:val="24"/>
          <w:szCs w:val="24"/>
          <w:lang w:val="cy-GB"/>
        </w:rPr>
        <w:t>Cymorth yn ôl yr angen – pobl ifanc</w:t>
      </w:r>
    </w:p>
    <w:p w:rsidRPr="003373B9" w:rsidR="00134EF9" w:rsidP="00134EF9" w:rsidRDefault="003D131F" w14:paraId="29771D20" w14:textId="77777777">
      <w:pPr>
        <w:pStyle w:val="BodyTextIndent"/>
        <w:numPr>
          <w:ilvl w:val="0"/>
          <w:numId w:val="24"/>
        </w:numPr>
        <w:rPr>
          <w:bCs/>
          <w:i/>
        </w:rPr>
      </w:pPr>
      <w:r>
        <w:rPr>
          <w:rFonts w:ascii="Arial" w:hAnsi="Arial" w:eastAsia="Arial" w:cs="Arial"/>
          <w:sz w:val="24"/>
          <w:szCs w:val="24"/>
          <w:lang w:val="cy-GB"/>
        </w:rPr>
        <w:t>Blaenoriaeth 1 y GCT: Darparu gwasanaeth atal cadarn wedi'i dargedu i atal digartrefedd a mynd i'r afael â phrif achosion digartrefedd</w:t>
      </w:r>
    </w:p>
    <w:p w:rsidR="00134EF9" w:rsidP="00134EF9" w:rsidRDefault="003D131F" w14:paraId="59A51E5A"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Blaenoriaeth 1 y GCT: Cynyddu mynediad at wasanaethau cymorth yn ôl yr angen</w:t>
      </w:r>
    </w:p>
    <w:p w:rsidR="00134EF9" w:rsidP="00134EF9" w:rsidRDefault="003D131F" w14:paraId="2E8A58B5"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Mae'r cyllid hwn ar gyfer gwasanaethau cymorth yn ôl yr angen i bobl ifanc Cynllun Cymorth Tenantiaid (CCT) 7 a Tom Holmes.</w:t>
      </w:r>
    </w:p>
    <w:p w:rsidR="00134EF9" w:rsidP="00134EF9" w:rsidRDefault="00134EF9" w14:paraId="0C79F4D1" w14:textId="77777777">
      <w:pPr>
        <w:pStyle w:val="ListParagraph"/>
        <w:rPr>
          <w:rFonts w:ascii="Arial" w:hAnsi="Arial" w:cs="Arial" w:eastAsiaTheme="minorEastAsia"/>
          <w:sz w:val="24"/>
          <w:szCs w:val="24"/>
        </w:rPr>
      </w:pPr>
    </w:p>
    <w:p w:rsidR="00EF3A32" w:rsidP="00EF3A32" w:rsidRDefault="003D131F" w14:paraId="3DB1C054" w14:textId="77777777">
      <w:pPr>
        <w:pStyle w:val="ListParagraph"/>
        <w:numPr>
          <w:ilvl w:val="0"/>
          <w:numId w:val="22"/>
        </w:numPr>
        <w:rPr>
          <w:rFonts w:ascii="Arial" w:hAnsi="Arial" w:cs="Arial" w:eastAsiaTheme="minorEastAsia"/>
          <w:sz w:val="24"/>
          <w:szCs w:val="24"/>
        </w:rPr>
      </w:pPr>
      <w:r>
        <w:rPr>
          <w:rFonts w:ascii="Arial" w:hAnsi="Arial" w:eastAsia="Arial" w:cs="Arial"/>
          <w:sz w:val="24"/>
          <w:szCs w:val="24"/>
          <w:lang w:val="cy-GB"/>
        </w:rPr>
        <w:lastRenderedPageBreak/>
        <w:t>Cymorth yn ôl yr angen – pobl hŷn</w:t>
      </w:r>
    </w:p>
    <w:p w:rsidRPr="004C23EF" w:rsidR="004C23EF" w:rsidP="004C23EF" w:rsidRDefault="003D131F" w14:paraId="672C3E84"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Blaenoriaeth 1 y GCT: Darparu gwasanaeth atal cadarn wedi'i dargedu i atal digartrefedd a mynd i'r afael â phrif achosion digartrefedd</w:t>
      </w:r>
    </w:p>
    <w:p w:rsidRPr="004C23EF" w:rsidR="004C23EF" w:rsidP="004C23EF" w:rsidRDefault="003D131F" w14:paraId="27672C4A"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Blaenoriaeth 1 y GCT: Cynyddu mynediad at wasanaethau cymorth yn ôl yr angen</w:t>
      </w:r>
    </w:p>
    <w:p w:rsidRPr="004C23EF" w:rsidR="004C23EF" w:rsidP="004C23EF" w:rsidRDefault="003D131F" w14:paraId="3C1AE0A9"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Mae'r arian hwn ar gyfer gwasanaeth cymorth yn ôl yr angen Golau Caredig a gwasanaeth galw heibio Croeso Pawb.</w:t>
      </w:r>
    </w:p>
    <w:p w:rsidR="004C23EF" w:rsidP="004E1FB1" w:rsidRDefault="004C23EF" w14:paraId="6E297BB3" w14:textId="77777777">
      <w:pPr>
        <w:pStyle w:val="ListParagraph"/>
        <w:rPr>
          <w:rFonts w:ascii="Arial" w:hAnsi="Arial" w:cs="Arial" w:eastAsiaTheme="minorEastAsia"/>
          <w:sz w:val="24"/>
          <w:szCs w:val="24"/>
        </w:rPr>
      </w:pPr>
    </w:p>
    <w:p w:rsidR="00EF3A32" w:rsidP="00EF3A32" w:rsidRDefault="003D131F" w14:paraId="487B66BB" w14:textId="77777777">
      <w:pPr>
        <w:pStyle w:val="ListParagraph"/>
        <w:numPr>
          <w:ilvl w:val="0"/>
          <w:numId w:val="22"/>
        </w:numPr>
        <w:rPr>
          <w:rFonts w:ascii="Arial" w:hAnsi="Arial" w:cs="Arial" w:eastAsiaTheme="minorEastAsia"/>
          <w:sz w:val="24"/>
          <w:szCs w:val="24"/>
        </w:rPr>
      </w:pPr>
      <w:r>
        <w:rPr>
          <w:rFonts w:ascii="Arial" w:hAnsi="Arial" w:eastAsia="Arial" w:cs="Arial"/>
          <w:sz w:val="24"/>
          <w:szCs w:val="24"/>
          <w:lang w:val="cy-GB"/>
        </w:rPr>
        <w:t>Cymorth yn ôl yr angen - cyffredinol</w:t>
      </w:r>
    </w:p>
    <w:p w:rsidRPr="004C23EF" w:rsidR="004E1FB1" w:rsidP="004E1FB1" w:rsidRDefault="003D131F" w14:paraId="4120F291" w14:textId="77777777">
      <w:pPr>
        <w:pStyle w:val="ListParagraph"/>
        <w:numPr>
          <w:ilvl w:val="0"/>
          <w:numId w:val="24"/>
        </w:numPr>
        <w:rPr>
          <w:rFonts w:ascii="Arial" w:hAnsi="Arial" w:cs="Arial" w:eastAsiaTheme="minorEastAsia"/>
          <w:sz w:val="24"/>
          <w:szCs w:val="24"/>
        </w:rPr>
      </w:pPr>
      <w:bookmarkStart w:name="_Hlk94354190" w:id="1"/>
      <w:r>
        <w:rPr>
          <w:rFonts w:ascii="Arial" w:hAnsi="Arial" w:eastAsia="Arial" w:cs="Arial"/>
          <w:sz w:val="24"/>
          <w:szCs w:val="24"/>
          <w:lang w:val="cy-GB"/>
        </w:rPr>
        <w:t>Blaenoriaeth 1 y GCT: Darparu gwasanaeth atal cadarn wedi'i dargedu i atal digartrefedd a mynd i'r afael â phrif achosion digartrefedd</w:t>
      </w:r>
    </w:p>
    <w:bookmarkEnd w:id="1"/>
    <w:p w:rsidRPr="004C23EF" w:rsidR="004E1FB1" w:rsidP="004E1FB1" w:rsidRDefault="003D131F" w14:paraId="28068E54"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Blaenoriaeth 1 y GCT: Cynyddu mynediad at wasanaethau cymorth yn ôl yr angen</w:t>
      </w:r>
    </w:p>
    <w:p w:rsidR="004E1FB1" w:rsidP="004E1FB1" w:rsidRDefault="003D131F" w14:paraId="1E8EE457"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Mae'r gronfa hon ar gyfer sawl contract cymorth yn ôl yr angen cyffredinol.</w:t>
      </w:r>
    </w:p>
    <w:p w:rsidR="004E1FB1" w:rsidP="004E1FB1" w:rsidRDefault="004E1FB1" w14:paraId="6ADA9D71" w14:textId="77777777">
      <w:pPr>
        <w:pStyle w:val="ListParagraph"/>
        <w:rPr>
          <w:rFonts w:ascii="Arial" w:hAnsi="Arial" w:cs="Arial" w:eastAsiaTheme="minorEastAsia"/>
          <w:sz w:val="24"/>
          <w:szCs w:val="24"/>
        </w:rPr>
      </w:pPr>
    </w:p>
    <w:p w:rsidR="00EF3A32" w:rsidP="00EF3A32" w:rsidRDefault="003D131F" w14:paraId="5FD6EEF6" w14:textId="77777777">
      <w:pPr>
        <w:pStyle w:val="ListParagraph"/>
        <w:numPr>
          <w:ilvl w:val="0"/>
          <w:numId w:val="22"/>
        </w:numPr>
        <w:rPr>
          <w:rFonts w:ascii="Arial" w:hAnsi="Arial" w:cs="Arial" w:eastAsiaTheme="minorEastAsia"/>
          <w:sz w:val="24"/>
          <w:szCs w:val="24"/>
        </w:rPr>
      </w:pPr>
      <w:r>
        <w:rPr>
          <w:rFonts w:ascii="Arial" w:hAnsi="Arial" w:eastAsia="Arial" w:cs="Arial"/>
          <w:sz w:val="24"/>
          <w:szCs w:val="24"/>
          <w:lang w:val="cy-GB"/>
        </w:rPr>
        <w:t>Cymorth yn ôl yr angen - arall</w:t>
      </w:r>
    </w:p>
    <w:p w:rsidRPr="004C23EF" w:rsidR="004E1FB1" w:rsidP="004E1FB1" w:rsidRDefault="003D131F" w14:paraId="539A3765"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Blaenoriaeth 1 y GCT: Darparu gwasanaeth atal cadarn wedi'i dargedu i atal digartrefedd a mynd i'r afael â phrif achosion digartrefedd</w:t>
      </w:r>
    </w:p>
    <w:p w:rsidRPr="004C23EF" w:rsidR="004E1FB1" w:rsidP="004E1FB1" w:rsidRDefault="003D131F" w14:paraId="5E4C0A56"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Blaenoriaeth 1 y GCT: Cynyddu mynediad at wasanaethau cymorth yn ôl yr angen</w:t>
      </w:r>
    </w:p>
    <w:p w:rsidR="004E1FB1" w:rsidP="004E1FB1" w:rsidRDefault="003D131F" w14:paraId="26356D9F"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Mae’r gronfa hon ar gyfer prosiect Teulu sy'n darparu cefnogaeth i deuluoedd ag anghenion cymorth.</w:t>
      </w:r>
    </w:p>
    <w:p w:rsidR="004135C1" w:rsidP="004135C1" w:rsidRDefault="004135C1" w14:paraId="6ABB2136" w14:textId="77777777">
      <w:pPr>
        <w:pStyle w:val="ListParagraph"/>
        <w:rPr>
          <w:rFonts w:ascii="Arial" w:hAnsi="Arial" w:cs="Arial" w:eastAsiaTheme="minorEastAsia"/>
          <w:sz w:val="24"/>
          <w:szCs w:val="24"/>
        </w:rPr>
      </w:pPr>
    </w:p>
    <w:p w:rsidR="00EF3A32" w:rsidP="00EF3A32" w:rsidRDefault="003D131F" w14:paraId="27F5F427" w14:textId="77777777">
      <w:pPr>
        <w:pStyle w:val="ListParagraph"/>
        <w:numPr>
          <w:ilvl w:val="0"/>
          <w:numId w:val="22"/>
        </w:numPr>
        <w:rPr>
          <w:rFonts w:ascii="Arial" w:hAnsi="Arial" w:cs="Arial" w:eastAsiaTheme="minorEastAsia"/>
          <w:sz w:val="24"/>
          <w:szCs w:val="24"/>
        </w:rPr>
      </w:pPr>
      <w:r>
        <w:rPr>
          <w:rFonts w:ascii="Arial" w:hAnsi="Arial" w:eastAsia="Arial" w:cs="Arial"/>
          <w:sz w:val="24"/>
          <w:szCs w:val="24"/>
          <w:lang w:val="cy-GB"/>
        </w:rPr>
        <w:t>Llety â Chymorth dros dro – Anabledd Dysgu</w:t>
      </w:r>
    </w:p>
    <w:p w:rsidRPr="004135C1" w:rsidR="004135C1" w:rsidP="004135C1" w:rsidRDefault="003D131F" w14:paraId="21A44659"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Blaenoriaeth 1 y GCT: Darparu gwasanaeth atal cadarn wedi'i dargedu i atal digartrefedd a mynd i'r afael â phrif achosion digartrefedd</w:t>
      </w:r>
    </w:p>
    <w:p w:rsidR="004135C1" w:rsidP="004135C1" w:rsidRDefault="003D131F" w14:paraId="362B976E"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Blaenoriaeth 3 y GCT: Cynyddu mynediad i lety â chymorth dros dro</w:t>
      </w:r>
    </w:p>
    <w:p w:rsidR="004135C1" w:rsidP="004135C1" w:rsidRDefault="003D131F" w14:paraId="415D1B4C"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Mae'r arian hwn ar gyfer y llety â chymorth newydd ar gyfer anableddau dysgu.</w:t>
      </w:r>
    </w:p>
    <w:p w:rsidR="00182B85" w:rsidP="00182B85" w:rsidRDefault="00182B85" w14:paraId="2BECFF43" w14:textId="77777777">
      <w:pPr>
        <w:pStyle w:val="ListParagraph"/>
        <w:rPr>
          <w:rFonts w:ascii="Arial" w:hAnsi="Arial" w:cs="Arial" w:eastAsiaTheme="minorEastAsia"/>
          <w:sz w:val="24"/>
          <w:szCs w:val="24"/>
        </w:rPr>
      </w:pPr>
    </w:p>
    <w:p w:rsidR="00EF3A32" w:rsidP="00EF3A32" w:rsidRDefault="003D131F" w14:paraId="3E098036" w14:textId="77777777">
      <w:pPr>
        <w:pStyle w:val="ListParagraph"/>
        <w:numPr>
          <w:ilvl w:val="0"/>
          <w:numId w:val="22"/>
        </w:numPr>
        <w:rPr>
          <w:rFonts w:ascii="Arial" w:hAnsi="Arial" w:cs="Arial" w:eastAsiaTheme="minorEastAsia"/>
          <w:sz w:val="24"/>
          <w:szCs w:val="24"/>
        </w:rPr>
      </w:pPr>
      <w:r>
        <w:rPr>
          <w:rFonts w:ascii="Arial" w:hAnsi="Arial" w:eastAsia="Arial" w:cs="Arial"/>
          <w:sz w:val="24"/>
          <w:szCs w:val="24"/>
          <w:lang w:val="cy-GB"/>
        </w:rPr>
        <w:t>Llety â Chymorth dros dro – Iechyd Meddwl</w:t>
      </w:r>
    </w:p>
    <w:p w:rsidRPr="007006F5" w:rsidR="007006F5" w:rsidP="007006F5" w:rsidRDefault="003D131F" w14:paraId="0D886D6A"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Blaenoriaeth 3 y GCT: Cryfhau ac ehangu mynediad at wasanaethau cymorth iechyd meddwl</w:t>
      </w:r>
    </w:p>
    <w:p w:rsidRPr="00DF7ABF" w:rsidR="00DF7ABF" w:rsidP="00DF7ABF" w:rsidRDefault="003D131F" w14:paraId="45DA2E29"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Blaenoriaeth 3 y GCT: Cynyddu mynediad i lety â chymorth dros dro</w:t>
      </w:r>
    </w:p>
    <w:p w:rsidR="00DF7ABF" w:rsidP="00DF7ABF" w:rsidRDefault="003D131F" w14:paraId="5E29ACA4"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Mae'r cyllid hwn ar gyfer llety â chymorth iechyd meddwl newydd 24 awr.</w:t>
      </w:r>
    </w:p>
    <w:p w:rsidR="00300CAA" w:rsidP="00300CAA" w:rsidRDefault="00300CAA" w14:paraId="7FD0EFEF" w14:textId="77777777">
      <w:pPr>
        <w:pStyle w:val="ListParagraph"/>
        <w:rPr>
          <w:rFonts w:ascii="Arial" w:hAnsi="Arial" w:cs="Arial" w:eastAsiaTheme="minorEastAsia"/>
          <w:sz w:val="24"/>
          <w:szCs w:val="24"/>
        </w:rPr>
      </w:pPr>
    </w:p>
    <w:p w:rsidR="00725097" w:rsidP="00EF3A32" w:rsidRDefault="003D131F" w14:paraId="0D91944C" w14:textId="77777777">
      <w:pPr>
        <w:pStyle w:val="ListParagraph"/>
        <w:numPr>
          <w:ilvl w:val="0"/>
          <w:numId w:val="22"/>
        </w:numPr>
        <w:rPr>
          <w:rFonts w:ascii="Arial" w:hAnsi="Arial" w:cs="Arial" w:eastAsiaTheme="minorEastAsia"/>
          <w:sz w:val="24"/>
          <w:szCs w:val="24"/>
        </w:rPr>
      </w:pPr>
      <w:r>
        <w:rPr>
          <w:rFonts w:ascii="Arial" w:hAnsi="Arial" w:eastAsia="Arial" w:cs="Arial"/>
          <w:sz w:val="24"/>
          <w:szCs w:val="24"/>
          <w:lang w:val="cy-GB"/>
        </w:rPr>
        <w:t>Llety â Chymorth dros dro – Problemau camddefnyddio sylweddau a/neu alcohol (llety sych)</w:t>
      </w:r>
    </w:p>
    <w:p w:rsidRPr="004135C1" w:rsidR="008D7910" w:rsidP="008D7910" w:rsidRDefault="003D131F" w14:paraId="24F2CD73"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Blaenoriaeth 1 y GCT: Darparu gwasanaeth atal cadarn wedi'i dargedu i atal digartrefedd a mynd i'r afael â phrif achosion digartrefedd</w:t>
      </w:r>
    </w:p>
    <w:p w:rsidR="008D7910" w:rsidP="008D7910" w:rsidRDefault="003D131F" w14:paraId="11C08434"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Blaenoriaeth 3 y GCT: Cynyddu mynediad i lety â chymorth dros dro</w:t>
      </w:r>
    </w:p>
    <w:p w:rsidR="008D7910" w:rsidP="008D7910" w:rsidRDefault="003D131F" w14:paraId="219C870C"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Mae'r arian hwn ar gyfer prosiect llety â chymorth camddefnyddio sylweddau Croes Ffin.</w:t>
      </w:r>
    </w:p>
    <w:p w:rsidR="00F4798D" w:rsidP="00F4798D" w:rsidRDefault="00F4798D" w14:paraId="0CF5AE21" w14:textId="77777777">
      <w:pPr>
        <w:pStyle w:val="ListParagraph"/>
        <w:rPr>
          <w:rFonts w:ascii="Arial" w:hAnsi="Arial" w:cs="Arial" w:eastAsiaTheme="minorEastAsia"/>
          <w:sz w:val="24"/>
          <w:szCs w:val="24"/>
        </w:rPr>
      </w:pPr>
    </w:p>
    <w:p w:rsidR="00725097" w:rsidP="00EF3A32" w:rsidRDefault="003D131F" w14:paraId="4825E880" w14:textId="77777777">
      <w:pPr>
        <w:pStyle w:val="ListParagraph"/>
        <w:numPr>
          <w:ilvl w:val="0"/>
          <w:numId w:val="22"/>
        </w:numPr>
        <w:rPr>
          <w:rFonts w:ascii="Arial" w:hAnsi="Arial" w:cs="Arial" w:eastAsiaTheme="minorEastAsia"/>
          <w:sz w:val="24"/>
          <w:szCs w:val="24"/>
        </w:rPr>
      </w:pPr>
      <w:r>
        <w:rPr>
          <w:rFonts w:ascii="Arial" w:hAnsi="Arial" w:eastAsia="Arial" w:cs="Arial"/>
          <w:sz w:val="24"/>
          <w:szCs w:val="24"/>
          <w:lang w:val="cy-GB"/>
        </w:rPr>
        <w:t>Llety â Chymorth dros dro – Cyn-droseddwyr</w:t>
      </w:r>
    </w:p>
    <w:p w:rsidRPr="004135C1" w:rsidR="00387A7D" w:rsidP="00387A7D" w:rsidRDefault="003D131F" w14:paraId="71555F66"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lastRenderedPageBreak/>
        <w:t>Blaenoriaeth 1 y GCT: Darparu gwasanaeth atal cadarn wedi'i dargedu i atal digartrefedd a mynd i'r afael â phrif achosion digartrefedd</w:t>
      </w:r>
    </w:p>
    <w:p w:rsidR="00387A7D" w:rsidP="00387A7D" w:rsidRDefault="003D131F" w14:paraId="7339B148"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Blaenoriaeth 3 y GCT: Cynyddu mynediad i lety â chymorth dros dro</w:t>
      </w:r>
    </w:p>
    <w:p w:rsidR="00387A7D" w:rsidP="00387A7D" w:rsidRDefault="003D131F" w14:paraId="07530049"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Mae'r cyllid hwn ar gyfer llety â chymorth cyfiawnder troseddol Heol Holltwn</w:t>
      </w:r>
    </w:p>
    <w:p w:rsidR="00387A7D" w:rsidP="00387A7D" w:rsidRDefault="00387A7D" w14:paraId="163E9E01" w14:textId="77777777">
      <w:pPr>
        <w:pStyle w:val="ListParagraph"/>
        <w:rPr>
          <w:rFonts w:ascii="Arial" w:hAnsi="Arial" w:cs="Arial" w:eastAsiaTheme="minorEastAsia"/>
          <w:sz w:val="24"/>
          <w:szCs w:val="24"/>
        </w:rPr>
      </w:pPr>
    </w:p>
    <w:p w:rsidR="00725097" w:rsidP="00EF3A32" w:rsidRDefault="003D131F" w14:paraId="7B4049A7" w14:textId="77777777">
      <w:pPr>
        <w:pStyle w:val="ListParagraph"/>
        <w:numPr>
          <w:ilvl w:val="0"/>
          <w:numId w:val="22"/>
        </w:numPr>
        <w:rPr>
          <w:rFonts w:ascii="Arial" w:hAnsi="Arial" w:cs="Arial" w:eastAsiaTheme="minorEastAsia"/>
          <w:sz w:val="24"/>
          <w:szCs w:val="24"/>
        </w:rPr>
      </w:pPr>
      <w:r>
        <w:rPr>
          <w:rFonts w:ascii="Arial" w:hAnsi="Arial" w:eastAsia="Arial" w:cs="Arial"/>
          <w:sz w:val="24"/>
          <w:szCs w:val="24"/>
          <w:lang w:val="cy-GB"/>
        </w:rPr>
        <w:t>Llety â Chymorth dros dro - pobl ifanc</w:t>
      </w:r>
    </w:p>
    <w:p w:rsidRPr="004135C1" w:rsidR="00387A7D" w:rsidP="00387A7D" w:rsidRDefault="003D131F" w14:paraId="6C567BD5"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Blaenoriaeth 1 y GCT: Darparu gwasanaeth atal cadarn wedi'i dargedu i atal digartrefedd a mynd i'r afael â phrif achosion digartrefedd</w:t>
      </w:r>
    </w:p>
    <w:p w:rsidR="00387A7D" w:rsidP="00387A7D" w:rsidRDefault="003D131F" w14:paraId="4CD9976F"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Blaenoriaeth 3 y GCT: Cynyddu mynediad i lety â chymorth dros dro</w:t>
      </w:r>
    </w:p>
    <w:p w:rsidR="00387A7D" w:rsidP="00387A7D" w:rsidRDefault="003D131F" w14:paraId="52935D4E"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Mae’r arian hwn ar gyfer ein prosiectau llety â chymorth i bobl ifanc yn Nhŷ John Rowley, Tŷ’r Fro a Thŷ Newydd.</w:t>
      </w:r>
    </w:p>
    <w:p w:rsidR="00D23933" w:rsidP="00D23933" w:rsidRDefault="00D23933" w14:paraId="7A6F6D52" w14:textId="77777777">
      <w:pPr>
        <w:pStyle w:val="ListParagraph"/>
        <w:rPr>
          <w:rFonts w:ascii="Arial" w:hAnsi="Arial" w:cs="Arial" w:eastAsiaTheme="minorEastAsia"/>
          <w:sz w:val="24"/>
          <w:szCs w:val="24"/>
        </w:rPr>
      </w:pPr>
    </w:p>
    <w:p w:rsidR="00725097" w:rsidP="00EF3A32" w:rsidRDefault="003D131F" w14:paraId="1FC1E9E3" w14:textId="77777777">
      <w:pPr>
        <w:pStyle w:val="ListParagraph"/>
        <w:numPr>
          <w:ilvl w:val="0"/>
          <w:numId w:val="22"/>
        </w:numPr>
        <w:rPr>
          <w:rFonts w:ascii="Arial" w:hAnsi="Arial" w:cs="Arial" w:eastAsiaTheme="minorEastAsia"/>
          <w:sz w:val="24"/>
          <w:szCs w:val="24"/>
        </w:rPr>
      </w:pPr>
      <w:r>
        <w:rPr>
          <w:rFonts w:ascii="Arial" w:hAnsi="Arial" w:eastAsia="Arial" w:cs="Arial"/>
          <w:sz w:val="24"/>
          <w:szCs w:val="24"/>
          <w:lang w:val="cy-GB"/>
        </w:rPr>
        <w:t>Llety â Chymorth Dros Dro - arall</w:t>
      </w:r>
    </w:p>
    <w:p w:rsidRPr="00066BDE" w:rsidR="00066BDE" w:rsidP="00066BDE" w:rsidRDefault="003D131F" w14:paraId="6D36701F"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Blaenoriaeth 5 y GCT: Cefnogi'r rhai mwyaf agored i niwed i gynnal eu tenantiaeth ac integreiddio i'r gymuned</w:t>
      </w:r>
    </w:p>
    <w:p w:rsidR="00066BDE" w:rsidP="00066BDE" w:rsidRDefault="003D131F" w14:paraId="5C783A1D"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Blaenoriaeth 3 y GCT: Cynyddu mynediad i lety â chymorth dros dro</w:t>
      </w:r>
    </w:p>
    <w:p w:rsidR="00066BDE" w:rsidP="00066BDE" w:rsidRDefault="003D131F" w14:paraId="0B5A5742"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Mae'r arian hwn ar gyfer y prosiect llety â chymorth hostel newydd ar gyfer anghenion cymhleth</w:t>
      </w:r>
    </w:p>
    <w:p w:rsidR="00066BDE" w:rsidP="00066BDE" w:rsidRDefault="00066BDE" w14:paraId="23D247F5" w14:textId="77777777">
      <w:pPr>
        <w:pStyle w:val="ListParagraph"/>
        <w:rPr>
          <w:rFonts w:ascii="Arial" w:hAnsi="Arial" w:cs="Arial" w:eastAsiaTheme="minorEastAsia"/>
          <w:sz w:val="24"/>
          <w:szCs w:val="24"/>
        </w:rPr>
      </w:pPr>
    </w:p>
    <w:p w:rsidR="00725097" w:rsidP="00EF3A32" w:rsidRDefault="003D131F" w14:paraId="551F58B2" w14:textId="77777777">
      <w:pPr>
        <w:pStyle w:val="ListParagraph"/>
        <w:numPr>
          <w:ilvl w:val="0"/>
          <w:numId w:val="22"/>
        </w:numPr>
        <w:rPr>
          <w:rFonts w:ascii="Arial" w:hAnsi="Arial" w:cs="Arial" w:eastAsiaTheme="minorEastAsia"/>
          <w:sz w:val="24"/>
          <w:szCs w:val="24"/>
        </w:rPr>
      </w:pPr>
      <w:r>
        <w:rPr>
          <w:rFonts w:ascii="Arial" w:hAnsi="Arial" w:eastAsia="Arial" w:cs="Arial"/>
          <w:sz w:val="24"/>
          <w:szCs w:val="24"/>
          <w:lang w:val="cy-GB"/>
        </w:rPr>
        <w:t xml:space="preserve">Gwasanaethau Larwm </w:t>
      </w:r>
    </w:p>
    <w:p w:rsidRPr="00066BDE" w:rsidR="00B71F6E" w:rsidP="00B71F6E" w:rsidRDefault="003D131F" w14:paraId="2E9A8493"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Blaenoriaeth 5 y GCT: Cefnogi'r rhai mwyaf agored i niwed i gynnal eu tenantiaeth ac integreiddio i'r gymuned</w:t>
      </w:r>
    </w:p>
    <w:p w:rsidR="00066BDE" w:rsidP="00066BDE" w:rsidRDefault="003D131F" w14:paraId="78DCC20E"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Blaenoriaeth 4 y GCT: Cynnal mynediad at wasanaethau larwm sy'n cefnogi pobl agored i niwed i fyw'n annibynnol yn eu cartrefi eu hunain</w:t>
      </w:r>
    </w:p>
    <w:p w:rsidR="001B3AEC" w:rsidP="00066BDE" w:rsidRDefault="003D131F" w14:paraId="480D9E4D"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Mae'r cyllid hwn ar gyfer ystod o wasanaethau larwm argyfwng i bobl hŷn agored i niwed sydd mewn perygl o lithro, baglu neu gwympo ar draws pob daliadaeth.</w:t>
      </w:r>
    </w:p>
    <w:p w:rsidR="001B3AEC" w:rsidP="001B3AEC" w:rsidRDefault="001B3AEC" w14:paraId="4D7EDCB1" w14:textId="77777777">
      <w:pPr>
        <w:pStyle w:val="ListParagraph"/>
        <w:rPr>
          <w:rFonts w:ascii="Arial" w:hAnsi="Arial" w:cs="Arial" w:eastAsiaTheme="minorEastAsia"/>
          <w:sz w:val="24"/>
          <w:szCs w:val="24"/>
        </w:rPr>
      </w:pPr>
    </w:p>
    <w:p w:rsidR="00725097" w:rsidP="00EF3A32" w:rsidRDefault="003D131F" w14:paraId="16E561A6" w14:textId="77777777">
      <w:pPr>
        <w:pStyle w:val="ListParagraph"/>
        <w:numPr>
          <w:ilvl w:val="0"/>
          <w:numId w:val="22"/>
        </w:numPr>
        <w:rPr>
          <w:rFonts w:ascii="Arial" w:hAnsi="Arial" w:cs="Arial" w:eastAsiaTheme="minorEastAsia"/>
          <w:sz w:val="24"/>
          <w:szCs w:val="24"/>
        </w:rPr>
      </w:pPr>
      <w:r>
        <w:rPr>
          <w:rFonts w:ascii="Arial" w:hAnsi="Arial" w:eastAsia="Arial" w:cs="Arial"/>
          <w:sz w:val="24"/>
          <w:szCs w:val="24"/>
          <w:lang w:val="cy-GB"/>
        </w:rPr>
        <w:t>Lloches - i fenywod</w:t>
      </w:r>
    </w:p>
    <w:p w:rsidRPr="0074133E" w:rsidR="0033658D" w:rsidP="0033658D" w:rsidRDefault="003D131F" w14:paraId="78DFCDA1"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Blaenoriaeth 5 y GCT:  Cefnogi'r rhai mwyaf agored i niwed i gynnal eu tenantiaeth ac integreiddio i'r gymuned</w:t>
      </w:r>
    </w:p>
    <w:p w:rsidR="0033658D" w:rsidP="0033658D" w:rsidRDefault="003D131F" w14:paraId="3CE09FC3"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Blaenoriaeth 3 y GCT: Cynyddu mynediad i lety â chymorth dros dro</w:t>
      </w:r>
    </w:p>
    <w:p w:rsidR="001B3AEC" w:rsidP="001B3AEC" w:rsidRDefault="003D131F" w14:paraId="105DC280"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Mae'r arian hwn ar gyfer y lloches sy'n darparu llety â chymorth dros dro i ddioddefwyr cam-drin domestig.</w:t>
      </w:r>
    </w:p>
    <w:p w:rsidR="0033658D" w:rsidP="0033658D" w:rsidRDefault="0033658D" w14:paraId="77FB66FD" w14:textId="77777777">
      <w:pPr>
        <w:pStyle w:val="ListParagraph"/>
        <w:rPr>
          <w:rFonts w:ascii="Arial" w:hAnsi="Arial" w:cs="Arial" w:eastAsiaTheme="minorEastAsia"/>
          <w:sz w:val="24"/>
          <w:szCs w:val="24"/>
        </w:rPr>
      </w:pPr>
    </w:p>
    <w:p w:rsidR="00725097" w:rsidP="00725097" w:rsidRDefault="003D131F" w14:paraId="02AAE47C" w14:textId="77777777">
      <w:pPr>
        <w:pStyle w:val="ListParagraph"/>
        <w:numPr>
          <w:ilvl w:val="0"/>
          <w:numId w:val="22"/>
        </w:numPr>
        <w:rPr>
          <w:rFonts w:ascii="Arial" w:hAnsi="Arial" w:cs="Arial" w:eastAsiaTheme="minorEastAsia"/>
          <w:sz w:val="24"/>
          <w:szCs w:val="24"/>
        </w:rPr>
      </w:pPr>
      <w:r>
        <w:rPr>
          <w:rFonts w:ascii="Arial" w:hAnsi="Arial" w:eastAsia="Arial" w:cs="Arial"/>
          <w:sz w:val="24"/>
          <w:szCs w:val="24"/>
          <w:lang w:val="cy-GB"/>
        </w:rPr>
        <w:t>Lloches - arall</w:t>
      </w:r>
    </w:p>
    <w:p w:rsidRPr="0074133E" w:rsidR="009F0393" w:rsidP="009F0393" w:rsidRDefault="003D131F" w14:paraId="710C242A" w14:textId="77777777">
      <w:pPr>
        <w:pStyle w:val="ListParagraph"/>
        <w:numPr>
          <w:ilvl w:val="0"/>
          <w:numId w:val="24"/>
        </w:numPr>
        <w:rPr>
          <w:rFonts w:ascii="Arial" w:hAnsi="Arial" w:cs="Arial" w:eastAsiaTheme="minorEastAsia"/>
          <w:sz w:val="24"/>
          <w:szCs w:val="24"/>
        </w:rPr>
      </w:pPr>
      <w:bookmarkStart w:name="_Hlk94437481" w:id="2"/>
      <w:r>
        <w:rPr>
          <w:rFonts w:ascii="Arial" w:hAnsi="Arial" w:eastAsia="Arial" w:cs="Arial"/>
          <w:sz w:val="24"/>
          <w:szCs w:val="24"/>
          <w:lang w:val="cy-GB"/>
        </w:rPr>
        <w:t>Blaenoriaeth 5 y GCT:  Cefnogi'r rhai mwyaf agored i niwed i gynnal eu tenantiaeth ac integreiddio i'r gymuned</w:t>
      </w:r>
    </w:p>
    <w:bookmarkEnd w:id="2"/>
    <w:p w:rsidRPr="001357D3" w:rsidR="001357D3" w:rsidP="001357D3" w:rsidRDefault="003D131F" w14:paraId="79D44529"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Blaenoriaeth 3 y GCT: Cynyddu mynediad i lety â chymorth dros dro</w:t>
      </w:r>
    </w:p>
    <w:p w:rsidR="009F0393" w:rsidP="009F0393" w:rsidRDefault="003D131F" w14:paraId="5F6E2802"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Mae'r arian hwn ar gyfer y llety â chymorth niwtral o ran rhywedd gwasgaredig.</w:t>
      </w:r>
    </w:p>
    <w:p w:rsidR="001357D3" w:rsidP="001357D3" w:rsidRDefault="001357D3" w14:paraId="2001C725" w14:textId="77777777">
      <w:pPr>
        <w:pStyle w:val="ListParagraph"/>
        <w:rPr>
          <w:rFonts w:ascii="Arial" w:hAnsi="Arial" w:cs="Arial" w:eastAsiaTheme="minorEastAsia"/>
          <w:sz w:val="24"/>
          <w:szCs w:val="24"/>
        </w:rPr>
      </w:pPr>
    </w:p>
    <w:p w:rsidR="00725097" w:rsidP="00725097" w:rsidRDefault="003D131F" w14:paraId="7F4197ED" w14:textId="77777777">
      <w:pPr>
        <w:pStyle w:val="ListParagraph"/>
        <w:numPr>
          <w:ilvl w:val="0"/>
          <w:numId w:val="22"/>
        </w:numPr>
        <w:rPr>
          <w:rFonts w:ascii="Arial" w:hAnsi="Arial" w:cs="Arial" w:eastAsiaTheme="minorEastAsia"/>
          <w:sz w:val="24"/>
          <w:szCs w:val="24"/>
        </w:rPr>
      </w:pPr>
      <w:r>
        <w:rPr>
          <w:rFonts w:ascii="Arial" w:hAnsi="Arial" w:eastAsia="Arial" w:cs="Arial"/>
          <w:sz w:val="24"/>
          <w:szCs w:val="24"/>
          <w:lang w:val="cy-GB"/>
        </w:rPr>
        <w:t xml:space="preserve">Offer Caledu Targedau </w:t>
      </w:r>
    </w:p>
    <w:p w:rsidRPr="001357D3" w:rsidR="001357D3" w:rsidP="001357D3" w:rsidRDefault="003D131F" w14:paraId="126E55DD"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Blaenoriaeth 5 y GCT:  Cefnogi'r rhai mwyaf agored i niwed i gynnal eu tenantiaeth ac integreiddio i'r gymuned</w:t>
      </w:r>
    </w:p>
    <w:p w:rsidRPr="001357D3" w:rsidR="001357D3" w:rsidP="001357D3" w:rsidRDefault="003D131F" w14:paraId="2DE0AF04"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lastRenderedPageBreak/>
        <w:t>Blaenoriaeth 4 y GCT: Ariannu gwasanaethau larwm sy'n cefnogi pobl agored i niwed i fyw'n annibynnol yn eu cartrefi eu hunain</w:t>
      </w:r>
    </w:p>
    <w:p w:rsidR="001357D3" w:rsidP="001357D3" w:rsidRDefault="003D131F" w14:paraId="1FA6FAFB"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Mae'r arian hwn ar gyfer gwella diogelwch tai dioddefwyr cam-drin domestig yn y Fro sydd yn cael ei wneud mewn partneriaeth â'r Tîm Diogelwch Cymunedol.</w:t>
      </w:r>
    </w:p>
    <w:p w:rsidR="00FF18F5" w:rsidP="00FF18F5" w:rsidRDefault="00FF18F5" w14:paraId="63F73072" w14:textId="77777777">
      <w:pPr>
        <w:pStyle w:val="ListParagraph"/>
        <w:rPr>
          <w:rFonts w:ascii="Arial" w:hAnsi="Arial" w:cs="Arial" w:eastAsiaTheme="minorEastAsia"/>
          <w:sz w:val="24"/>
          <w:szCs w:val="24"/>
        </w:rPr>
      </w:pPr>
    </w:p>
    <w:p w:rsidR="00725097" w:rsidP="00725097" w:rsidRDefault="003D131F" w14:paraId="1D0A6746" w14:textId="77777777">
      <w:pPr>
        <w:pStyle w:val="ListParagraph"/>
        <w:numPr>
          <w:ilvl w:val="0"/>
          <w:numId w:val="22"/>
        </w:numPr>
        <w:rPr>
          <w:rFonts w:ascii="Arial" w:hAnsi="Arial" w:cs="Arial" w:eastAsiaTheme="minorEastAsia"/>
          <w:sz w:val="24"/>
          <w:szCs w:val="24"/>
        </w:rPr>
      </w:pPr>
      <w:r>
        <w:rPr>
          <w:rFonts w:ascii="Arial" w:hAnsi="Arial" w:eastAsia="Arial" w:cs="Arial"/>
          <w:sz w:val="24"/>
          <w:szCs w:val="24"/>
          <w:lang w:val="cy-GB"/>
        </w:rPr>
        <w:t>Swyddi anstatudol a ariennir gan y GCT</w:t>
      </w:r>
    </w:p>
    <w:p w:rsidRPr="0074133E" w:rsidR="00AB3BF0" w:rsidP="00AB3BF0" w:rsidRDefault="003D131F" w14:paraId="3328A473"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Blaenoriaeth 5 y GCT:  Cefnogi'r rhai mwyaf agored i niwed i gynnal eu tenantiaeth ac integreiddio i'r gymuned</w:t>
      </w:r>
    </w:p>
    <w:p w:rsidRPr="00AB3BF0" w:rsidR="00AB3BF0" w:rsidP="00AB3BF0" w:rsidRDefault="003D131F" w14:paraId="39399636"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Blaenoriaeth 1 y GCT: Cynyddu mynediad at wasanaethau cymorth yn ôl yr angen</w:t>
      </w:r>
    </w:p>
    <w:p w:rsidR="00FF18F5" w:rsidP="00FF18F5" w:rsidRDefault="003D131F" w14:paraId="71446590"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Mae'r arian hwn ar gyfer rôl gymorth i weithio gyda chleientiaid atebion tai, i'w cefnogi drwy'r broses ymgeisio ac asesu eu hanghenion cymorth. Hefyd, mae cyllid ar gyfer gweithiwr cyswllt Iechyd Meddwl i nodi cleientiaid atebion tai sydd ag anghenion iechyd meddwl, cynghori cydweithwyr ar sut y bydd hyn yn effeithio ar eu sefyllfa dai ac yn cyfeirio cleientiaid at asiantaethau perthnasol.</w:t>
      </w:r>
    </w:p>
    <w:p w:rsidRPr="00FF18F5" w:rsidR="00AB3BF0" w:rsidP="00AB3BF0" w:rsidRDefault="00AB3BF0" w14:paraId="67F93E3F" w14:textId="77777777">
      <w:pPr>
        <w:pStyle w:val="ListParagraph"/>
        <w:rPr>
          <w:rFonts w:ascii="Arial" w:hAnsi="Arial" w:cs="Arial" w:eastAsiaTheme="minorEastAsia"/>
          <w:sz w:val="24"/>
          <w:szCs w:val="24"/>
        </w:rPr>
      </w:pPr>
    </w:p>
    <w:p w:rsidR="00725097" w:rsidP="00725097" w:rsidRDefault="003D131F" w14:paraId="5FD5D751" w14:textId="77777777">
      <w:pPr>
        <w:pStyle w:val="ListParagraph"/>
        <w:numPr>
          <w:ilvl w:val="0"/>
          <w:numId w:val="22"/>
        </w:numPr>
        <w:rPr>
          <w:rFonts w:ascii="Arial" w:hAnsi="Arial" w:cs="Arial" w:eastAsiaTheme="minorEastAsia"/>
          <w:sz w:val="24"/>
          <w:szCs w:val="24"/>
        </w:rPr>
      </w:pPr>
      <w:r>
        <w:rPr>
          <w:rFonts w:ascii="Arial" w:hAnsi="Arial" w:eastAsia="Arial" w:cs="Arial"/>
          <w:sz w:val="24"/>
          <w:szCs w:val="24"/>
          <w:lang w:val="cy-GB"/>
        </w:rPr>
        <w:t>Arall - cyffredinol</w:t>
      </w:r>
    </w:p>
    <w:p w:rsidR="00BD7A7A" w:rsidP="00BD7A7A" w:rsidRDefault="003D131F" w14:paraId="29B235DD"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Blaenoriaeth 5 y GCT:  Cefnogi'r rhai mwyaf agored i niwed i gynnal eu tenantiaeth ac integreiddio i'r gymuned</w:t>
      </w:r>
    </w:p>
    <w:p w:rsidR="00BD7A7A" w:rsidP="00BD7A7A" w:rsidRDefault="003D131F" w14:paraId="34C9274B"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Blaenoriaeth 5 y GCT: Sicrhau bod y Porth Cefnogi Pobl yn effeithlon, yn effeithiol ac yn hygyrch i bawb.</w:t>
      </w:r>
    </w:p>
    <w:p w:rsidRPr="00725097" w:rsidR="00ED376C" w:rsidP="00BD7A7A" w:rsidRDefault="003D131F" w14:paraId="23F53114" w14:textId="77777777">
      <w:pPr>
        <w:pStyle w:val="ListParagraph"/>
        <w:numPr>
          <w:ilvl w:val="0"/>
          <w:numId w:val="24"/>
        </w:numPr>
        <w:rPr>
          <w:rFonts w:ascii="Arial" w:hAnsi="Arial" w:cs="Arial" w:eastAsiaTheme="minorEastAsia"/>
          <w:sz w:val="24"/>
          <w:szCs w:val="24"/>
        </w:rPr>
      </w:pPr>
      <w:r>
        <w:rPr>
          <w:rFonts w:ascii="Arial" w:hAnsi="Arial" w:eastAsia="Arial" w:cs="Arial"/>
          <w:sz w:val="24"/>
          <w:szCs w:val="24"/>
          <w:lang w:val="cy-GB"/>
        </w:rPr>
        <w:t>Mae'r arian ar gyfer swyddog Porth Cefnogi Pobl a chynnal Gwasanaeth y Porth yn ddyddiol.</w:t>
      </w:r>
    </w:p>
    <w:p w:rsidRPr="00697C1A" w:rsidR="00FD5A99" w:rsidP="007873B1" w:rsidRDefault="00FD5A99" w14:paraId="10689506" w14:textId="77777777">
      <w:pPr>
        <w:spacing w:after="0" w:line="240" w:lineRule="auto"/>
        <w:rPr>
          <w:rFonts w:ascii="Arial" w:hAnsi="Arial" w:cs="Arial"/>
          <w:b/>
          <w:sz w:val="24"/>
          <w:szCs w:val="24"/>
        </w:rPr>
      </w:pPr>
    </w:p>
    <w:p w:rsidRPr="00697C1A" w:rsidR="002F3460" w:rsidP="004B7323" w:rsidRDefault="003D131F" w14:paraId="1729C8F8" w14:textId="77777777">
      <w:pPr>
        <w:pStyle w:val="ListParagraph"/>
        <w:numPr>
          <w:ilvl w:val="0"/>
          <w:numId w:val="1"/>
        </w:numPr>
        <w:rPr>
          <w:rFonts w:ascii="Arial" w:hAnsi="Arial" w:cs="Arial"/>
          <w:b/>
          <w:sz w:val="24"/>
          <w:szCs w:val="24"/>
        </w:rPr>
      </w:pPr>
      <w:r>
        <w:rPr>
          <w:rFonts w:ascii="Arial" w:hAnsi="Arial" w:eastAsia="Arial" w:cs="Arial"/>
          <w:b/>
          <w:bCs/>
          <w:sz w:val="24"/>
          <w:szCs w:val="24"/>
          <w:lang w:val="cy-GB"/>
        </w:rPr>
        <w:tab/>
        <w:t xml:space="preserve">Ymgysylltu â rhanddeiliaid </w:t>
      </w:r>
    </w:p>
    <w:p w:rsidRPr="00697C1A" w:rsidR="00697C1A" w:rsidP="00697C1A" w:rsidRDefault="003D131F" w14:paraId="390F9801" w14:textId="77777777">
      <w:pPr>
        <w:numPr>
          <w:ilvl w:val="0"/>
          <w:numId w:val="25"/>
        </w:numPr>
        <w:spacing w:after="200" w:line="276" w:lineRule="auto"/>
        <w:rPr>
          <w:rFonts w:ascii="Arial" w:hAnsi="Arial" w:cs="Arial"/>
          <w:sz w:val="24"/>
          <w:szCs w:val="24"/>
        </w:rPr>
      </w:pPr>
      <w:r>
        <w:rPr>
          <w:rFonts w:ascii="Arial" w:hAnsi="Arial" w:eastAsia="Arial" w:cs="Arial"/>
          <w:b/>
          <w:bCs/>
          <w:sz w:val="24"/>
          <w:szCs w:val="24"/>
          <w:lang w:val="cy-GB"/>
        </w:rPr>
        <w:t>Y Grŵp Cynllunio Lleol Cefnogi Pobl</w:t>
      </w:r>
      <w:r>
        <w:rPr>
          <w:rFonts w:ascii="Arial" w:hAnsi="Arial" w:eastAsia="Arial" w:cs="Arial"/>
          <w:sz w:val="24"/>
          <w:szCs w:val="24"/>
          <w:lang w:val="cy-GB"/>
        </w:rPr>
        <w:t xml:space="preserve"> </w:t>
      </w:r>
    </w:p>
    <w:p w:rsidRPr="00697C1A" w:rsidR="00697C1A" w:rsidP="00697C1A" w:rsidRDefault="003D131F" w14:paraId="264723E6" w14:textId="77777777">
      <w:pPr>
        <w:rPr>
          <w:rFonts w:ascii="Arial" w:hAnsi="Arial" w:cs="Arial"/>
          <w:sz w:val="24"/>
          <w:szCs w:val="24"/>
        </w:rPr>
      </w:pPr>
      <w:r>
        <w:rPr>
          <w:rFonts w:ascii="Arial" w:hAnsi="Arial" w:eastAsia="Arial" w:cs="Arial"/>
          <w:sz w:val="24"/>
          <w:szCs w:val="24"/>
          <w:lang w:val="cy-GB"/>
        </w:rPr>
        <w:t xml:space="preserve">Mae’r aelodau craidd yn parhau i gwrdd i archwilio’r data ar anghenion ar ôl iddo gael ei goladu. </w:t>
      </w:r>
    </w:p>
    <w:p w:rsidRPr="00697C1A" w:rsidR="00697C1A" w:rsidP="00697C1A" w:rsidRDefault="003D131F" w14:paraId="1238F79D" w14:textId="77777777">
      <w:pPr>
        <w:rPr>
          <w:rFonts w:ascii="Arial" w:hAnsi="Arial" w:cs="Arial"/>
          <w:sz w:val="24"/>
          <w:szCs w:val="24"/>
        </w:rPr>
      </w:pPr>
      <w:r>
        <w:rPr>
          <w:rFonts w:ascii="Arial" w:hAnsi="Arial" w:eastAsia="Arial" w:cs="Arial"/>
          <w:sz w:val="24"/>
          <w:szCs w:val="24"/>
          <w:lang w:val="cy-GB"/>
        </w:rPr>
        <w:t>Mae aelodau craidd y Grŵp Cefnogi Cynllunio yn cynnwys:</w:t>
      </w:r>
    </w:p>
    <w:p w:rsidRPr="00697C1A" w:rsidR="00697C1A" w:rsidP="00697C1A" w:rsidRDefault="003D131F" w14:paraId="2E7FF955" w14:textId="77777777">
      <w:pPr>
        <w:rPr>
          <w:rFonts w:ascii="Arial" w:hAnsi="Arial" w:cs="Arial"/>
          <w:sz w:val="24"/>
          <w:szCs w:val="24"/>
        </w:rPr>
      </w:pPr>
      <w:r>
        <w:rPr>
          <w:rFonts w:ascii="Arial" w:hAnsi="Arial" w:eastAsia="Arial" w:cs="Arial"/>
          <w:sz w:val="24"/>
          <w:szCs w:val="24"/>
          <w:lang w:val="cy-GB"/>
        </w:rPr>
        <w:t>•</w:t>
      </w:r>
      <w:r>
        <w:rPr>
          <w:rFonts w:ascii="Arial" w:hAnsi="Arial" w:eastAsia="Arial" w:cs="Arial"/>
          <w:sz w:val="24"/>
          <w:szCs w:val="24"/>
          <w:lang w:val="cy-GB"/>
        </w:rPr>
        <w:tab/>
        <w:t xml:space="preserve">Rheolwr Gweithredol Tai'r Sector Cyhoeddus (Cadeirydd) </w:t>
      </w:r>
    </w:p>
    <w:p w:rsidRPr="00697C1A" w:rsidR="00697C1A" w:rsidP="00697C1A" w:rsidRDefault="003D131F" w14:paraId="7E8D0DAA" w14:textId="77777777">
      <w:pPr>
        <w:rPr>
          <w:rFonts w:ascii="Arial" w:hAnsi="Arial" w:cs="Arial"/>
          <w:sz w:val="24"/>
          <w:szCs w:val="24"/>
        </w:rPr>
      </w:pPr>
      <w:r>
        <w:rPr>
          <w:rFonts w:ascii="Arial" w:hAnsi="Arial" w:eastAsia="Arial" w:cs="Arial"/>
          <w:sz w:val="24"/>
          <w:szCs w:val="24"/>
          <w:lang w:val="cy-GB"/>
        </w:rPr>
        <w:t>•</w:t>
      </w:r>
      <w:r>
        <w:rPr>
          <w:rFonts w:ascii="Arial" w:hAnsi="Arial" w:eastAsia="Arial" w:cs="Arial"/>
          <w:sz w:val="24"/>
          <w:szCs w:val="24"/>
          <w:lang w:val="cy-GB"/>
        </w:rPr>
        <w:tab/>
        <w:t xml:space="preserve">Rheolwr Gweithredol, Gwasanaethau Iechyd Meddwl </w:t>
      </w:r>
    </w:p>
    <w:p w:rsidRPr="00697C1A" w:rsidR="00697C1A" w:rsidP="00697C1A" w:rsidRDefault="003D131F" w14:paraId="04522028" w14:textId="77777777">
      <w:pPr>
        <w:rPr>
          <w:rFonts w:ascii="Arial" w:hAnsi="Arial" w:cs="Arial"/>
          <w:sz w:val="24"/>
          <w:szCs w:val="24"/>
        </w:rPr>
      </w:pPr>
      <w:r>
        <w:rPr>
          <w:rFonts w:ascii="Arial" w:hAnsi="Arial" w:eastAsia="Arial" w:cs="Arial"/>
          <w:sz w:val="24"/>
          <w:szCs w:val="24"/>
          <w:lang w:val="cy-GB"/>
        </w:rPr>
        <w:t>•</w:t>
      </w:r>
      <w:r>
        <w:rPr>
          <w:rFonts w:ascii="Arial" w:hAnsi="Arial" w:eastAsia="Arial" w:cs="Arial"/>
          <w:sz w:val="24"/>
          <w:szCs w:val="24"/>
          <w:lang w:val="cy-GB"/>
        </w:rPr>
        <w:tab/>
        <w:t>Rheolwr Gweithredol, Iechyd Cyhoeddus Cymru</w:t>
      </w:r>
    </w:p>
    <w:p w:rsidRPr="00697C1A" w:rsidR="00697C1A" w:rsidP="00697C1A" w:rsidRDefault="003D131F" w14:paraId="5DA85980" w14:textId="77777777">
      <w:pPr>
        <w:rPr>
          <w:rFonts w:ascii="Arial" w:hAnsi="Arial" w:cs="Arial"/>
          <w:sz w:val="24"/>
          <w:szCs w:val="24"/>
        </w:rPr>
      </w:pPr>
      <w:r>
        <w:rPr>
          <w:rFonts w:ascii="Arial" w:hAnsi="Arial" w:eastAsia="Arial" w:cs="Arial"/>
          <w:sz w:val="24"/>
          <w:szCs w:val="24"/>
          <w:lang w:val="cy-GB"/>
        </w:rPr>
        <w:t>•</w:t>
      </w:r>
      <w:r>
        <w:rPr>
          <w:rFonts w:ascii="Arial" w:hAnsi="Arial" w:eastAsia="Arial" w:cs="Arial"/>
          <w:sz w:val="24"/>
          <w:szCs w:val="24"/>
          <w:lang w:val="cy-GB"/>
        </w:rPr>
        <w:tab/>
        <w:t>Rheolwr Gweithredol, Gwasanaethau Cymdeithasol</w:t>
      </w:r>
    </w:p>
    <w:p w:rsidRPr="00697C1A" w:rsidR="00697C1A" w:rsidP="00697C1A" w:rsidRDefault="003D131F" w14:paraId="1E7E5B78" w14:textId="77777777">
      <w:pPr>
        <w:rPr>
          <w:rFonts w:ascii="Arial" w:hAnsi="Arial" w:cs="Arial"/>
          <w:sz w:val="24"/>
          <w:szCs w:val="24"/>
        </w:rPr>
      </w:pPr>
      <w:r>
        <w:rPr>
          <w:rFonts w:ascii="Arial" w:hAnsi="Arial" w:eastAsia="Arial" w:cs="Arial"/>
          <w:sz w:val="24"/>
          <w:szCs w:val="24"/>
          <w:lang w:val="cy-GB"/>
        </w:rPr>
        <w:t>•</w:t>
      </w:r>
      <w:r>
        <w:rPr>
          <w:rFonts w:ascii="Arial" w:hAnsi="Arial" w:eastAsia="Arial" w:cs="Arial"/>
          <w:sz w:val="24"/>
          <w:szCs w:val="24"/>
          <w:lang w:val="cy-GB"/>
        </w:rPr>
        <w:tab/>
        <w:t xml:space="preserve">Rheolwr y Fro, Gwasanaeth Prawf Cenedlaethol Ardal De Cymru  </w:t>
      </w:r>
    </w:p>
    <w:p w:rsidRPr="00697C1A" w:rsidR="00697C1A" w:rsidP="00697C1A" w:rsidRDefault="003D131F" w14:paraId="7087C782" w14:textId="77777777">
      <w:pPr>
        <w:rPr>
          <w:rFonts w:ascii="Arial" w:hAnsi="Arial" w:cs="Arial"/>
          <w:sz w:val="24"/>
          <w:szCs w:val="24"/>
        </w:rPr>
      </w:pPr>
      <w:r>
        <w:rPr>
          <w:rFonts w:ascii="Arial" w:hAnsi="Arial" w:eastAsia="Arial" w:cs="Arial"/>
          <w:sz w:val="24"/>
          <w:szCs w:val="24"/>
          <w:lang w:val="cy-GB"/>
        </w:rPr>
        <w:t>•</w:t>
      </w:r>
      <w:r>
        <w:rPr>
          <w:rFonts w:ascii="Arial" w:hAnsi="Arial" w:eastAsia="Arial" w:cs="Arial"/>
          <w:sz w:val="24"/>
          <w:szCs w:val="24"/>
          <w:lang w:val="cy-GB"/>
        </w:rPr>
        <w:tab/>
        <w:t xml:space="preserve">Nyrs Arweiniol Ardal y Fro, Bwrdd Iechyd Prifysgol Caerdydd a'r Fro </w:t>
      </w:r>
    </w:p>
    <w:p w:rsidRPr="00697C1A" w:rsidR="00697C1A" w:rsidP="00697C1A" w:rsidRDefault="003D131F" w14:paraId="23FDB9EB" w14:textId="77777777">
      <w:pPr>
        <w:rPr>
          <w:rFonts w:ascii="Arial" w:hAnsi="Arial" w:cs="Arial"/>
          <w:sz w:val="24"/>
          <w:szCs w:val="24"/>
        </w:rPr>
      </w:pPr>
      <w:r>
        <w:rPr>
          <w:rFonts w:ascii="Arial" w:hAnsi="Arial" w:eastAsia="Arial" w:cs="Arial"/>
          <w:sz w:val="24"/>
          <w:szCs w:val="24"/>
          <w:lang w:val="cy-GB"/>
        </w:rPr>
        <w:t>•</w:t>
      </w:r>
      <w:r>
        <w:rPr>
          <w:rFonts w:ascii="Arial" w:hAnsi="Arial" w:eastAsia="Arial" w:cs="Arial"/>
          <w:sz w:val="24"/>
          <w:szCs w:val="24"/>
          <w:lang w:val="cy-GB"/>
        </w:rPr>
        <w:tab/>
        <w:t xml:space="preserve">Cynrychiolydd o’r Sector Gwirfoddol </w:t>
      </w:r>
    </w:p>
    <w:p w:rsidRPr="00697C1A" w:rsidR="00697C1A" w:rsidP="00697C1A" w:rsidRDefault="00697C1A" w14:paraId="57D2313B" w14:textId="77777777">
      <w:pPr>
        <w:rPr>
          <w:rFonts w:ascii="Arial" w:hAnsi="Arial" w:cs="Arial"/>
          <w:sz w:val="24"/>
          <w:szCs w:val="24"/>
        </w:rPr>
      </w:pPr>
    </w:p>
    <w:p w:rsidRPr="00697C1A" w:rsidR="00697C1A" w:rsidP="00697C1A" w:rsidRDefault="003D131F" w14:paraId="35B77B80" w14:textId="77777777">
      <w:pPr>
        <w:numPr>
          <w:ilvl w:val="0"/>
          <w:numId w:val="25"/>
        </w:numPr>
        <w:spacing w:after="200" w:line="276" w:lineRule="auto"/>
        <w:rPr>
          <w:rFonts w:ascii="Arial" w:hAnsi="Arial" w:cs="Arial"/>
          <w:b/>
          <w:sz w:val="24"/>
          <w:szCs w:val="24"/>
        </w:rPr>
      </w:pPr>
      <w:r>
        <w:rPr>
          <w:rFonts w:ascii="Arial" w:hAnsi="Arial" w:eastAsia="Arial" w:cs="Arial"/>
          <w:b/>
          <w:bCs/>
          <w:sz w:val="24"/>
          <w:szCs w:val="24"/>
          <w:lang w:val="cy-GB"/>
        </w:rPr>
        <w:lastRenderedPageBreak/>
        <w:t>Ymgynghoriad</w:t>
      </w:r>
    </w:p>
    <w:p w:rsidRPr="00697C1A" w:rsidR="00697C1A" w:rsidP="00697C1A" w:rsidRDefault="003D131F" w14:paraId="5B09B9E3" w14:textId="77777777">
      <w:pPr>
        <w:rPr>
          <w:rFonts w:ascii="Arial" w:hAnsi="Arial" w:cs="Arial"/>
          <w:sz w:val="24"/>
          <w:szCs w:val="24"/>
        </w:rPr>
      </w:pPr>
      <w:r>
        <w:rPr>
          <w:rFonts w:ascii="Arial" w:hAnsi="Arial" w:eastAsia="Arial" w:cs="Arial"/>
          <w:sz w:val="24"/>
          <w:szCs w:val="24"/>
          <w:lang w:val="cy-GB"/>
        </w:rPr>
        <w:t xml:space="preserve">Fel Awdurdod Lleol, rydym yn cydnabod bod dull cydgynhyrchu yn hanfodol er mwyn sicrhau bod unrhyw wasanaethau sy'n cael eu datblygu yn addas i'r diben.   Felly, rydym yn cynnal ymgynghoriad yn rheolaidd a thrwy amrywiaeth o fformatau i gasglu cymaint o wybodaeth â phosibl gan ein cleientiaid a'n rhanddeiliaid.  </w:t>
      </w:r>
    </w:p>
    <w:p w:rsidRPr="00697C1A" w:rsidR="00697C1A" w:rsidP="00697C1A" w:rsidRDefault="00697C1A" w14:paraId="1F2D11E2" w14:textId="77777777">
      <w:pPr>
        <w:rPr>
          <w:rFonts w:ascii="Arial" w:hAnsi="Arial" w:cs="Arial"/>
          <w:sz w:val="24"/>
          <w:szCs w:val="24"/>
        </w:rPr>
      </w:pPr>
    </w:p>
    <w:p w:rsidRPr="00697C1A" w:rsidR="00697C1A" w:rsidP="00697C1A" w:rsidRDefault="003D131F" w14:paraId="1F13CB78" w14:textId="77777777">
      <w:pPr>
        <w:numPr>
          <w:ilvl w:val="0"/>
          <w:numId w:val="25"/>
        </w:numPr>
        <w:spacing w:after="200" w:line="276" w:lineRule="auto"/>
        <w:rPr>
          <w:rFonts w:ascii="Arial" w:hAnsi="Arial" w:cs="Arial"/>
          <w:sz w:val="24"/>
          <w:szCs w:val="24"/>
        </w:rPr>
      </w:pPr>
      <w:r>
        <w:rPr>
          <w:rFonts w:ascii="Arial" w:hAnsi="Arial" w:eastAsia="Arial" w:cs="Arial"/>
          <w:b/>
          <w:bCs/>
          <w:sz w:val="24"/>
          <w:szCs w:val="24"/>
          <w:lang w:val="cy-GB"/>
        </w:rPr>
        <w:t>Grŵp Cyswllt Cefnogi Pobl</w:t>
      </w:r>
    </w:p>
    <w:p w:rsidRPr="00697C1A" w:rsidR="00697C1A" w:rsidP="00697C1A" w:rsidRDefault="003D131F" w14:paraId="55716F31" w14:textId="77777777">
      <w:pPr>
        <w:rPr>
          <w:rFonts w:ascii="Arial" w:hAnsi="Arial" w:cs="Arial"/>
          <w:sz w:val="24"/>
          <w:szCs w:val="24"/>
        </w:rPr>
      </w:pPr>
      <w:r>
        <w:rPr>
          <w:rFonts w:ascii="Arial" w:hAnsi="Arial" w:eastAsia="Arial" w:cs="Arial"/>
          <w:sz w:val="24"/>
          <w:szCs w:val="24"/>
          <w:lang w:val="cy-GB"/>
        </w:rPr>
        <w:t xml:space="preserve">Dyma fforwm ar gyfer yr holl randdeiliaid Cefnogi Pobl ac mae’n caniatáu i wybodaeth gael ei chyfenwid ac i’r holl randdeiliaid gymryd rhan yn y broses gynllunio.   Cynhelir cyfarfodydd bob chwarter.  Fforwm cynhwysol yw hwn, a chaiff defnyddwyr gwasanaeth hefyd eu gwahodd i gymryd rhan. </w:t>
      </w:r>
    </w:p>
    <w:p w:rsidRPr="00697C1A" w:rsidR="00697C1A" w:rsidP="00697C1A" w:rsidRDefault="00697C1A" w14:paraId="7BC39845" w14:textId="77777777">
      <w:pPr>
        <w:rPr>
          <w:rFonts w:ascii="Arial" w:hAnsi="Arial" w:cs="Arial"/>
          <w:b/>
          <w:sz w:val="24"/>
          <w:szCs w:val="24"/>
        </w:rPr>
      </w:pPr>
    </w:p>
    <w:p w:rsidRPr="00697C1A" w:rsidR="00697C1A" w:rsidP="00697C1A" w:rsidRDefault="003D131F" w14:paraId="19B5775F" w14:textId="77777777">
      <w:pPr>
        <w:pStyle w:val="ListParagraph"/>
        <w:numPr>
          <w:ilvl w:val="0"/>
          <w:numId w:val="25"/>
        </w:numPr>
        <w:spacing w:after="200" w:line="276" w:lineRule="auto"/>
        <w:rPr>
          <w:rFonts w:ascii="Arial" w:hAnsi="Arial" w:cs="Arial"/>
          <w:b/>
          <w:sz w:val="24"/>
          <w:szCs w:val="24"/>
        </w:rPr>
      </w:pPr>
      <w:r>
        <w:rPr>
          <w:rFonts w:ascii="Arial" w:hAnsi="Arial" w:eastAsia="Arial" w:cs="Arial"/>
          <w:b/>
          <w:bCs/>
          <w:sz w:val="24"/>
          <w:szCs w:val="24"/>
          <w:lang w:val="cy-GB"/>
        </w:rPr>
        <w:t xml:space="preserve">Ymgynghori â Defnyddwyr Gwasanaeth </w:t>
      </w:r>
    </w:p>
    <w:p w:rsidRPr="00697C1A" w:rsidR="00697C1A" w:rsidP="0002006E" w:rsidRDefault="003D131F" w14:paraId="61B124FE" w14:textId="77777777">
      <w:pPr>
        <w:jc w:val="both"/>
        <w:rPr>
          <w:rFonts w:ascii="Arial" w:hAnsi="Arial" w:cs="Arial"/>
          <w:sz w:val="24"/>
          <w:szCs w:val="24"/>
        </w:rPr>
      </w:pPr>
      <w:r>
        <w:rPr>
          <w:rFonts w:ascii="Arial" w:hAnsi="Arial" w:eastAsia="Arial" w:cs="Arial"/>
          <w:sz w:val="24"/>
          <w:szCs w:val="24"/>
          <w:lang w:val="cy-GB"/>
        </w:rPr>
        <w:t xml:space="preserve">Yn 2010, comisiynodd y Cyngor ymgynghorwyr allanol i weithio gyda defnyddwyr gwasanaeth i lunio Fframwaith Cyfranogiad Defnyddwyr Gwasanaeth er mwyn pennu sut yr oedden nhw’n dymuno ymgysylltu â’r Cyngor, o ran gwella gwasanaethau ac o ran datblygiadau newydd. </w:t>
      </w:r>
    </w:p>
    <w:p w:rsidRPr="00697C1A" w:rsidR="00697C1A" w:rsidP="0002006E" w:rsidRDefault="003D131F" w14:paraId="63E507ED" w14:textId="77777777">
      <w:pPr>
        <w:jc w:val="both"/>
        <w:rPr>
          <w:rFonts w:ascii="Arial" w:hAnsi="Arial" w:cs="Arial"/>
          <w:sz w:val="24"/>
          <w:szCs w:val="24"/>
        </w:rPr>
      </w:pPr>
      <w:r>
        <w:rPr>
          <w:rFonts w:ascii="Arial" w:hAnsi="Arial" w:eastAsia="Arial" w:cs="Arial"/>
          <w:sz w:val="24"/>
          <w:szCs w:val="24"/>
          <w:lang w:val="cy-GB"/>
        </w:rPr>
        <w:t xml:space="preserve">Mewn ymateb i’r ymgynghoriad hwn, datblygwyd y Fframwaith Ymgynghori â Defnyddwyr Gwasanaeth a chyflwynwyd y gweithdrefnau canlynol gan Dîm Cefnogi Pobl y Cyngor: </w:t>
      </w:r>
      <w:r w:rsidRPr="00697C1A">
        <w:rPr>
          <w:rFonts w:ascii="Arial" w:hAnsi="Arial" w:cs="Arial"/>
          <w:noProof/>
          <w:sz w:val="24"/>
          <w:szCs w:val="24"/>
          <w:lang w:eastAsia="en-GB"/>
        </w:rPr>
        <mc:AlternateContent>
          <mc:Choice Requires="wpg">
            <w:drawing>
              <wp:anchor distT="0" distB="0" distL="114300" distR="114300" simplePos="0" relativeHeight="251659264" behindDoc="0" locked="0" layoutInCell="1" allowOverlap="1" wp14:editId="68F4EE87" wp14:anchorId="3535B887">
                <wp:simplePos x="0" y="0"/>
                <wp:positionH relativeFrom="column">
                  <wp:posOffset>10977880</wp:posOffset>
                </wp:positionH>
                <wp:positionV relativeFrom="paragraph">
                  <wp:posOffset>8255</wp:posOffset>
                </wp:positionV>
                <wp:extent cx="4500245" cy="4178300"/>
                <wp:effectExtent l="0" t="0" r="14605" b="0"/>
                <wp:wrapNone/>
                <wp:docPr id="3" name="Group 3"/>
                <wp:cNvGraphicFramePr/>
                <a:graphic xmlns:a="http://schemas.openxmlformats.org/drawingml/2006/main">
                  <a:graphicData uri="http://schemas.microsoft.com/office/word/2010/wordprocessingGroup">
                    <wpg:wgp>
                      <wpg:cNvGrpSpPr/>
                      <wpg:grpSpPr>
                        <a:xfrm>
                          <a:off x="0" y="0"/>
                          <a:ext cx="4500245" cy="4178300"/>
                          <a:chOff x="108563775" y="109116150"/>
                          <a:chExt cx="4500000" cy="4178100"/>
                        </a:xfrm>
                      </wpg:grpSpPr>
                      <wpg:grpSp>
                        <wpg:cNvPr id="4" name="Group 9"/>
                        <wpg:cNvGrpSpPr/>
                        <wpg:grpSpPr>
                          <a:xfrm>
                            <a:off x="108581945" y="109116150"/>
                            <a:ext cx="4481830" cy="3928110"/>
                            <a:chOff x="108243125" y="108842975"/>
                            <a:chExt cx="4481974" cy="3928227"/>
                          </a:xfrm>
                        </wpg:grpSpPr>
                        <pic:pic xmlns:pic="http://schemas.openxmlformats.org/drawingml/2006/picture">
                          <pic:nvPicPr>
                            <pic:cNvPr id="6" name="Picture 1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111230950" y="108842975"/>
                              <a:ext cx="1494149" cy="38869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109289300" y="110088150"/>
                              <a:ext cx="1843205" cy="26830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8"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108243125" y="110677925"/>
                              <a:ext cx="953715" cy="20532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g:grpSp>
                      <wps:wsp>
                        <wps:cNvPr id="9" name="Rectangle 13"/>
                        <wps:cNvSpPr>
                          <a:spLocks noChangeArrowheads="1"/>
                        </wps:cNvSpPr>
                        <wps:spPr bwMode="auto">
                          <a:xfrm>
                            <a:off x="108563775" y="113040150"/>
                            <a:ext cx="4500000" cy="216000"/>
                          </a:xfrm>
                          <a:prstGeom prst="rect">
                            <a:avLst/>
                          </a:prstGeom>
                          <a:solidFill>
                            <a:srgbClr val="339966"/>
                          </a:solidFill>
                          <a:ln w="9525" algn="in">
                            <a:solidFill>
                              <a:srgbClr val="3399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wps:wsp>
                      <wps:wsp>
                        <wps:cNvPr id="10" name="Text Box 14"/>
                        <wps:cNvSpPr txBox="1">
                          <a:spLocks noChangeArrowheads="1"/>
                        </wps:cNvSpPr>
                        <wps:spPr bwMode="auto">
                          <a:xfrm>
                            <a:off x="108563775" y="113042250"/>
                            <a:ext cx="4500000" cy="252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D219F" w:rsidP="00697C1A" w:rsidRDefault="003D131F" w14:paraId="6ACE079D" w14:textId="77777777">
                              <w:pPr>
                                <w:widowControl w:val="0"/>
                                <w:tabs>
                                  <w:tab w:val="left" w:pos="6944"/>
                                  <w:tab w:val="left" w:pos="8312"/>
                                </w:tabs>
                                <w:ind w:right="43"/>
                                <w:jc w:val="center"/>
                              </w:pPr>
                              <w:r>
                                <w:rPr>
                                  <w:rFonts w:ascii="Calibri" w:hAnsi="Calibri" w:eastAsia="Calibri" w:cs="Arial"/>
                                  <w:b/>
                                  <w:bCs/>
                                  <w:color w:val="FFFFFF"/>
                                  <w:lang w:val="cy-GB"/>
                                </w:rPr>
                                <w:t>Taflen, Cylchlythyr a Baner Cefnogi Pobl</w:t>
                              </w:r>
                            </w:p>
                          </w:txbxContent>
                        </wps:txbx>
                        <wps:bodyPr rot="0" vert="horz" wrap="square" lIns="36576" tIns="36576" rIns="36576" bIns="36576" anchor="t" anchorCtr="0" upright="1"/>
                      </wps:wsp>
                    </wpg:wgp>
                  </a:graphicData>
                </a:graphic>
                <wp14:sizeRelH relativeFrom="page">
                  <wp14:pctWidth>0</wp14:pctWidth>
                </wp14:sizeRelH>
                <wp14:sizeRelV relativeFrom="page">
                  <wp14:pctHeight>0</wp14:pctHeight>
                </wp14:sizeRelV>
              </wp:anchor>
            </w:drawing>
          </mc:Choice>
          <mc:Fallback>
            <w:pict>
              <v:group id="Group 3" style="position:absolute;left:0;text-align:left;margin-left:864.4pt;margin-top:.65pt;width:354.35pt;height:329pt;z-index:251659264" coordsize="45000,41781" coordorigin="1085637,1091161" o:spid="_x0000_s1026" w14:anchorId="3535B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">
                <v:group id="Group 9" style="position:absolute;left:1085819;top:1091161;width:44818;height:39281" coordsize="44819,39282" coordorigin="1082431,108842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 style="position:absolute;left:1112309;top:1088429;width:14941;height:38869;visibility:visible;mso-wrap-style:square" o:spid="_x0000_s1028"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">
                    <v:imagedata o:title="" r:id="rId16"/>
                  </v:shape>
                  <v:shape id="Picture 11" style="position:absolute;left:1092893;top:1100881;width:18432;height:26831;visibility:visible;mso-wrap-style:square" o:spid="_x0000_s1029"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">
                    <v:imagedata o:title="" r:id="rId17"/>
                  </v:shape>
                  <v:shape id="Picture 12" style="position:absolute;left:1082431;top:1106779;width:9537;height:20533;visibility:visible;mso-wrap-style:square" o:spid="_x0000_s103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">
                    <v:imagedata o:title="" r:id="rId18"/>
                  </v:shape>
                </v:group>
                <v:rect id="Rectangle 13" style="position:absolute;left:1085637;top:1130401;width:45000;height:2160;visibility:visible;mso-wrap-style:square;v-text-anchor:top" o:spid="_x0000_s1031" fillcolor="#396" strokecolor="#396"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">
                  <v:shadow color="#ccc"/>
                  <v:textbox inset="2.88pt,2.88pt,2.88pt,2.88pt"/>
                </v:rect>
                <v:shapetype id="_x0000_t202" coordsize="21600,21600" o:spt="202" path="m,l,21600r21600,l21600,xe">
                  <v:stroke joinstyle="miter"/>
                  <v:path gradientshapeok="t" o:connecttype="rect"/>
                </v:shapetype>
                <v:shape id="Text Box 14" style="position:absolute;left:1085637;top:1130422;width:45000;height:2520;visibility:visible;mso-wrap-style:square;v-text-anchor:top" o:spid="_x0000_s1032" filled="f" stroked="f"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">
                  <v:textbox inset="2.88pt,2.88pt,2.88pt,2.88pt">
                    <w:txbxContent>
                      <w:p w:rsidR="008D219F" w:rsidP="00697C1A" w:rsidRDefault="003D131F" w14:paraId="6ACE079D" w14:textId="77777777">
                        <w:pPr>
                          <w:widowControl w:val="0"/>
                          <w:tabs>
                            <w:tab w:val="left" w:pos="6944"/>
                            <w:tab w:val="left" w:pos="8312"/>
                          </w:tabs>
                          <w:ind w:right="43"/>
                          <w:jc w:val="center"/>
                        </w:pPr>
                        <w:r>
                          <w:rPr>
                            <w:rFonts w:ascii="Calibri" w:hAnsi="Calibri" w:eastAsia="Calibri" w:cs="Arial"/>
                            <w:b/>
                            <w:bCs/>
                            <w:color w:val="FFFFFF"/>
                            <w:lang w:val="cy-GB"/>
                          </w:rPr>
                          <w:t>Taflen, Cylchlythyr a Baner Cefnogi Pobl</w:t>
                        </w:r>
                      </w:p>
                    </w:txbxContent>
                  </v:textbox>
                </v:shape>
              </v:group>
            </w:pict>
          </mc:Fallback>
        </mc:AlternateContent>
      </w:r>
    </w:p>
    <w:p w:rsidRPr="00697C1A" w:rsidR="00697C1A" w:rsidP="00697C1A" w:rsidRDefault="003D131F" w14:paraId="646DFF43" w14:textId="77777777">
      <w:pPr>
        <w:numPr>
          <w:ilvl w:val="0"/>
          <w:numId w:val="26"/>
        </w:numPr>
        <w:tabs>
          <w:tab w:val="num" w:pos="142"/>
        </w:tabs>
        <w:spacing w:after="200" w:line="276" w:lineRule="auto"/>
        <w:rPr>
          <w:rFonts w:ascii="Arial" w:hAnsi="Arial" w:cs="Arial"/>
          <w:sz w:val="24"/>
          <w:szCs w:val="24"/>
        </w:rPr>
      </w:pPr>
      <w:r>
        <w:rPr>
          <w:rFonts w:ascii="Arial" w:hAnsi="Arial" w:eastAsia="Arial" w:cs="Arial"/>
          <w:sz w:val="24"/>
          <w:szCs w:val="24"/>
          <w:lang w:val="cy-GB"/>
        </w:rPr>
        <w:t xml:space="preserve">Caiff o leiaf 20% o’r defnyddwyr gwasanaeth presennol a blaenorol eu cyfweld yn rhan o bob adolygiad gwasanaeth (10% mewn gwasanaethau larwm). </w:t>
      </w:r>
    </w:p>
    <w:p w:rsidRPr="00697C1A" w:rsidR="00697C1A" w:rsidP="00697C1A" w:rsidRDefault="003D131F" w14:paraId="6AE6AA51" w14:textId="77777777">
      <w:pPr>
        <w:numPr>
          <w:ilvl w:val="0"/>
          <w:numId w:val="26"/>
        </w:numPr>
        <w:tabs>
          <w:tab w:val="num" w:pos="142"/>
        </w:tabs>
        <w:spacing w:after="200" w:line="276" w:lineRule="auto"/>
        <w:rPr>
          <w:rFonts w:ascii="Arial" w:hAnsi="Arial" w:cs="Arial"/>
          <w:sz w:val="24"/>
          <w:szCs w:val="24"/>
        </w:rPr>
      </w:pPr>
      <w:r>
        <w:rPr>
          <w:rFonts w:ascii="Arial" w:hAnsi="Arial" w:eastAsia="Arial" w:cs="Arial"/>
          <w:sz w:val="24"/>
          <w:szCs w:val="24"/>
          <w:lang w:val="cy-GB"/>
        </w:rPr>
        <w:t>Mae posteri a thaflenni ar gael a chânt eu dosbarthu i ddefnyddwyr gwasanaeth er mwyn rhoi gwybod iddynt sut i gysylltu a rhoi adborth i’r Tîm Cefnogi Pobl, os ydynt yn dymuno gwneud hynny.</w:t>
      </w:r>
    </w:p>
    <w:p w:rsidRPr="00697C1A" w:rsidR="00697C1A" w:rsidP="00697C1A" w:rsidRDefault="003D131F" w14:paraId="2E20E4BB" w14:textId="77777777">
      <w:pPr>
        <w:numPr>
          <w:ilvl w:val="0"/>
          <w:numId w:val="26"/>
        </w:numPr>
        <w:tabs>
          <w:tab w:val="num" w:pos="142"/>
        </w:tabs>
        <w:spacing w:after="200" w:line="276" w:lineRule="auto"/>
        <w:rPr>
          <w:rFonts w:ascii="Arial" w:hAnsi="Arial" w:cs="Arial"/>
          <w:sz w:val="24"/>
          <w:szCs w:val="24"/>
        </w:rPr>
      </w:pPr>
      <w:r>
        <w:rPr>
          <w:rFonts w:ascii="Arial" w:hAnsi="Arial" w:eastAsia="Arial" w:cs="Arial"/>
          <w:sz w:val="24"/>
          <w:szCs w:val="24"/>
          <w:lang w:val="cy-GB"/>
        </w:rPr>
        <w:t xml:space="preserve">Mae’r Tîm Cefnogi Pobl yn mynychu pob digwyddiad cyfranogi ar gyfer darparwyr cymorth, gyda stondin.  Defnyddir holiadur i gael adborth gan ddefnyddwyr gwasanaeth. </w:t>
      </w:r>
    </w:p>
    <w:p w:rsidRPr="00697C1A" w:rsidR="00697C1A" w:rsidP="00697C1A" w:rsidRDefault="003D131F" w14:paraId="3EF3A4CA" w14:textId="77777777">
      <w:pPr>
        <w:numPr>
          <w:ilvl w:val="0"/>
          <w:numId w:val="26"/>
        </w:numPr>
        <w:tabs>
          <w:tab w:val="num" w:pos="142"/>
        </w:tabs>
        <w:spacing w:after="200" w:line="276" w:lineRule="auto"/>
        <w:rPr>
          <w:rFonts w:ascii="Arial" w:hAnsi="Arial" w:cs="Arial"/>
          <w:sz w:val="24"/>
          <w:szCs w:val="24"/>
        </w:rPr>
      </w:pPr>
      <w:r>
        <w:rPr>
          <w:rFonts w:ascii="Arial" w:hAnsi="Arial" w:eastAsia="Arial" w:cs="Arial"/>
          <w:sz w:val="24"/>
          <w:szCs w:val="24"/>
          <w:lang w:val="cy-GB"/>
        </w:rPr>
        <w:t xml:space="preserve">Dosbarthir Cylchlythyr Cefnogi Pobl i’r holl ddefnyddwyr gwasanaeth. </w:t>
      </w:r>
    </w:p>
    <w:p w:rsidRPr="00697C1A" w:rsidR="00697C1A" w:rsidP="00697C1A" w:rsidRDefault="003D131F" w14:paraId="24059E78" w14:textId="77777777">
      <w:pPr>
        <w:numPr>
          <w:ilvl w:val="0"/>
          <w:numId w:val="26"/>
        </w:numPr>
        <w:tabs>
          <w:tab w:val="num" w:pos="142"/>
        </w:tabs>
        <w:spacing w:after="200" w:line="276" w:lineRule="auto"/>
        <w:rPr>
          <w:rFonts w:ascii="Arial" w:hAnsi="Arial" w:cs="Arial"/>
          <w:sz w:val="24"/>
          <w:szCs w:val="24"/>
        </w:rPr>
      </w:pPr>
      <w:r>
        <w:rPr>
          <w:rFonts w:ascii="Arial" w:hAnsi="Arial" w:eastAsia="Arial" w:cs="Arial"/>
          <w:sz w:val="24"/>
          <w:szCs w:val="24"/>
          <w:lang w:val="cy-GB"/>
        </w:rPr>
        <w:t>Mae holiadur ar gael ar-lein ar wefan Cyngor Bro Morgannwg i ddefnyddwyr gwasanaeth ei lenwi.</w:t>
      </w:r>
    </w:p>
    <w:p w:rsidRPr="00697C1A" w:rsidR="00697C1A" w:rsidP="00697C1A" w:rsidRDefault="003D131F" w14:paraId="069D2735" w14:textId="77777777">
      <w:pPr>
        <w:numPr>
          <w:ilvl w:val="0"/>
          <w:numId w:val="26"/>
        </w:numPr>
        <w:tabs>
          <w:tab w:val="num" w:pos="142"/>
        </w:tabs>
        <w:spacing w:after="200" w:line="276" w:lineRule="auto"/>
        <w:rPr>
          <w:rFonts w:ascii="Arial" w:hAnsi="Arial" w:cs="Arial"/>
          <w:sz w:val="24"/>
          <w:szCs w:val="24"/>
        </w:rPr>
      </w:pPr>
      <w:r>
        <w:rPr>
          <w:rFonts w:ascii="Arial" w:hAnsi="Arial" w:eastAsia="Arial" w:cs="Arial"/>
          <w:sz w:val="24"/>
          <w:szCs w:val="24"/>
          <w:lang w:val="cy-GB"/>
        </w:rPr>
        <w:t xml:space="preserve">Mae’n rhaid i ddarparwyr cymorth gyflwyno adroddiad Cyfranogiad Defnyddwyr Gwasanaeth sy’n rhoi manylion am sut y cesglir barn defnyddwyr gwasanaeth, yr effaith ar y gwasanaeth, a sut y rhoddir adborth i’r defnyddwyr gwasanaeth. </w:t>
      </w:r>
    </w:p>
    <w:p w:rsidRPr="00697C1A" w:rsidR="00697C1A" w:rsidP="00697C1A" w:rsidRDefault="003D131F" w14:paraId="55F5C5EA" w14:textId="77777777">
      <w:pPr>
        <w:pStyle w:val="ListParagraph"/>
        <w:numPr>
          <w:ilvl w:val="0"/>
          <w:numId w:val="26"/>
        </w:numPr>
        <w:spacing w:after="200" w:line="276" w:lineRule="auto"/>
        <w:rPr>
          <w:rFonts w:ascii="Arial" w:hAnsi="Arial" w:cs="Arial"/>
          <w:sz w:val="24"/>
          <w:szCs w:val="24"/>
        </w:rPr>
      </w:pPr>
      <w:r>
        <w:rPr>
          <w:rFonts w:ascii="Arial" w:hAnsi="Arial" w:eastAsia="Arial" w:cs="Arial"/>
          <w:sz w:val="24"/>
          <w:szCs w:val="24"/>
          <w:lang w:val="cy-GB"/>
        </w:rPr>
        <w:lastRenderedPageBreak/>
        <w:t xml:space="preserve">Mae arolwg boddhad cleientiaid Atebion Tai wedi’i gwblhau i sicrhau bod cwsmeriaid yn parhau i fod wrth wraidd y gwasanaeth a bod eu gofal yn parhau i fod yn rhagorol. </w:t>
      </w:r>
    </w:p>
    <w:p w:rsidRPr="00697C1A" w:rsidR="00697C1A" w:rsidP="00697C1A" w:rsidRDefault="00697C1A" w14:paraId="50B67B8C" w14:textId="77777777">
      <w:pPr>
        <w:rPr>
          <w:rFonts w:ascii="Arial" w:hAnsi="Arial" w:cs="Arial"/>
          <w:sz w:val="24"/>
          <w:szCs w:val="24"/>
        </w:rPr>
      </w:pPr>
    </w:p>
    <w:p w:rsidRPr="00697C1A" w:rsidR="00697C1A" w:rsidP="0002006E" w:rsidRDefault="003D131F" w14:paraId="03AE8606" w14:textId="77777777">
      <w:pPr>
        <w:jc w:val="both"/>
        <w:rPr>
          <w:rFonts w:ascii="Arial" w:hAnsi="Arial" w:cs="Arial"/>
          <w:sz w:val="24"/>
          <w:szCs w:val="24"/>
        </w:rPr>
      </w:pPr>
      <w:r>
        <w:rPr>
          <w:rFonts w:ascii="Arial" w:hAnsi="Arial" w:eastAsia="Arial" w:cs="Arial"/>
          <w:sz w:val="24"/>
          <w:szCs w:val="24"/>
          <w:lang w:val="cy-GB"/>
        </w:rPr>
        <w:t>Datblygodd y Pwyllgor Cydweithredol Rhanbarthol hefyd Fframwaith Rhanbarthol yn ymwneud â Chyfranogiad Defnyddwyr Gwasanaeth ar ddechrau 2015, sydd wedi’i weithredu gan y Tîm Cefnogi Pobl.  Parhaodd y canfyddiadau i adlewyrchu'r sefyllfa a amlinellir uchod.</w:t>
      </w:r>
    </w:p>
    <w:p w:rsidRPr="00697C1A" w:rsidR="00697C1A" w:rsidP="0002006E" w:rsidRDefault="003D131F" w14:paraId="595857B0" w14:textId="77777777">
      <w:pPr>
        <w:jc w:val="both"/>
        <w:rPr>
          <w:rFonts w:ascii="Arial" w:hAnsi="Arial" w:cs="Arial"/>
          <w:sz w:val="24"/>
          <w:szCs w:val="24"/>
        </w:rPr>
      </w:pPr>
      <w:r>
        <w:rPr>
          <w:rFonts w:ascii="Arial" w:hAnsi="Arial" w:eastAsia="Arial" w:cs="Arial"/>
          <w:sz w:val="24"/>
          <w:szCs w:val="24"/>
          <w:lang w:val="cy-GB"/>
        </w:rPr>
        <w:t xml:space="preserve">Fodd bynnag, oherwydd y ffocws cynyddol ar ymgysylltiad defnyddwyr gwasanaethau â'r Rhaglen GCT a datblygiadau mewn technoleg ffurfiwyd Grŵp Gorchwyl a Gorffen Strategaeth Ymgysylltu â Defnyddwyr Gwasanaeth newydd yn 2018 gan y PCRh, a oedd yn cynnwys arweinwyr Cefnogi Pobl, y Cydlynydd Datblygu Rhanbarthol, cynrychiolwyr darparwyr a landlordiaid.  Cynhaliodd y grŵp hwn ddigwyddiad ymgynghori gyda defnyddwyr gwasanaeth a gynhaliwyd gan Cymorth Cymru ddiwedd 2018 a lywiodd y cyfeiriad ar gyfer y grŵp.  Mae'r grŵp wedi datblygu strategaeth i ymgysylltu â defnyddwyr gwasanaeth mewn amrywiaeth o ffyrdd yn seiliedig ar y wybodaeth a ddysgwyd ganddynt o'r digwyddiad hwn, gan gynnwys drwy ddefnyddio cyfryngau cymdeithasol, arolygon ar-lein a lleoliadau wyneb yn wyneb traddodiadol.  Mae arolwg wedi’i ddatblygu sydd bellach yn ei ddefnyddio ar y wefan er mwyn rhoi modd arall i ddefnyddwyr gwasanaeth ddweud wrthym beth y maent am ei gael gan y gwasanaeth cymorth.  </w:t>
      </w:r>
    </w:p>
    <w:p w:rsidRPr="00697C1A" w:rsidR="00697C1A" w:rsidP="0002006E" w:rsidRDefault="003D131F" w14:paraId="2D28EE07" w14:textId="77777777">
      <w:pPr>
        <w:jc w:val="both"/>
        <w:rPr>
          <w:rFonts w:ascii="Arial" w:hAnsi="Arial" w:cs="Arial"/>
          <w:sz w:val="24"/>
          <w:szCs w:val="24"/>
        </w:rPr>
      </w:pPr>
      <w:r>
        <w:rPr>
          <w:rFonts w:ascii="Arial" w:hAnsi="Arial" w:eastAsia="Arial" w:cs="Arial"/>
          <w:sz w:val="24"/>
          <w:szCs w:val="24"/>
          <w:lang w:val="cy-GB"/>
        </w:rPr>
        <w:t xml:space="preserve">Cynhaliwyd dau ddigwyddiad ymgynghori gennym yn 2019.  Anelwyd un at reolwyr gwasanaethau a ariannwyd gan Cefnogi Pobl a rhanddeiliaid eraill.  Roedd y digwyddiad arall wedi'i anelu at staff rheng flaen a defnyddwyr gwasanaeth.  Roedd llawer o bobl yn bresennol yn y ddau ddigwyddiad a chawsom lawer o wybodaeth i ni ei defnyddio wrth ddatblygu gwasanaethau yn y dyfodol.  Y brif neges o'r digwyddiadau oedd bod angen mwy o wasanaethau cymorth "galw heibio" fel y gall defnyddwyr gwasanaeth gael cymorth ar yr adeg y mae ei angen arnynt.  Gofynnwyd hefyd sut yr hoffai pobl gael y math hwn o wasanaeth a ddarperir a beth fyddai'n gwella ein gwasanaethau galw heibio presennol yn eu barn nhw.   Helpodd y wybodaeth hon i lywio manyleb y gwasanaeth ar gyfer y Siop Un Stop yn ogystal â'n helpu i bennu’r blaenoriaethau ar gyfer comisiynu yn y dyfodol.  </w:t>
      </w:r>
    </w:p>
    <w:p w:rsidRPr="00697C1A" w:rsidR="00697C1A" w:rsidP="00697C1A" w:rsidRDefault="003D131F" w14:paraId="16405C63" w14:textId="77777777">
      <w:pPr>
        <w:rPr>
          <w:rFonts w:ascii="Arial" w:hAnsi="Arial" w:cs="Arial"/>
          <w:b/>
          <w:bCs/>
          <w:sz w:val="24"/>
          <w:szCs w:val="24"/>
          <w:u w:val="single"/>
        </w:rPr>
      </w:pPr>
      <w:r>
        <w:rPr>
          <w:rFonts w:ascii="Arial" w:hAnsi="Arial" w:eastAsia="Arial" w:cs="Arial"/>
          <w:b/>
          <w:bCs/>
          <w:sz w:val="24"/>
          <w:szCs w:val="24"/>
          <w:u w:val="single"/>
          <w:lang w:val="cy-GB"/>
        </w:rPr>
        <w:t>Arolwg Rhanddeiliaid 2021</w:t>
      </w:r>
    </w:p>
    <w:p w:rsidR="00697C1A" w:rsidP="00697C1A" w:rsidRDefault="003D131F" w14:paraId="3E24ED46" w14:textId="77777777">
      <w:pPr>
        <w:rPr>
          <w:rFonts w:ascii="Arial" w:hAnsi="Arial" w:cs="Arial"/>
          <w:bCs/>
          <w:sz w:val="24"/>
          <w:szCs w:val="24"/>
        </w:rPr>
      </w:pPr>
      <w:r>
        <w:rPr>
          <w:rFonts w:ascii="Arial" w:hAnsi="Arial" w:eastAsia="Arial" w:cs="Arial"/>
          <w:bCs/>
          <w:sz w:val="24"/>
          <w:szCs w:val="24"/>
          <w:lang w:val="cy-GB"/>
        </w:rPr>
        <w:t xml:space="preserve">Yn sgil pandemig Covid-19 a'r newidiadau sylweddol a ddaeth i gymdeithas a'r amgylchedd cymorth penderfynwyd y dylid cynnal arolwg rhanddeiliaid ar-lein gyda rhanddeiliaid a defnyddwyr gwasanaethau i gasglu eu sylwadau ar ffurf dyfodol gwasanaethau cymorth cysylltiedig â thai ym Mro Morgannwg </w:t>
      </w:r>
    </w:p>
    <w:p w:rsidR="00697C1A" w:rsidP="0002006E" w:rsidRDefault="003D131F" w14:paraId="29AF6FD2" w14:textId="77777777">
      <w:pPr>
        <w:jc w:val="both"/>
        <w:rPr>
          <w:rFonts w:ascii="Arial" w:hAnsi="Arial" w:cs="Arial"/>
          <w:bCs/>
          <w:sz w:val="24"/>
          <w:szCs w:val="24"/>
        </w:rPr>
      </w:pPr>
      <w:r>
        <w:rPr>
          <w:rFonts w:ascii="Arial" w:hAnsi="Arial" w:eastAsia="Arial" w:cs="Arial"/>
          <w:bCs/>
          <w:sz w:val="24"/>
          <w:szCs w:val="24"/>
          <w:lang w:val="cy-GB"/>
        </w:rPr>
        <w:t>Cafodd yr arolwg ei lansio yn 2021 a gwahoddwyd yr holl randdeiliaid a defnyddwyr gwasanaeth i gymryd rhan. Oherwydd rhwystrau posibl yn gysylltiedig â chyfranogiad digidol ar draws y Fro gofynnwyd i ddarparwyr cymorth gefnogi defnyddwyr gwasanaeth i gymryd rhan yn y broses ymgynghori ble roedd angen cymorth.</w:t>
      </w:r>
    </w:p>
    <w:p w:rsidR="002A293A" w:rsidP="0002006E" w:rsidRDefault="003D131F" w14:paraId="4A619984" w14:textId="77777777">
      <w:pPr>
        <w:jc w:val="both"/>
        <w:rPr>
          <w:rFonts w:ascii="Arial" w:hAnsi="Arial" w:cs="Arial"/>
          <w:bCs/>
          <w:sz w:val="24"/>
          <w:szCs w:val="24"/>
        </w:rPr>
      </w:pPr>
      <w:r>
        <w:rPr>
          <w:rFonts w:ascii="Arial" w:hAnsi="Arial" w:eastAsia="Arial" w:cs="Arial"/>
          <w:bCs/>
          <w:sz w:val="24"/>
          <w:szCs w:val="24"/>
          <w:lang w:val="cy-GB"/>
        </w:rPr>
        <w:lastRenderedPageBreak/>
        <w:t xml:space="preserve">Fel rhan o'r ymgynghoriad gofynnwyd ystod o gwestiynau i gyfranogwyr am wasanaethau cymorth cysylltiedig â thai gan gynnwys y canlynol: </w:t>
      </w:r>
    </w:p>
    <w:p w:rsidRPr="002A293A" w:rsidR="002A293A" w:rsidP="002A293A" w:rsidRDefault="003D131F" w14:paraId="1D4B28B5" w14:textId="77777777">
      <w:pPr>
        <w:pStyle w:val="ListParagraph"/>
        <w:numPr>
          <w:ilvl w:val="0"/>
          <w:numId w:val="24"/>
        </w:numPr>
        <w:jc w:val="both"/>
        <w:rPr>
          <w:rFonts w:ascii="Arial" w:hAnsi="Arial" w:cs="Arial"/>
          <w:bCs/>
          <w:sz w:val="24"/>
          <w:szCs w:val="24"/>
        </w:rPr>
      </w:pPr>
      <w:r>
        <w:rPr>
          <w:rFonts w:ascii="Arial" w:hAnsi="Arial" w:eastAsia="Arial" w:cs="Arial"/>
          <w:bCs/>
          <w:sz w:val="24"/>
          <w:szCs w:val="24"/>
          <w:lang w:val="cy-GB"/>
        </w:rPr>
        <w:t>eu barn ar y ddarpariaeth bresennol o wasanaethau cymorth</w:t>
      </w:r>
    </w:p>
    <w:p w:rsidRPr="002A293A" w:rsidR="002A293A" w:rsidP="002A293A" w:rsidRDefault="003D131F" w14:paraId="676573BB" w14:textId="77777777">
      <w:pPr>
        <w:pStyle w:val="ListParagraph"/>
        <w:numPr>
          <w:ilvl w:val="0"/>
          <w:numId w:val="24"/>
        </w:numPr>
        <w:jc w:val="both"/>
        <w:rPr>
          <w:rFonts w:ascii="Arial" w:hAnsi="Arial" w:cs="Arial"/>
          <w:bCs/>
          <w:sz w:val="24"/>
          <w:szCs w:val="24"/>
        </w:rPr>
      </w:pPr>
      <w:r>
        <w:rPr>
          <w:rFonts w:ascii="Arial" w:hAnsi="Arial" w:eastAsia="Arial" w:cs="Arial"/>
          <w:bCs/>
          <w:sz w:val="24"/>
          <w:szCs w:val="24"/>
          <w:lang w:val="cy-GB"/>
        </w:rPr>
        <w:t>a oes angen ehangu neu wella gwasanaethau presennol</w:t>
      </w:r>
    </w:p>
    <w:p w:rsidRPr="002A293A" w:rsidR="002A293A" w:rsidP="002A293A" w:rsidRDefault="003D131F" w14:paraId="3A15ADD1" w14:textId="77777777">
      <w:pPr>
        <w:pStyle w:val="ListParagraph"/>
        <w:numPr>
          <w:ilvl w:val="0"/>
          <w:numId w:val="24"/>
        </w:numPr>
        <w:jc w:val="both"/>
        <w:rPr>
          <w:rFonts w:ascii="Arial" w:hAnsi="Arial" w:cs="Arial"/>
          <w:bCs/>
          <w:sz w:val="24"/>
          <w:szCs w:val="24"/>
        </w:rPr>
      </w:pPr>
      <w:r>
        <w:rPr>
          <w:rFonts w:ascii="Arial" w:hAnsi="Arial" w:eastAsia="Arial" w:cs="Arial"/>
          <w:bCs/>
          <w:sz w:val="24"/>
          <w:szCs w:val="24"/>
          <w:lang w:val="cy-GB"/>
        </w:rPr>
        <w:t>a oedden nhw'n teimlo bod unrhyw fylchau yn y gwasanaethau presennol</w:t>
      </w:r>
    </w:p>
    <w:p w:rsidRPr="002A293A" w:rsidR="002A293A" w:rsidP="002A293A" w:rsidRDefault="003D131F" w14:paraId="6CB9FF71" w14:textId="77777777">
      <w:pPr>
        <w:pStyle w:val="ListParagraph"/>
        <w:numPr>
          <w:ilvl w:val="0"/>
          <w:numId w:val="24"/>
        </w:numPr>
        <w:jc w:val="both"/>
        <w:rPr>
          <w:rFonts w:ascii="Arial" w:hAnsi="Arial" w:cs="Arial"/>
          <w:bCs/>
          <w:sz w:val="24"/>
          <w:szCs w:val="24"/>
        </w:rPr>
      </w:pPr>
      <w:r>
        <w:rPr>
          <w:rFonts w:ascii="Arial" w:hAnsi="Arial" w:eastAsia="Arial" w:cs="Arial"/>
          <w:bCs/>
          <w:sz w:val="24"/>
          <w:szCs w:val="24"/>
          <w:lang w:val="cy-GB"/>
        </w:rPr>
        <w:t xml:space="preserve">a oedd gan ymatebwyr unrhyw syniadau neu awgrymiadau am wasanaethau newydd </w:t>
      </w:r>
    </w:p>
    <w:p w:rsidRPr="002A293A" w:rsidR="0099156C" w:rsidP="002A293A" w:rsidRDefault="003D131F" w14:paraId="36898E0F" w14:textId="77777777">
      <w:pPr>
        <w:pStyle w:val="ListParagraph"/>
        <w:numPr>
          <w:ilvl w:val="0"/>
          <w:numId w:val="24"/>
        </w:numPr>
        <w:jc w:val="both"/>
        <w:rPr>
          <w:rFonts w:ascii="Arial" w:hAnsi="Arial" w:cs="Arial"/>
          <w:bCs/>
          <w:sz w:val="24"/>
          <w:szCs w:val="24"/>
        </w:rPr>
      </w:pPr>
      <w:r>
        <w:rPr>
          <w:rFonts w:ascii="Arial" w:hAnsi="Arial" w:eastAsia="Arial" w:cs="Arial"/>
          <w:bCs/>
          <w:sz w:val="24"/>
          <w:szCs w:val="24"/>
          <w:lang w:val="cy-GB"/>
        </w:rPr>
        <w:t>a oedd gan ymatebwyr unrhyw syniadau o sut i wella'r gwasanaethau presennol.</w:t>
      </w:r>
    </w:p>
    <w:p w:rsidRPr="0099156C" w:rsidR="002D5E55" w:rsidP="00697C1A" w:rsidRDefault="003D131F" w14:paraId="561BA09A" w14:textId="77777777">
      <w:pPr>
        <w:rPr>
          <w:rFonts w:ascii="Arial" w:hAnsi="Arial" w:cs="Arial"/>
          <w:b/>
          <w:sz w:val="24"/>
          <w:szCs w:val="24"/>
        </w:rPr>
      </w:pPr>
      <w:r>
        <w:rPr>
          <w:rFonts w:ascii="Arial" w:hAnsi="Arial" w:eastAsia="Arial" w:cs="Arial"/>
          <w:b/>
          <w:bCs/>
          <w:sz w:val="24"/>
          <w:szCs w:val="24"/>
          <w:lang w:val="cy-GB"/>
        </w:rPr>
        <w:t>Crynodeb o'r adborth:</w:t>
      </w:r>
    </w:p>
    <w:p w:rsidRPr="009C168A" w:rsidR="002D5E55" w:rsidP="009C168A" w:rsidRDefault="003D131F" w14:paraId="7CED14E6" w14:textId="77777777">
      <w:pPr>
        <w:pStyle w:val="ListParagraph"/>
        <w:numPr>
          <w:ilvl w:val="0"/>
          <w:numId w:val="23"/>
        </w:numPr>
        <w:rPr>
          <w:rFonts w:ascii="Arial" w:hAnsi="Arial" w:cs="Arial"/>
          <w:b/>
          <w:sz w:val="24"/>
          <w:szCs w:val="24"/>
        </w:rPr>
      </w:pPr>
      <w:r>
        <w:rPr>
          <w:rFonts w:ascii="Arial" w:hAnsi="Arial" w:eastAsia="Arial" w:cs="Arial"/>
          <w:b/>
          <w:bCs/>
          <w:sz w:val="24"/>
          <w:szCs w:val="24"/>
          <w:lang w:val="cy-GB"/>
        </w:rPr>
        <w:t>Roedd 37.5% o'r ymatebwyr o'r farn bod angen ehangu gwasanaethau cymorth yn ôl yr angen.</w:t>
      </w:r>
    </w:p>
    <w:p w:rsidR="0099156C" w:rsidP="00851D6E" w:rsidRDefault="003D131F" w14:paraId="2E47BD68" w14:textId="77777777">
      <w:pPr>
        <w:rPr>
          <w:rFonts w:ascii="Arial" w:hAnsi="Arial" w:cs="Arial"/>
          <w:bCs/>
          <w:sz w:val="24"/>
          <w:szCs w:val="24"/>
        </w:rPr>
      </w:pPr>
      <w:r>
        <w:rPr>
          <w:rFonts w:ascii="Arial" w:hAnsi="Arial" w:eastAsia="Arial" w:cs="Arial"/>
          <w:bCs/>
          <w:sz w:val="24"/>
          <w:szCs w:val="24"/>
          <w:lang w:val="cy-GB"/>
        </w:rPr>
        <w:t>Roedd y sylwadau'n cynnwys:</w:t>
      </w:r>
    </w:p>
    <w:p w:rsidR="0099156C" w:rsidP="00851D6E" w:rsidRDefault="003D131F" w14:paraId="113A1062" w14:textId="77777777">
      <w:pPr>
        <w:rPr>
          <w:rFonts w:ascii="Arial" w:hAnsi="Arial" w:cs="Arial"/>
          <w:bCs/>
          <w:sz w:val="24"/>
          <w:szCs w:val="24"/>
        </w:rPr>
      </w:pPr>
      <w:r>
        <w:rPr>
          <w:rFonts w:ascii="Arial" w:hAnsi="Arial" w:eastAsia="Arial" w:cs="Arial"/>
          <w:bCs/>
          <w:sz w:val="24"/>
          <w:szCs w:val="24"/>
          <w:lang w:val="cy-GB"/>
        </w:rPr>
        <w:t>"Mae rhestr aros hir am gefnogaeth"</w:t>
      </w:r>
    </w:p>
    <w:p w:rsidR="0099156C" w:rsidP="00851D6E" w:rsidRDefault="003D131F" w14:paraId="7B932BA8" w14:textId="77777777">
      <w:pPr>
        <w:rPr>
          <w:rFonts w:ascii="Arial" w:hAnsi="Arial" w:cs="Arial"/>
          <w:bCs/>
          <w:sz w:val="24"/>
          <w:szCs w:val="24"/>
        </w:rPr>
      </w:pPr>
      <w:r>
        <w:rPr>
          <w:rFonts w:ascii="Arial" w:hAnsi="Arial" w:eastAsia="Arial" w:cs="Arial"/>
          <w:bCs/>
          <w:sz w:val="24"/>
          <w:szCs w:val="24"/>
          <w:lang w:val="cy-GB"/>
        </w:rPr>
        <w:t>"Mae angen mwy o gapasiti"</w:t>
      </w:r>
    </w:p>
    <w:p w:rsidR="0099156C" w:rsidP="00851D6E" w:rsidRDefault="003D131F" w14:paraId="57FEC4BD" w14:textId="77777777">
      <w:pPr>
        <w:rPr>
          <w:rFonts w:ascii="Arial" w:hAnsi="Arial" w:cs="Arial"/>
          <w:bCs/>
          <w:sz w:val="24"/>
          <w:szCs w:val="24"/>
        </w:rPr>
      </w:pPr>
      <w:r>
        <w:rPr>
          <w:rFonts w:ascii="Arial" w:hAnsi="Arial" w:eastAsia="Arial" w:cs="Arial"/>
          <w:bCs/>
          <w:sz w:val="24"/>
          <w:szCs w:val="24"/>
          <w:lang w:val="cy-GB"/>
        </w:rPr>
        <w:t>"Mae angen mwy o wasanaethau IM [iechyd meddwl]"</w:t>
      </w:r>
    </w:p>
    <w:p w:rsidRPr="009C168A" w:rsidR="0099156C" w:rsidP="00B701C6" w:rsidRDefault="003D131F" w14:paraId="63CE7879" w14:textId="77777777">
      <w:pPr>
        <w:pStyle w:val="ListParagraph"/>
        <w:numPr>
          <w:ilvl w:val="0"/>
          <w:numId w:val="23"/>
        </w:numPr>
        <w:rPr>
          <w:rFonts w:ascii="Arial" w:hAnsi="Arial" w:cs="Arial"/>
          <w:b/>
          <w:sz w:val="24"/>
          <w:szCs w:val="24"/>
        </w:rPr>
      </w:pPr>
      <w:r>
        <w:rPr>
          <w:rFonts w:ascii="Arial" w:hAnsi="Arial" w:eastAsia="Arial" w:cs="Arial"/>
          <w:b/>
          <w:bCs/>
          <w:sz w:val="24"/>
          <w:szCs w:val="24"/>
          <w:lang w:val="cy-GB"/>
        </w:rPr>
        <w:t>Roedd 75% o ymatebwyr o'r farn bod angen ehangu'r ddarpariaeth bresennol o Lety â Chymorth.</w:t>
      </w:r>
    </w:p>
    <w:p w:rsidR="00B701C6" w:rsidP="00B701C6" w:rsidRDefault="003D131F" w14:paraId="02F0B6CB" w14:textId="77777777">
      <w:pPr>
        <w:ind w:left="360"/>
        <w:rPr>
          <w:rFonts w:ascii="Arial" w:hAnsi="Arial" w:cs="Arial"/>
          <w:bCs/>
          <w:sz w:val="24"/>
          <w:szCs w:val="24"/>
        </w:rPr>
      </w:pPr>
      <w:r>
        <w:rPr>
          <w:rFonts w:ascii="Arial" w:hAnsi="Arial" w:eastAsia="Arial" w:cs="Arial"/>
          <w:bCs/>
          <w:sz w:val="24"/>
          <w:szCs w:val="24"/>
          <w:lang w:val="cy-GB"/>
        </w:rPr>
        <w:t>Roedd y sylwadau'n cynnwys:</w:t>
      </w:r>
    </w:p>
    <w:p w:rsidR="00B701C6" w:rsidP="00851D6E" w:rsidRDefault="003D131F" w14:paraId="67A12E62" w14:textId="77777777">
      <w:pPr>
        <w:rPr>
          <w:rFonts w:ascii="Arial" w:hAnsi="Arial" w:cs="Arial"/>
          <w:bCs/>
          <w:sz w:val="24"/>
          <w:szCs w:val="24"/>
        </w:rPr>
      </w:pPr>
      <w:r>
        <w:rPr>
          <w:rFonts w:ascii="Arial" w:hAnsi="Arial" w:eastAsia="Arial" w:cs="Arial"/>
          <w:bCs/>
          <w:sz w:val="24"/>
          <w:szCs w:val="24"/>
          <w:lang w:val="cy-GB"/>
        </w:rPr>
        <w:t>"Angen mwy o ddarpariaeth iechyd meddwl ac anghenion cymhleth"</w:t>
      </w:r>
    </w:p>
    <w:p w:rsidR="00B701C6" w:rsidP="00851D6E" w:rsidRDefault="003D131F" w14:paraId="2D7D5EFD" w14:textId="77777777">
      <w:pPr>
        <w:rPr>
          <w:rFonts w:ascii="Arial" w:hAnsi="Arial" w:cs="Arial"/>
          <w:bCs/>
          <w:sz w:val="24"/>
          <w:szCs w:val="24"/>
        </w:rPr>
      </w:pPr>
      <w:r>
        <w:rPr>
          <w:rFonts w:ascii="Arial" w:hAnsi="Arial" w:eastAsia="Arial" w:cs="Arial"/>
          <w:bCs/>
          <w:sz w:val="24"/>
          <w:szCs w:val="24"/>
          <w:lang w:val="cy-GB"/>
        </w:rPr>
        <w:t>"Mae angen llety â chymorth pellach i bobl ag anghenion cymhleth sydd angen lefelau uwch o gymorth."</w:t>
      </w:r>
    </w:p>
    <w:p w:rsidRPr="00B701C6" w:rsidR="006E0434" w:rsidP="00851D6E" w:rsidRDefault="003D131F" w14:paraId="3DB1E448" w14:textId="77777777">
      <w:pPr>
        <w:rPr>
          <w:rFonts w:ascii="Arial" w:hAnsi="Arial" w:cs="Arial"/>
          <w:bCs/>
          <w:sz w:val="24"/>
          <w:szCs w:val="24"/>
        </w:rPr>
      </w:pPr>
      <w:r>
        <w:rPr>
          <w:rFonts w:ascii="Arial" w:hAnsi="Arial" w:eastAsia="Arial" w:cs="Arial"/>
          <w:bCs/>
          <w:sz w:val="24"/>
          <w:szCs w:val="24"/>
          <w:lang w:val="cy-GB"/>
        </w:rPr>
        <w:t>"Mwy o ddarpariaeth llety â chymorth i unigolion a theuluoedd sy'n profi unrhyw fath o Drais Domestig"</w:t>
      </w:r>
    </w:p>
    <w:p w:rsidRPr="009C168A" w:rsidR="002D5E55" w:rsidP="006E0434" w:rsidRDefault="003D131F" w14:paraId="6C8F65DC" w14:textId="77777777">
      <w:pPr>
        <w:pStyle w:val="ListParagraph"/>
        <w:numPr>
          <w:ilvl w:val="0"/>
          <w:numId w:val="23"/>
        </w:numPr>
        <w:rPr>
          <w:rFonts w:ascii="Arial" w:hAnsi="Arial" w:cs="Arial"/>
          <w:b/>
          <w:sz w:val="24"/>
          <w:szCs w:val="24"/>
        </w:rPr>
      </w:pPr>
      <w:r>
        <w:rPr>
          <w:rFonts w:ascii="Arial" w:hAnsi="Arial" w:eastAsia="Arial" w:cs="Arial"/>
          <w:b/>
          <w:bCs/>
          <w:sz w:val="24"/>
          <w:szCs w:val="24"/>
          <w:lang w:val="cy-GB"/>
        </w:rPr>
        <w:t>Roedd 19% o ymatebwyr yn teimlo bod angen ehangu'r gwasanaethau galw heibio</w:t>
      </w:r>
    </w:p>
    <w:p w:rsidR="00320D82" w:rsidP="00320D82" w:rsidRDefault="003D131F" w14:paraId="5443A29B" w14:textId="77777777">
      <w:pPr>
        <w:rPr>
          <w:rFonts w:ascii="Arial" w:hAnsi="Arial" w:cs="Arial"/>
          <w:bCs/>
          <w:sz w:val="24"/>
          <w:szCs w:val="24"/>
        </w:rPr>
      </w:pPr>
      <w:r>
        <w:rPr>
          <w:rFonts w:ascii="Arial" w:hAnsi="Arial" w:eastAsia="Arial" w:cs="Arial"/>
          <w:bCs/>
          <w:sz w:val="24"/>
          <w:szCs w:val="24"/>
          <w:lang w:val="cy-GB"/>
        </w:rPr>
        <w:t>Roedd y sylwadau'n cynnwys:</w:t>
      </w:r>
    </w:p>
    <w:p w:rsidR="0002006E" w:rsidP="00320D82" w:rsidRDefault="003D131F" w14:paraId="41C1ED8C" w14:textId="77777777">
      <w:pPr>
        <w:rPr>
          <w:rFonts w:ascii="Arial" w:hAnsi="Arial" w:cs="Arial"/>
          <w:bCs/>
          <w:sz w:val="24"/>
          <w:szCs w:val="24"/>
        </w:rPr>
      </w:pPr>
      <w:r>
        <w:rPr>
          <w:rFonts w:ascii="Arial" w:hAnsi="Arial" w:eastAsia="Arial" w:cs="Arial"/>
          <w:bCs/>
          <w:sz w:val="24"/>
          <w:szCs w:val="24"/>
          <w:lang w:val="cy-GB"/>
        </w:rPr>
        <w:t>"Mae'n ymddangos bod gormod o bobl yn defnyddio’r Siop Un Stop"</w:t>
      </w:r>
    </w:p>
    <w:p w:rsidR="00320D82" w:rsidP="00320D82" w:rsidRDefault="003D131F" w14:paraId="47C2FA83" w14:textId="77777777">
      <w:pPr>
        <w:rPr>
          <w:rFonts w:ascii="Arial" w:hAnsi="Arial" w:cs="Arial"/>
          <w:bCs/>
          <w:sz w:val="24"/>
          <w:szCs w:val="24"/>
        </w:rPr>
      </w:pPr>
      <w:r>
        <w:rPr>
          <w:rFonts w:ascii="Arial" w:hAnsi="Arial" w:eastAsia="Arial" w:cs="Arial"/>
          <w:bCs/>
          <w:sz w:val="24"/>
          <w:szCs w:val="24"/>
          <w:lang w:val="cy-GB"/>
        </w:rPr>
        <w:t xml:space="preserve"> "Mae angen mwy o gapasiti" </w:t>
      </w:r>
    </w:p>
    <w:p w:rsidR="009C168A" w:rsidP="00320D82" w:rsidRDefault="009C168A" w14:paraId="1E114796" w14:textId="77777777">
      <w:pPr>
        <w:rPr>
          <w:rFonts w:ascii="Arial" w:hAnsi="Arial" w:cs="Arial"/>
          <w:bCs/>
          <w:sz w:val="24"/>
          <w:szCs w:val="24"/>
        </w:rPr>
      </w:pPr>
    </w:p>
    <w:p w:rsidR="009C168A" w:rsidP="00320D82" w:rsidRDefault="003D131F" w14:paraId="17F410B9" w14:textId="77777777">
      <w:pPr>
        <w:rPr>
          <w:rFonts w:ascii="Arial" w:hAnsi="Arial" w:cs="Arial"/>
          <w:bCs/>
          <w:sz w:val="24"/>
          <w:szCs w:val="24"/>
        </w:rPr>
      </w:pPr>
      <w:r>
        <w:rPr>
          <w:rFonts w:ascii="Arial" w:hAnsi="Arial" w:eastAsia="Arial" w:cs="Arial"/>
          <w:bCs/>
          <w:sz w:val="24"/>
          <w:szCs w:val="24"/>
          <w:lang w:val="cy-GB"/>
        </w:rPr>
        <w:t>Pan ofynnwyd iddynt am fylchau mewn gwasanaethau ac am syniadau i wella gwasanaethau, y themâu amlycaf gan gyfranogwyr oedd:</w:t>
      </w:r>
    </w:p>
    <w:p w:rsidR="00D12C37" w:rsidP="00D12C37" w:rsidRDefault="003D131F" w14:paraId="09324AC6" w14:textId="77777777">
      <w:pPr>
        <w:pStyle w:val="ListParagraph"/>
        <w:numPr>
          <w:ilvl w:val="0"/>
          <w:numId w:val="23"/>
        </w:numPr>
        <w:rPr>
          <w:rFonts w:ascii="Arial" w:hAnsi="Arial" w:cs="Arial"/>
          <w:bCs/>
          <w:sz w:val="24"/>
          <w:szCs w:val="24"/>
        </w:rPr>
      </w:pPr>
      <w:r>
        <w:rPr>
          <w:rFonts w:ascii="Arial" w:hAnsi="Arial" w:eastAsia="Arial" w:cs="Arial"/>
          <w:bCs/>
          <w:sz w:val="24"/>
          <w:szCs w:val="24"/>
          <w:lang w:val="cy-GB"/>
        </w:rPr>
        <w:t>Mae angen mwy o ddarpariaeth ar gyfer llety â chymorth dros dro yn y Fro</w:t>
      </w:r>
    </w:p>
    <w:p w:rsidR="00D12C37" w:rsidP="003614D5" w:rsidRDefault="003D131F" w14:paraId="696B3EEE" w14:textId="77777777">
      <w:pPr>
        <w:pStyle w:val="ListParagraph"/>
        <w:numPr>
          <w:ilvl w:val="0"/>
          <w:numId w:val="24"/>
        </w:numPr>
        <w:rPr>
          <w:rFonts w:ascii="Arial" w:hAnsi="Arial" w:cs="Arial"/>
          <w:bCs/>
          <w:sz w:val="24"/>
          <w:szCs w:val="24"/>
        </w:rPr>
      </w:pPr>
      <w:r>
        <w:rPr>
          <w:rFonts w:ascii="Arial" w:hAnsi="Arial" w:eastAsia="Arial" w:cs="Arial"/>
          <w:bCs/>
          <w:sz w:val="24"/>
          <w:szCs w:val="24"/>
          <w:lang w:val="cy-GB"/>
        </w:rPr>
        <w:t>Mae angen llety â chymorth Iechyd Meddwl 24 awr</w:t>
      </w:r>
    </w:p>
    <w:p w:rsidR="00D12C37" w:rsidP="003614D5" w:rsidRDefault="003D131F" w14:paraId="525A28B8" w14:textId="77777777">
      <w:pPr>
        <w:pStyle w:val="ListParagraph"/>
        <w:numPr>
          <w:ilvl w:val="0"/>
          <w:numId w:val="24"/>
        </w:numPr>
        <w:rPr>
          <w:rFonts w:ascii="Arial" w:hAnsi="Arial" w:cs="Arial"/>
          <w:bCs/>
          <w:sz w:val="24"/>
          <w:szCs w:val="24"/>
        </w:rPr>
      </w:pPr>
      <w:r>
        <w:rPr>
          <w:rFonts w:ascii="Arial" w:hAnsi="Arial" w:eastAsia="Arial" w:cs="Arial"/>
          <w:bCs/>
          <w:sz w:val="24"/>
          <w:szCs w:val="24"/>
          <w:lang w:val="cy-GB"/>
        </w:rPr>
        <w:t>Mae angen llety â chymorth ar gyfer anghenion cymhleth</w:t>
      </w:r>
    </w:p>
    <w:p w:rsidR="00D12C37" w:rsidP="003614D5" w:rsidRDefault="003D131F" w14:paraId="67D90923" w14:textId="77777777">
      <w:pPr>
        <w:pStyle w:val="ListParagraph"/>
        <w:numPr>
          <w:ilvl w:val="0"/>
          <w:numId w:val="24"/>
        </w:numPr>
        <w:rPr>
          <w:rFonts w:ascii="Arial" w:hAnsi="Arial" w:cs="Arial"/>
          <w:bCs/>
          <w:sz w:val="24"/>
          <w:szCs w:val="24"/>
        </w:rPr>
      </w:pPr>
      <w:r>
        <w:rPr>
          <w:rFonts w:ascii="Arial" w:hAnsi="Arial" w:eastAsia="Arial" w:cs="Arial"/>
          <w:bCs/>
          <w:sz w:val="24"/>
          <w:szCs w:val="24"/>
          <w:lang w:val="cy-GB"/>
        </w:rPr>
        <w:t>Mae angen llety â chymorth ar gyfer anableddau dysgu</w:t>
      </w:r>
    </w:p>
    <w:p w:rsidRPr="00851D6E" w:rsidR="003614D5" w:rsidP="003614D5" w:rsidRDefault="003D131F" w14:paraId="0C406BF2" w14:textId="77777777">
      <w:pPr>
        <w:pStyle w:val="ListParagraph"/>
        <w:numPr>
          <w:ilvl w:val="0"/>
          <w:numId w:val="24"/>
        </w:numPr>
        <w:rPr>
          <w:rFonts w:ascii="Arial" w:hAnsi="Arial" w:cs="Arial"/>
          <w:bCs/>
          <w:sz w:val="24"/>
          <w:szCs w:val="24"/>
        </w:rPr>
      </w:pPr>
      <w:r>
        <w:rPr>
          <w:rFonts w:ascii="Arial" w:hAnsi="Arial" w:eastAsia="Arial" w:cs="Arial"/>
          <w:bCs/>
          <w:sz w:val="24"/>
          <w:szCs w:val="24"/>
          <w:lang w:val="cy-GB"/>
        </w:rPr>
        <w:lastRenderedPageBreak/>
        <w:t>Mae angen ehangu gofod lloches Cam-drin Domestig</w:t>
      </w:r>
    </w:p>
    <w:p w:rsidR="003614D5" w:rsidP="003614D5" w:rsidRDefault="003D131F" w14:paraId="1E79C96E" w14:textId="77777777">
      <w:pPr>
        <w:pStyle w:val="ListParagraph"/>
        <w:numPr>
          <w:ilvl w:val="0"/>
          <w:numId w:val="23"/>
        </w:numPr>
        <w:rPr>
          <w:rFonts w:ascii="Arial" w:hAnsi="Arial" w:cs="Arial"/>
          <w:bCs/>
          <w:sz w:val="24"/>
          <w:szCs w:val="24"/>
        </w:rPr>
      </w:pPr>
      <w:r>
        <w:rPr>
          <w:rFonts w:ascii="Arial" w:hAnsi="Arial" w:eastAsia="Arial" w:cs="Arial"/>
          <w:bCs/>
          <w:sz w:val="24"/>
          <w:szCs w:val="24"/>
          <w:lang w:val="cy-GB"/>
        </w:rPr>
        <w:t>Mae angen mwy o gapasiti ar y gwasanaethau cymorth yn ôl yr angen presennol - yn enwedig ar gyfer iechyd meddwl.</w:t>
      </w:r>
    </w:p>
    <w:p w:rsidR="003614D5" w:rsidP="003614D5" w:rsidRDefault="003D131F" w14:paraId="41314260" w14:textId="77777777">
      <w:pPr>
        <w:pStyle w:val="ListParagraph"/>
        <w:numPr>
          <w:ilvl w:val="0"/>
          <w:numId w:val="23"/>
        </w:numPr>
        <w:rPr>
          <w:rFonts w:ascii="Arial" w:hAnsi="Arial" w:cs="Arial"/>
          <w:bCs/>
          <w:sz w:val="24"/>
          <w:szCs w:val="24"/>
        </w:rPr>
      </w:pPr>
      <w:r>
        <w:rPr>
          <w:rFonts w:ascii="Arial" w:hAnsi="Arial" w:eastAsia="Arial" w:cs="Arial"/>
          <w:bCs/>
          <w:sz w:val="24"/>
          <w:szCs w:val="24"/>
          <w:lang w:val="cy-GB"/>
        </w:rPr>
        <w:t>Mae angen mwy o gapasiti ar y gwasanaethau galw heibio presennol - yn enwedig y Siop Un Stop.</w:t>
      </w:r>
    </w:p>
    <w:p w:rsidR="003614D5" w:rsidP="003614D5" w:rsidRDefault="003614D5" w14:paraId="19CC264F" w14:textId="77777777">
      <w:pPr>
        <w:pStyle w:val="ListParagraph"/>
        <w:ind w:left="76"/>
        <w:rPr>
          <w:rFonts w:ascii="Arial" w:hAnsi="Arial" w:cs="Arial"/>
          <w:bCs/>
          <w:sz w:val="24"/>
          <w:szCs w:val="24"/>
        </w:rPr>
      </w:pPr>
    </w:p>
    <w:p w:rsidRPr="008A37C0" w:rsidR="008A37C0" w:rsidP="008A37C0" w:rsidRDefault="003D131F" w14:paraId="47E65879" w14:textId="77777777">
      <w:pPr>
        <w:pStyle w:val="ListParagraph"/>
        <w:ind w:left="76"/>
        <w:rPr>
          <w:rFonts w:ascii="Arial" w:hAnsi="Arial" w:cs="Arial"/>
          <w:b/>
          <w:sz w:val="24"/>
          <w:szCs w:val="24"/>
          <w:u w:val="single"/>
        </w:rPr>
      </w:pPr>
      <w:r>
        <w:rPr>
          <w:rFonts w:ascii="Arial" w:hAnsi="Arial" w:eastAsia="Arial" w:cs="Arial"/>
          <w:b/>
          <w:bCs/>
          <w:sz w:val="24"/>
          <w:szCs w:val="24"/>
          <w:u w:val="single"/>
          <w:lang w:val="cy-GB"/>
        </w:rPr>
        <w:t>Cysylltiadau â'r Grant Plant a Chymunedau (GPCh)</w:t>
      </w:r>
    </w:p>
    <w:p w:rsidRPr="008A37C0" w:rsidR="008A37C0" w:rsidP="008A37C0" w:rsidRDefault="003D131F" w14:paraId="6ADD0780" w14:textId="77777777">
      <w:pPr>
        <w:pStyle w:val="ListParagraph"/>
        <w:ind w:left="76"/>
        <w:jc w:val="both"/>
        <w:rPr>
          <w:rFonts w:ascii="Arial" w:hAnsi="Arial" w:cs="Arial"/>
          <w:bCs/>
          <w:sz w:val="24"/>
          <w:szCs w:val="24"/>
        </w:rPr>
      </w:pPr>
      <w:r>
        <w:rPr>
          <w:rFonts w:ascii="Arial" w:hAnsi="Arial" w:eastAsia="Arial" w:cs="Arial"/>
          <w:bCs/>
          <w:sz w:val="24"/>
          <w:szCs w:val="24"/>
          <w:lang w:val="cy-GB"/>
        </w:rPr>
        <w:t xml:space="preserve">Mae cysylltiadau rhagorol eisoes yn bodoli rhwng y staff strategol a gweithredol ar draws y ddau Grant. </w:t>
      </w:r>
    </w:p>
    <w:p w:rsidR="00261970" w:rsidP="00261970" w:rsidRDefault="003D131F" w14:paraId="3C75A8C5" w14:textId="77777777">
      <w:pPr>
        <w:pStyle w:val="ListParagraph"/>
        <w:ind w:left="76"/>
        <w:jc w:val="both"/>
        <w:rPr>
          <w:rFonts w:ascii="Arial" w:hAnsi="Arial" w:cs="Arial"/>
          <w:bCs/>
          <w:sz w:val="24"/>
          <w:szCs w:val="24"/>
        </w:rPr>
      </w:pPr>
      <w:r>
        <w:rPr>
          <w:rFonts w:ascii="Arial" w:hAnsi="Arial" w:eastAsia="Arial" w:cs="Arial"/>
          <w:bCs/>
          <w:sz w:val="24"/>
          <w:szCs w:val="24"/>
          <w:lang w:val="cy-GB"/>
        </w:rPr>
        <w:t xml:space="preserve">Sefydlwyd y Grŵp Alinio Tlodi (GAT) a ddatblygwyd yn lleol yn 2014 ac roedd wedi datblygu cysylltiadau da rhwng llawer o'r partneriaid perthnasol sy'n rhan o’r Grant GPCh a GCT.  Yn fwy diweddar, wrth baratoi ar gyfer cyllid hyblyg, datblygwyd bwrdd Cyllid Hyblyg trosfwaol i sicrhau goruchwyliaeth strategol ar draws y ddau grant a chryfhau'r cysylltiadau ymhellach rhwng y ddau grŵp prosiect newydd. </w:t>
      </w:r>
    </w:p>
    <w:p w:rsidR="00261970" w:rsidP="00261970" w:rsidRDefault="00261970" w14:paraId="08D85D5E" w14:textId="77777777">
      <w:pPr>
        <w:pStyle w:val="ListParagraph"/>
        <w:ind w:left="76"/>
        <w:jc w:val="both"/>
        <w:rPr>
          <w:rFonts w:ascii="Arial" w:hAnsi="Arial" w:cs="Arial"/>
          <w:bCs/>
          <w:sz w:val="24"/>
          <w:szCs w:val="24"/>
        </w:rPr>
      </w:pPr>
    </w:p>
    <w:p w:rsidR="00781F9D" w:rsidP="00261970" w:rsidRDefault="00781F9D" w14:paraId="6F82A3C8" w14:textId="77777777">
      <w:pPr>
        <w:pStyle w:val="ListParagraph"/>
        <w:ind w:left="76"/>
        <w:jc w:val="both"/>
        <w:rPr>
          <w:rFonts w:ascii="Arial" w:hAnsi="Arial" w:cs="Arial"/>
          <w:bCs/>
          <w:sz w:val="24"/>
          <w:szCs w:val="24"/>
        </w:rPr>
      </w:pPr>
    </w:p>
    <w:p w:rsidRPr="00261970" w:rsidR="0002006E" w:rsidP="00261970" w:rsidRDefault="003D131F" w14:paraId="01D2182F" w14:textId="77777777">
      <w:pPr>
        <w:pStyle w:val="ListParagraph"/>
        <w:ind w:left="76"/>
        <w:jc w:val="both"/>
        <w:rPr>
          <w:rFonts w:ascii="Arial" w:hAnsi="Arial" w:cs="Arial"/>
          <w:bCs/>
          <w:sz w:val="24"/>
          <w:szCs w:val="24"/>
        </w:rPr>
      </w:pPr>
      <w:r>
        <w:rPr>
          <w:rFonts w:ascii="Arial" w:hAnsi="Arial" w:eastAsia="Arial" w:cs="Arial"/>
          <w:b/>
          <w:bCs/>
          <w:sz w:val="28"/>
          <w:szCs w:val="28"/>
          <w:lang w:val="cy-GB"/>
        </w:rPr>
        <w:t>Atodiad A: Asesiadau o’r Effaith ar Gydraddoldeb</w:t>
      </w:r>
    </w:p>
    <w:p w:rsidR="005753A3" w:rsidP="007A2A50" w:rsidRDefault="005753A3" w14:paraId="73F68588" w14:textId="77777777">
      <w:pPr>
        <w:spacing w:after="0" w:line="240" w:lineRule="auto"/>
        <w:rPr>
          <w:rFonts w:ascii="Arial" w:hAnsi="Arial" w:cs="Arial"/>
          <w:b/>
          <w:sz w:val="28"/>
          <w:szCs w:val="28"/>
        </w:rPr>
      </w:pPr>
    </w:p>
    <w:p w:rsidR="005753A3" w:rsidP="00AC0CE3" w:rsidRDefault="003D131F" w14:paraId="536DB708" w14:textId="77777777">
      <w:pPr>
        <w:spacing w:after="0" w:line="240" w:lineRule="auto"/>
        <w:jc w:val="both"/>
        <w:rPr>
          <w:rFonts w:ascii="Arial" w:hAnsi="Arial" w:cs="Arial"/>
          <w:bCs/>
          <w:sz w:val="28"/>
          <w:szCs w:val="28"/>
        </w:rPr>
      </w:pPr>
      <w:r>
        <w:rPr>
          <w:rFonts w:ascii="Arial" w:hAnsi="Arial" w:eastAsia="Arial" w:cs="Arial"/>
          <w:bCs/>
          <w:sz w:val="28"/>
          <w:szCs w:val="28"/>
          <w:lang w:val="cy-GB"/>
        </w:rPr>
        <w:t>Fel rhan o Gynllun Cyflawni y GCT cafodd Asesiad Safonol o'r Effaith ar Gydraddoldeb Cyngor Bro Morgannwg ei gynnal a phenderfynwyd y byddai’r cynllun cyflawni hwn yn cael effaith gadarnhaol ar y naw nodwedd warchodedig o fewn Deddf Cydraddoldeb 2010</w:t>
      </w:r>
    </w:p>
    <w:p w:rsidR="005753A3" w:rsidP="00AC0CE3" w:rsidRDefault="005753A3" w14:paraId="33138BCB" w14:textId="77777777">
      <w:pPr>
        <w:spacing w:after="0" w:line="240" w:lineRule="auto"/>
        <w:jc w:val="both"/>
        <w:rPr>
          <w:rFonts w:ascii="Arial" w:hAnsi="Arial" w:cs="Arial"/>
          <w:bCs/>
          <w:sz w:val="28"/>
          <w:szCs w:val="28"/>
        </w:rPr>
      </w:pPr>
    </w:p>
    <w:p w:rsidR="005753A3" w:rsidP="00AC0CE3" w:rsidRDefault="003D131F" w14:paraId="0FE6B514" w14:textId="77777777">
      <w:pPr>
        <w:spacing w:after="0" w:line="240" w:lineRule="auto"/>
        <w:jc w:val="both"/>
        <w:rPr>
          <w:rFonts w:ascii="Arial" w:hAnsi="Arial" w:cs="Arial"/>
          <w:bCs/>
          <w:sz w:val="28"/>
          <w:szCs w:val="28"/>
        </w:rPr>
      </w:pPr>
      <w:r>
        <w:rPr>
          <w:rFonts w:ascii="Arial" w:hAnsi="Arial" w:eastAsia="Arial" w:cs="Arial"/>
          <w:bCs/>
          <w:sz w:val="28"/>
          <w:szCs w:val="28"/>
          <w:lang w:val="cy-GB"/>
        </w:rPr>
        <w:t>Cynhaliwyd Asesiad o’r Effaith ar y Gymraeg a ddaeth i’r casgliad y byddai'r cynllun cyflawni hwn yn cael effaith gadarnhaol o ran y Gymraeg.</w:t>
      </w:r>
    </w:p>
    <w:p w:rsidR="005753A3" w:rsidP="00AC0CE3" w:rsidRDefault="005753A3" w14:paraId="20BD7AF0" w14:textId="77777777">
      <w:pPr>
        <w:spacing w:after="0" w:line="240" w:lineRule="auto"/>
        <w:jc w:val="both"/>
        <w:rPr>
          <w:rFonts w:ascii="Arial" w:hAnsi="Arial" w:cs="Arial"/>
          <w:bCs/>
          <w:sz w:val="28"/>
          <w:szCs w:val="28"/>
        </w:rPr>
      </w:pPr>
    </w:p>
    <w:p w:rsidR="00C339BC" w:rsidP="00AC0CE3" w:rsidRDefault="003D131F" w14:paraId="20220548" w14:textId="77777777">
      <w:pPr>
        <w:spacing w:after="0" w:line="240" w:lineRule="auto"/>
        <w:jc w:val="both"/>
        <w:rPr>
          <w:rFonts w:ascii="Arial" w:hAnsi="Arial" w:cs="Arial"/>
          <w:bCs/>
          <w:sz w:val="28"/>
          <w:szCs w:val="28"/>
        </w:rPr>
      </w:pPr>
      <w:r>
        <w:rPr>
          <w:rFonts w:ascii="Arial" w:hAnsi="Arial" w:eastAsia="Arial" w:cs="Arial"/>
          <w:bCs/>
          <w:sz w:val="28"/>
          <w:szCs w:val="28"/>
          <w:lang w:val="cy-GB"/>
        </w:rPr>
        <w:t>Yn ogystal, cynhaliwyd Asesiad o’r Effaith ar Hawliau Plant a phenderfynwyd na fyddai'r cynllun cyflawni hwn yn effeithio ar hawliau plant.</w:t>
      </w:r>
    </w:p>
    <w:p w:rsidR="00C339BC" w:rsidP="00AC0CE3" w:rsidRDefault="00C339BC" w14:paraId="5431688E" w14:textId="77777777">
      <w:pPr>
        <w:spacing w:after="0" w:line="240" w:lineRule="auto"/>
        <w:jc w:val="both"/>
        <w:rPr>
          <w:rFonts w:ascii="Arial" w:hAnsi="Arial" w:cs="Arial"/>
          <w:bCs/>
          <w:sz w:val="28"/>
          <w:szCs w:val="28"/>
        </w:rPr>
      </w:pPr>
    </w:p>
    <w:p w:rsidR="005753A3" w:rsidP="00AC0CE3" w:rsidRDefault="003D131F" w14:paraId="068501C8" w14:textId="77777777">
      <w:pPr>
        <w:spacing w:after="0" w:line="240" w:lineRule="auto"/>
        <w:jc w:val="both"/>
        <w:rPr>
          <w:rFonts w:ascii="Arial" w:hAnsi="Arial" w:cs="Arial"/>
          <w:bCs/>
          <w:sz w:val="28"/>
          <w:szCs w:val="28"/>
        </w:rPr>
      </w:pPr>
      <w:r>
        <w:rPr>
          <w:rFonts w:ascii="Arial" w:hAnsi="Arial" w:eastAsia="Arial" w:cs="Arial"/>
          <w:bCs/>
          <w:sz w:val="28"/>
          <w:szCs w:val="28"/>
          <w:lang w:val="cy-GB"/>
        </w:rPr>
        <w:t>Mae'r Asesiadau o’r Effaith ar Gydraddoldeb ar gael ar gais.</w:t>
      </w:r>
    </w:p>
    <w:p w:rsidR="005753A3" w:rsidP="007A2A50" w:rsidRDefault="005753A3" w14:paraId="37A2023D" w14:textId="77777777">
      <w:pPr>
        <w:spacing w:after="0" w:line="240" w:lineRule="auto"/>
        <w:rPr>
          <w:rFonts w:ascii="Arial" w:hAnsi="Arial" w:cs="Arial"/>
          <w:bCs/>
          <w:sz w:val="28"/>
          <w:szCs w:val="28"/>
        </w:rPr>
      </w:pPr>
    </w:p>
    <w:p w:rsidR="005753A3" w:rsidP="007A2A50" w:rsidRDefault="005753A3" w14:paraId="5D3CBAEC" w14:textId="77777777">
      <w:pPr>
        <w:spacing w:after="0" w:line="240" w:lineRule="auto"/>
        <w:rPr>
          <w:rFonts w:ascii="Arial" w:hAnsi="Arial" w:cs="Arial"/>
          <w:bCs/>
          <w:sz w:val="28"/>
          <w:szCs w:val="28"/>
        </w:rPr>
      </w:pPr>
    </w:p>
    <w:p w:rsidR="005753A3" w:rsidP="007A2A50" w:rsidRDefault="005753A3" w14:paraId="7DDBC4A0" w14:textId="77777777">
      <w:pPr>
        <w:spacing w:after="0" w:line="240" w:lineRule="auto"/>
        <w:rPr>
          <w:rFonts w:ascii="Arial" w:hAnsi="Arial" w:cs="Arial"/>
          <w:bCs/>
          <w:sz w:val="28"/>
          <w:szCs w:val="28"/>
        </w:rPr>
      </w:pPr>
    </w:p>
    <w:p w:rsidR="005753A3" w:rsidP="007A2A50" w:rsidRDefault="005753A3" w14:paraId="7313269B" w14:textId="77777777">
      <w:pPr>
        <w:spacing w:after="0" w:line="240" w:lineRule="auto"/>
        <w:rPr>
          <w:rFonts w:ascii="Arial" w:hAnsi="Arial" w:cs="Arial"/>
          <w:bCs/>
          <w:sz w:val="28"/>
          <w:szCs w:val="28"/>
        </w:rPr>
      </w:pPr>
    </w:p>
    <w:p w:rsidR="005753A3" w:rsidP="007A2A50" w:rsidRDefault="005753A3" w14:paraId="40BD0B82" w14:textId="77777777">
      <w:pPr>
        <w:spacing w:after="0" w:line="240" w:lineRule="auto"/>
        <w:rPr>
          <w:rFonts w:ascii="Arial" w:hAnsi="Arial" w:cs="Arial"/>
          <w:bCs/>
          <w:sz w:val="28"/>
          <w:szCs w:val="28"/>
        </w:rPr>
      </w:pPr>
    </w:p>
    <w:p w:rsidR="005753A3" w:rsidP="007A2A50" w:rsidRDefault="005753A3" w14:paraId="2F6F562A" w14:textId="77777777">
      <w:pPr>
        <w:spacing w:after="0" w:line="240" w:lineRule="auto"/>
        <w:rPr>
          <w:rFonts w:ascii="Arial" w:hAnsi="Arial" w:cs="Arial"/>
          <w:bCs/>
          <w:sz w:val="28"/>
          <w:szCs w:val="28"/>
        </w:rPr>
      </w:pPr>
    </w:p>
    <w:p w:rsidR="005753A3" w:rsidP="007A2A50" w:rsidRDefault="005753A3" w14:paraId="5D495E3A" w14:textId="77777777">
      <w:pPr>
        <w:spacing w:after="0" w:line="240" w:lineRule="auto"/>
        <w:rPr>
          <w:rFonts w:ascii="Arial" w:hAnsi="Arial" w:cs="Arial"/>
          <w:bCs/>
          <w:sz w:val="28"/>
          <w:szCs w:val="28"/>
        </w:rPr>
      </w:pPr>
    </w:p>
    <w:p w:rsidR="005753A3" w:rsidP="007A2A50" w:rsidRDefault="005753A3" w14:paraId="62B0B029" w14:textId="77777777">
      <w:pPr>
        <w:spacing w:after="0" w:line="240" w:lineRule="auto"/>
        <w:rPr>
          <w:rFonts w:ascii="Arial" w:hAnsi="Arial" w:cs="Arial"/>
          <w:bCs/>
          <w:sz w:val="28"/>
          <w:szCs w:val="28"/>
        </w:rPr>
      </w:pPr>
    </w:p>
    <w:p w:rsidR="005753A3" w:rsidP="007A2A50" w:rsidRDefault="005753A3" w14:paraId="2F62ED9C" w14:textId="77777777">
      <w:pPr>
        <w:spacing w:after="0" w:line="240" w:lineRule="auto"/>
        <w:rPr>
          <w:rFonts w:ascii="Arial" w:hAnsi="Arial" w:cs="Arial"/>
          <w:bCs/>
          <w:sz w:val="28"/>
          <w:szCs w:val="28"/>
        </w:rPr>
        <w:sectPr w:rsidR="005753A3" w:rsidSect="00F85632">
          <w:headerReference w:type="default" r:id="rId19"/>
          <w:footerReference w:type="default" r:id="rId20"/>
          <w:pgSz w:w="11906" w:h="16838"/>
          <w:pgMar w:top="1440" w:right="1440" w:bottom="1440" w:left="1440" w:header="708" w:footer="708" w:gutter="0"/>
          <w:cols w:space="708"/>
          <w:titlePg/>
          <w:docGrid w:linePitch="360"/>
        </w:sectPr>
      </w:pPr>
    </w:p>
    <w:p w:rsidR="005753A3" w:rsidP="007A2A50" w:rsidRDefault="003D131F" w14:paraId="014255EA" w14:textId="77777777">
      <w:pPr>
        <w:spacing w:after="0" w:line="240" w:lineRule="auto"/>
        <w:rPr>
          <w:rFonts w:ascii="Arial" w:hAnsi="Arial" w:cs="Arial"/>
          <w:bCs/>
          <w:sz w:val="28"/>
          <w:szCs w:val="28"/>
        </w:rPr>
      </w:pPr>
      <w:r>
        <w:rPr>
          <w:rFonts w:ascii="Arial" w:hAnsi="Arial" w:eastAsia="Arial" w:cs="Arial"/>
          <w:b/>
          <w:bCs/>
          <w:sz w:val="28"/>
          <w:szCs w:val="28"/>
          <w:lang w:val="cy-GB"/>
        </w:rPr>
        <w:lastRenderedPageBreak/>
        <w:t xml:space="preserve">Atodiad B: Cynllun Gwariant y GCT </w:t>
      </w:r>
      <w:r>
        <w:rPr>
          <w:rFonts w:ascii="Arial" w:hAnsi="Arial" w:eastAsia="Arial" w:cs="Arial"/>
          <w:sz w:val="28"/>
          <w:szCs w:val="28"/>
          <w:lang w:val="cy-GB"/>
        </w:rPr>
        <w:t>(dogfen lawn ar gael ar wahân)</w:t>
      </w:r>
    </w:p>
    <w:p w:rsidR="005753A3" w:rsidP="00AC0CE3" w:rsidRDefault="003D131F" w14:paraId="68E6961F" w14:textId="77777777">
      <w:pPr>
        <w:spacing w:after="0" w:line="240" w:lineRule="auto"/>
        <w:ind w:left="-284" w:hanging="567"/>
        <w:rPr>
          <w:rFonts w:ascii="Arial" w:hAnsi="Arial" w:cs="Arial"/>
          <w:bCs/>
          <w:sz w:val="28"/>
          <w:szCs w:val="28"/>
        </w:rPr>
      </w:pPr>
      <w:r>
        <w:rPr>
          <w:rFonts w:ascii="Arial" w:hAnsi="Arial" w:cs="Arial"/>
          <w:bCs/>
          <w:noProof/>
          <w:sz w:val="28"/>
          <w:szCs w:val="28"/>
        </w:rPr>
        <w:drawing>
          <wp:inline distT="0" distB="0" distL="0" distR="0" wp14:anchorId="176FA8EE" wp14:editId="31B07DEA">
            <wp:extent cx="6825477" cy="7060758"/>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845374" cy="7081341"/>
                    </a:xfrm>
                    <a:prstGeom prst="rect">
                      <a:avLst/>
                    </a:prstGeom>
                    <a:noFill/>
                    <a:ln>
                      <a:noFill/>
                    </a:ln>
                  </pic:spPr>
                </pic:pic>
              </a:graphicData>
            </a:graphic>
          </wp:inline>
        </w:drawing>
      </w:r>
    </w:p>
    <w:p w:rsidR="00261970" w:rsidP="00AC0CE3" w:rsidRDefault="00261970" w14:paraId="711A123B" w14:textId="77777777">
      <w:pPr>
        <w:spacing w:after="0" w:line="240" w:lineRule="auto"/>
        <w:ind w:left="-284" w:hanging="567"/>
        <w:rPr>
          <w:rFonts w:ascii="Arial" w:hAnsi="Arial" w:cs="Arial"/>
          <w:bCs/>
          <w:sz w:val="28"/>
          <w:szCs w:val="28"/>
        </w:rPr>
      </w:pPr>
    </w:p>
    <w:p w:rsidR="00261970" w:rsidP="00AC0CE3" w:rsidRDefault="00261970" w14:paraId="103A471D" w14:textId="77777777">
      <w:pPr>
        <w:spacing w:after="0" w:line="240" w:lineRule="auto"/>
        <w:ind w:left="-284" w:hanging="567"/>
        <w:rPr>
          <w:rFonts w:ascii="Arial" w:hAnsi="Arial" w:cs="Arial"/>
          <w:bCs/>
          <w:sz w:val="28"/>
          <w:szCs w:val="28"/>
        </w:rPr>
      </w:pPr>
    </w:p>
    <w:p w:rsidR="00261970" w:rsidP="00AC0CE3" w:rsidRDefault="00261970" w14:paraId="26C6E9BF" w14:textId="77777777">
      <w:pPr>
        <w:spacing w:after="0" w:line="240" w:lineRule="auto"/>
        <w:ind w:left="-284" w:hanging="567"/>
        <w:rPr>
          <w:rFonts w:ascii="Arial" w:hAnsi="Arial" w:cs="Arial"/>
          <w:bCs/>
          <w:sz w:val="28"/>
          <w:szCs w:val="28"/>
        </w:rPr>
      </w:pPr>
    </w:p>
    <w:p w:rsidR="00261970" w:rsidP="00AC0CE3" w:rsidRDefault="00261970" w14:paraId="3801FF6E" w14:textId="77777777">
      <w:pPr>
        <w:spacing w:after="0" w:line="240" w:lineRule="auto"/>
        <w:ind w:left="-284" w:hanging="567"/>
        <w:rPr>
          <w:rFonts w:ascii="Arial" w:hAnsi="Arial" w:cs="Arial"/>
          <w:bCs/>
          <w:sz w:val="28"/>
          <w:szCs w:val="28"/>
        </w:rPr>
      </w:pPr>
    </w:p>
    <w:p w:rsidR="00261970" w:rsidP="00AC0CE3" w:rsidRDefault="00261970" w14:paraId="3FB0FDE5" w14:textId="77777777">
      <w:pPr>
        <w:spacing w:after="0" w:line="240" w:lineRule="auto"/>
        <w:ind w:left="-284" w:hanging="567"/>
        <w:rPr>
          <w:rFonts w:ascii="Arial" w:hAnsi="Arial" w:cs="Arial"/>
          <w:bCs/>
          <w:sz w:val="28"/>
          <w:szCs w:val="28"/>
        </w:rPr>
      </w:pPr>
    </w:p>
    <w:p w:rsidR="00261970" w:rsidP="00AC0CE3" w:rsidRDefault="00261970" w14:paraId="0409195B" w14:textId="77777777">
      <w:pPr>
        <w:spacing w:after="0" w:line="240" w:lineRule="auto"/>
        <w:ind w:left="-284" w:hanging="567"/>
        <w:rPr>
          <w:rFonts w:ascii="Arial" w:hAnsi="Arial" w:cs="Arial"/>
          <w:bCs/>
          <w:sz w:val="28"/>
          <w:szCs w:val="28"/>
        </w:rPr>
      </w:pPr>
    </w:p>
    <w:p w:rsidR="00261970" w:rsidP="00AC0CE3" w:rsidRDefault="00261970" w14:paraId="6C1E5F65" w14:textId="77777777">
      <w:pPr>
        <w:spacing w:after="0" w:line="240" w:lineRule="auto"/>
        <w:ind w:left="-284" w:hanging="567"/>
        <w:rPr>
          <w:rFonts w:ascii="Arial" w:hAnsi="Arial" w:cs="Arial"/>
          <w:bCs/>
          <w:sz w:val="28"/>
          <w:szCs w:val="28"/>
        </w:rPr>
      </w:pPr>
    </w:p>
    <w:p w:rsidRPr="00261970" w:rsidR="00261970" w:rsidP="00261970" w:rsidRDefault="003D131F" w14:paraId="643E8D64" w14:textId="77777777">
      <w:pPr>
        <w:spacing w:after="0" w:line="240" w:lineRule="auto"/>
        <w:ind w:left="-284"/>
        <w:rPr>
          <w:rFonts w:ascii="Arial" w:hAnsi="Arial" w:cs="Arial"/>
          <w:b/>
          <w:sz w:val="28"/>
          <w:szCs w:val="28"/>
        </w:rPr>
      </w:pPr>
      <w:r>
        <w:rPr>
          <w:rFonts w:ascii="Arial" w:hAnsi="Arial" w:eastAsia="Arial" w:cs="Arial"/>
          <w:b/>
          <w:bCs/>
          <w:sz w:val="28"/>
          <w:szCs w:val="28"/>
          <w:lang w:val="cy-GB"/>
        </w:rPr>
        <w:lastRenderedPageBreak/>
        <w:t>Atodiad C: Cynllun Comisiynu</w:t>
      </w:r>
    </w:p>
    <w:p w:rsidR="00261970" w:rsidP="00261970" w:rsidRDefault="00261970" w14:paraId="4EC31E27" w14:textId="77777777">
      <w:pPr>
        <w:spacing w:after="0" w:line="240" w:lineRule="auto"/>
        <w:ind w:left="-284"/>
        <w:rPr>
          <w:rFonts w:ascii="Arial" w:hAnsi="Arial" w:cs="Arial"/>
          <w:bCs/>
          <w:sz w:val="28"/>
          <w:szCs w:val="28"/>
        </w:rPr>
      </w:pPr>
    </w:p>
    <w:p w:rsidR="00261970" w:rsidP="00261970" w:rsidRDefault="003D131F" w14:paraId="2E689C6E" w14:textId="77777777">
      <w:pPr>
        <w:rPr>
          <w:rFonts w:ascii="Arial" w:hAnsi="Arial" w:cs="Arial"/>
          <w:b/>
          <w:sz w:val="24"/>
          <w:szCs w:val="24"/>
        </w:rPr>
      </w:pPr>
      <w:r>
        <w:rPr>
          <w:rFonts w:ascii="Arial" w:hAnsi="Arial" w:eastAsia="Arial" w:cs="Arial"/>
          <w:b/>
          <w:bCs/>
          <w:sz w:val="24"/>
          <w:szCs w:val="24"/>
          <w:lang w:val="cy-GB"/>
        </w:rPr>
        <w:t>Tendro am Wasanaethau:</w:t>
      </w:r>
    </w:p>
    <w:p w:rsidR="00261970" w:rsidP="00261970" w:rsidRDefault="003D131F" w14:paraId="7E45EEC4" w14:textId="77777777">
      <w:pPr>
        <w:jc w:val="both"/>
        <w:rPr>
          <w:rFonts w:ascii="Arial" w:hAnsi="Arial" w:cs="Arial"/>
          <w:bCs/>
          <w:sz w:val="24"/>
          <w:szCs w:val="24"/>
        </w:rPr>
      </w:pPr>
      <w:r>
        <w:rPr>
          <w:rFonts w:ascii="Arial" w:hAnsi="Arial" w:eastAsia="Arial" w:cs="Arial"/>
          <w:bCs/>
          <w:sz w:val="24"/>
          <w:szCs w:val="24"/>
          <w:lang w:val="cy-GB"/>
        </w:rPr>
        <w:t>Mae gan y Tîm Cefnogi Pobl bedwar cytundeb cymorth cysylltiedig â thai sydd i fod i ddod i ben yn fuan a phedwar gwasanaeth newydd y mae'n bwriadu eu comisiynu.</w:t>
      </w:r>
    </w:p>
    <w:p w:rsidRPr="00085DB1" w:rsidR="00261970" w:rsidP="00261970" w:rsidRDefault="003D131F" w14:paraId="5BE5C7FE" w14:textId="77777777">
      <w:pPr>
        <w:jc w:val="both"/>
        <w:rPr>
          <w:rFonts w:ascii="Arial" w:hAnsi="Arial" w:cs="Arial"/>
          <w:bCs/>
          <w:sz w:val="24"/>
          <w:szCs w:val="24"/>
        </w:rPr>
      </w:pPr>
      <w:r>
        <w:rPr>
          <w:rFonts w:ascii="Arial" w:hAnsi="Arial" w:eastAsia="Arial" w:cs="Arial"/>
          <w:bCs/>
          <w:sz w:val="24"/>
          <w:szCs w:val="24"/>
          <w:lang w:val="cy-GB"/>
        </w:rPr>
        <w:t>Er mwyn cydymffurfio â'r ddeddfwriaeth berthnasol a Rheolau Gweithdrefnau Contract a Rheolau Gweithdrefnau Ariannol y Cyngor, rhaid cynnal ymarfer caffael ar gyfer y contractau sydd i fod i ddod i ben ac ar gyfer comisiynu gwasanaethau newydd.  Yn ogystal â hyn, bydd angen rhoi contractau ar waith ar gyfer unrhyw wasanaethau cymorth newydd sy’n gysylltiedig â thai neu eu hail-ffurfweddu er mwyn sicrhau bod y Cyngor yn cyflawni ei ddyletswyddau dan Ddeddf Tai (Cymru) 2015 ac yn diwallu anghenion y gymuned.</w:t>
      </w:r>
    </w:p>
    <w:p w:rsidR="00261970" w:rsidP="00261970" w:rsidRDefault="003D131F" w14:paraId="19363F9B" w14:textId="77777777">
      <w:pPr>
        <w:jc w:val="both"/>
        <w:rPr>
          <w:rFonts w:ascii="Arial" w:hAnsi="Arial" w:cs="Arial"/>
          <w:bCs/>
          <w:sz w:val="24"/>
          <w:szCs w:val="24"/>
        </w:rPr>
      </w:pPr>
      <w:r>
        <w:rPr>
          <w:rFonts w:ascii="Arial" w:hAnsi="Arial" w:eastAsia="Arial" w:cs="Arial"/>
          <w:bCs/>
          <w:sz w:val="24"/>
          <w:szCs w:val="24"/>
          <w:lang w:val="cy-GB"/>
        </w:rPr>
        <w:t xml:space="preserve">Ym mhob un o'r achosion hyn bydd pob contract newydd yn cael ei hysbysebu ar wefan GwerthwchiGymru am o leiaf 30 diwrnod, a bydd proses dendro deg a chadarn yn cael ei chynnal dan oruchwyliaeth y Cydlynydd Cefnogi Pobl. Ym mhob achos bydd proses dendro agored yn cael ei defnyddio a fydd yn gofyn i bob darparwr basio holiadur cyn-gymhwyso safonol Cyngor Bro Morgannwg, rhoi cyflwyniad ysgrifenedig gydag atebion i gwestiynau a osodir gan Banel Comisiynu Cefnogi Pobl a hefyd mynychu proses gyfweld â Phanel Comisiynu Cefnogi Pobl. </w:t>
      </w:r>
    </w:p>
    <w:p w:rsidRPr="00085DB1" w:rsidR="00261970" w:rsidP="00261970" w:rsidRDefault="003D131F" w14:paraId="5132D91A" w14:textId="77777777">
      <w:pPr>
        <w:jc w:val="both"/>
        <w:rPr>
          <w:rFonts w:ascii="Arial" w:hAnsi="Arial" w:cs="Arial"/>
          <w:bCs/>
          <w:sz w:val="24"/>
          <w:szCs w:val="24"/>
        </w:rPr>
      </w:pPr>
      <w:r>
        <w:rPr>
          <w:rFonts w:ascii="Arial" w:hAnsi="Arial" w:eastAsia="Arial" w:cs="Arial"/>
          <w:bCs/>
          <w:sz w:val="24"/>
          <w:szCs w:val="24"/>
          <w:lang w:val="cy-GB"/>
        </w:rPr>
        <w:t>Cyfanswm gwerth y contractau o fewn cwmpas yr ymarfer hwn yw tua £5 miliwn (dros 5 mlynedd) gyda chostau terfynol i'w penderfynu ar y cam tendro. Mae'r contractau presennol yn amrywio o £34,000 i £122,000 y flwyddyn ac yn cynnwys gwasanaethau i nifer o grwpiau cleientiaid gan gynnwys, pobl sy'n profi cam-drin domestig, digartrefedd, materion iechyd meddwl, anawsterau dysgu a phobl hŷn sy'n agored i niwed</w:t>
      </w:r>
    </w:p>
    <w:p w:rsidRPr="00085DB1" w:rsidR="00261970" w:rsidP="00261970" w:rsidRDefault="003D131F" w14:paraId="26BF9257" w14:textId="77777777">
      <w:pPr>
        <w:jc w:val="both"/>
        <w:rPr>
          <w:rFonts w:ascii="Arial" w:hAnsi="Arial" w:cs="Arial"/>
          <w:bCs/>
          <w:sz w:val="24"/>
          <w:szCs w:val="24"/>
        </w:rPr>
      </w:pPr>
      <w:r>
        <w:rPr>
          <w:rFonts w:ascii="Arial" w:hAnsi="Arial" w:eastAsia="Arial" w:cs="Arial"/>
          <w:bCs/>
          <w:sz w:val="24"/>
          <w:szCs w:val="24"/>
          <w:lang w:val="cy-GB"/>
        </w:rPr>
        <w:t>Y contractau y bydd angen aildendro ar eu cyfer yw:</w:t>
      </w:r>
    </w:p>
    <w:p w:rsidR="00261970" w:rsidP="00261970" w:rsidRDefault="00261970" w14:paraId="1E5DC98E" w14:textId="77777777">
      <w:pPr>
        <w:jc w:val="both"/>
        <w:rPr>
          <w:bCs/>
          <w:sz w:val="24"/>
          <w:szCs w:val="24"/>
        </w:rPr>
      </w:pPr>
    </w:p>
    <w:p w:rsidRPr="0008764D" w:rsidR="00261970" w:rsidP="00261970" w:rsidRDefault="003D131F" w14:paraId="0F0A1E09" w14:textId="77777777">
      <w:pPr>
        <w:jc w:val="both"/>
        <w:rPr>
          <w:rFonts w:ascii="Arial" w:hAnsi="Arial" w:cs="Arial"/>
          <w:b/>
          <w:sz w:val="24"/>
          <w:szCs w:val="24"/>
        </w:rPr>
      </w:pPr>
      <w:r>
        <w:rPr>
          <w:rFonts w:ascii="Arial" w:hAnsi="Arial" w:eastAsia="Arial" w:cs="Arial"/>
          <w:b/>
          <w:bCs/>
          <w:sz w:val="24"/>
          <w:szCs w:val="24"/>
          <w:lang w:val="cy-GB"/>
        </w:rPr>
        <w:t>Cynllun Cymorth yn Ôl yr Angen Iechyd Meddwl Cymunedol</w:t>
      </w:r>
    </w:p>
    <w:p w:rsidRPr="007F448B" w:rsidR="00261970" w:rsidP="00261970" w:rsidRDefault="003D131F" w14:paraId="122F03C2" w14:textId="77777777">
      <w:pPr>
        <w:jc w:val="both"/>
        <w:rPr>
          <w:rFonts w:ascii="Arial" w:hAnsi="Arial" w:cs="Arial"/>
          <w:sz w:val="24"/>
          <w:szCs w:val="24"/>
        </w:rPr>
      </w:pPr>
      <w:r>
        <w:rPr>
          <w:rFonts w:ascii="Arial" w:hAnsi="Arial" w:eastAsia="Arial" w:cs="Arial"/>
          <w:sz w:val="24"/>
          <w:szCs w:val="24"/>
          <w:lang w:val="cy-GB"/>
        </w:rPr>
        <w:t>Mae'r gwasanaeth hwn yn wasanaeth cymorth yn ôl yr angen sy'n darparu cefnogaeth hyblyg cysylltiedig â thai i bobl sy'n dioddef o broblemau iechyd meddwl yn y Fro gyda'r nod o atal digartrefedd. Mae'r gwasanaeth hwn yn cynnwys cefnogaeth argyfwng i unigolion sydd mewn perygl brys o fod yn ddigartref.</w:t>
      </w:r>
    </w:p>
    <w:p w:rsidRPr="00D22851" w:rsidR="00261970" w:rsidP="00261970" w:rsidRDefault="003D131F" w14:paraId="30AFDDB4" w14:textId="77777777">
      <w:pPr>
        <w:jc w:val="both"/>
        <w:rPr>
          <w:rFonts w:ascii="Arial" w:hAnsi="Arial" w:cs="Arial"/>
          <w:sz w:val="24"/>
          <w:szCs w:val="24"/>
        </w:rPr>
      </w:pPr>
      <w:r>
        <w:rPr>
          <w:rFonts w:ascii="Arial" w:hAnsi="Arial" w:eastAsia="Arial" w:cs="Arial"/>
          <w:sz w:val="24"/>
          <w:szCs w:val="24"/>
          <w:lang w:val="cy-GB"/>
        </w:rPr>
        <w:t>Nod y prosiect hwn yw darparu cymorth tai i wella canlyniadau i bobl sydd mewn perygl o fod yn ddigartref i gael gafael ar wybodaeth, cyngor, cymorth ac adnoddau i'w galluogi i wneud dewisiadau gwybodus. Mae'r gwasanaeth sy'n gweithio gyda defnyddwyr y gwasanaeth unigol yn cynnwys cynllun cymorth wedi'i deilwra sy'n diwallu eu hanghenion orau. Mae'r cynllun yn canolbwyntio ar faterion ymarferol ac emosiynol, er mwyn i bob person gael y cyfle gorau i fyw'n annibynnol fel aelod cyfrifol o'u cymuned.</w:t>
      </w:r>
    </w:p>
    <w:p w:rsidRPr="00380078" w:rsidR="00261970" w:rsidP="00261970" w:rsidRDefault="003D131F" w14:paraId="65D90D04" w14:textId="77777777">
      <w:pPr>
        <w:rPr>
          <w:rFonts w:ascii="Arial" w:hAnsi="Arial" w:cs="Arial"/>
          <w:bCs/>
          <w:sz w:val="24"/>
          <w:szCs w:val="24"/>
        </w:rPr>
      </w:pPr>
      <w:r>
        <w:rPr>
          <w:rFonts w:ascii="Arial" w:hAnsi="Arial" w:eastAsia="Arial" w:cs="Arial"/>
          <w:bCs/>
          <w:sz w:val="24"/>
          <w:szCs w:val="24"/>
          <w:lang w:val="cy-GB"/>
        </w:rPr>
        <w:t>Dyddiad dod i ben y contract: 9 Gorffennaf 2022</w:t>
      </w:r>
    </w:p>
    <w:p w:rsidR="00261970" w:rsidP="00261970" w:rsidRDefault="00261970" w14:paraId="52D54F5C" w14:textId="77777777">
      <w:pPr>
        <w:rPr>
          <w:rFonts w:ascii="Arial" w:hAnsi="Arial" w:cs="Arial"/>
          <w:bCs/>
          <w:sz w:val="24"/>
          <w:szCs w:val="24"/>
        </w:rPr>
      </w:pPr>
    </w:p>
    <w:p w:rsidRPr="005549B2" w:rsidR="00261970" w:rsidP="00261970" w:rsidRDefault="003D131F" w14:paraId="5C524E64" w14:textId="77777777">
      <w:pPr>
        <w:rPr>
          <w:rFonts w:ascii="Arial" w:hAnsi="Arial" w:cs="Arial"/>
          <w:b/>
          <w:sz w:val="24"/>
          <w:szCs w:val="24"/>
        </w:rPr>
      </w:pPr>
      <w:r>
        <w:rPr>
          <w:rFonts w:ascii="Arial" w:hAnsi="Arial" w:eastAsia="Arial" w:cs="Arial"/>
          <w:b/>
          <w:bCs/>
          <w:sz w:val="24"/>
          <w:szCs w:val="24"/>
          <w:lang w:val="cy-GB"/>
        </w:rPr>
        <w:t>Y Gwasanaeth Pobl Hŷn</w:t>
      </w:r>
    </w:p>
    <w:p w:rsidRPr="002D4937" w:rsidR="00261970" w:rsidP="00261970" w:rsidRDefault="003D131F" w14:paraId="5C964797" w14:textId="77777777">
      <w:pPr>
        <w:rPr>
          <w:rFonts w:ascii="Arial" w:hAnsi="Arial" w:cs="Arial"/>
          <w:bCs/>
          <w:sz w:val="24"/>
          <w:szCs w:val="24"/>
          <w:u w:val="single"/>
        </w:rPr>
      </w:pPr>
      <w:r>
        <w:rPr>
          <w:rFonts w:ascii="Arial" w:hAnsi="Arial" w:eastAsia="Arial" w:cs="Arial"/>
          <w:bCs/>
          <w:sz w:val="24"/>
          <w:szCs w:val="24"/>
          <w:u w:val="single"/>
          <w:lang w:val="cy-GB"/>
        </w:rPr>
        <w:t>Cymorth yn Ôl yr Angen Golau Caredig</w:t>
      </w:r>
    </w:p>
    <w:p w:rsidRPr="002D4937" w:rsidR="00261970" w:rsidP="00261970" w:rsidRDefault="003D131F" w14:paraId="0C454FF7" w14:textId="77777777">
      <w:pPr>
        <w:jc w:val="both"/>
        <w:rPr>
          <w:rFonts w:ascii="Arial" w:hAnsi="Arial" w:cs="Arial"/>
          <w:sz w:val="24"/>
          <w:szCs w:val="24"/>
        </w:rPr>
      </w:pPr>
      <w:r>
        <w:rPr>
          <w:rFonts w:ascii="Arial" w:hAnsi="Arial" w:eastAsia="Arial" w:cs="Arial"/>
          <w:sz w:val="24"/>
          <w:szCs w:val="24"/>
          <w:lang w:val="cy-GB"/>
        </w:rPr>
        <w:t xml:space="preserve">Mae'r gwasanaeth hwn yn wasanaeth yn ôl yr angen â 60 o unedau lefel isel sy'n darparu cymorth hyblyg cysylltiedig â thai i bobl hŷn agored i niwed (55 oed a hŷn) sy'n byw ym Mro Morgannwg gyda'r nod o atal digartrefedd a’u helpu i fyw’n annibynnol. </w:t>
      </w:r>
    </w:p>
    <w:p w:rsidRPr="002D4937" w:rsidR="00261970" w:rsidP="00261970" w:rsidRDefault="003D131F" w14:paraId="5A195D9E" w14:textId="77777777">
      <w:pPr>
        <w:jc w:val="both"/>
        <w:rPr>
          <w:rFonts w:ascii="Arial" w:hAnsi="Arial" w:cs="Arial"/>
          <w:bCs/>
          <w:sz w:val="24"/>
          <w:szCs w:val="24"/>
        </w:rPr>
      </w:pPr>
      <w:r>
        <w:rPr>
          <w:rFonts w:ascii="Arial" w:hAnsi="Arial" w:eastAsia="Arial" w:cs="Arial"/>
          <w:bCs/>
          <w:sz w:val="24"/>
          <w:szCs w:val="24"/>
          <w:lang w:val="cy-GB"/>
        </w:rPr>
        <w:t>Nod y prosiect hwn yw darparu cymorth tai i wella canlyniadau i bobl hŷn agored i niwed i gael gafael ar wybodaeth, cyngor, cymorth ac adnoddau i'w galluogi i wneud dewisiadau gwybodus. Mae'r gwasanaeth sy'n gweithio gyda defnyddwyr y gwasanaeth unigol yn cynnwys cynllun cymorth wedi'i deilwra sy'n diwallu eu hanghenion orau.  Mae'r cynllun yn canolbwyntio ar faterion ymarferol ac emosiynol, er mwyn i bob person gael y cyfle gorau i fyw'n annibynnol fel aelod cyfrifol o'u cymuned.</w:t>
      </w:r>
    </w:p>
    <w:p w:rsidRPr="005549B2" w:rsidR="00261970" w:rsidP="00261970" w:rsidRDefault="003D131F" w14:paraId="1A295AA8" w14:textId="77777777">
      <w:pPr>
        <w:jc w:val="both"/>
        <w:rPr>
          <w:rFonts w:ascii="Arial" w:hAnsi="Arial" w:cs="Arial"/>
          <w:bCs/>
          <w:sz w:val="24"/>
          <w:szCs w:val="24"/>
          <w:u w:val="single"/>
        </w:rPr>
      </w:pPr>
      <w:r>
        <w:rPr>
          <w:rFonts w:ascii="Arial" w:hAnsi="Arial" w:eastAsia="Arial" w:cs="Arial"/>
          <w:bCs/>
          <w:sz w:val="24"/>
          <w:szCs w:val="24"/>
          <w:lang w:val="cy-GB"/>
        </w:rPr>
        <w:t>Gwasanaeth Galw Heibio Croeso Pawb</w:t>
      </w:r>
    </w:p>
    <w:p w:rsidRPr="00AA1F6E" w:rsidR="00261970" w:rsidP="00261970" w:rsidRDefault="003D131F" w14:paraId="3F8793DB" w14:textId="77777777">
      <w:pPr>
        <w:widowControl w:val="0"/>
        <w:spacing w:after="0" w:line="240" w:lineRule="auto"/>
        <w:jc w:val="both"/>
        <w:rPr>
          <w:rFonts w:ascii="Arial" w:hAnsi="Arial" w:eastAsia="Times New Roman" w:cs="Arial"/>
          <w:sz w:val="24"/>
          <w:szCs w:val="24"/>
        </w:rPr>
      </w:pPr>
      <w:r>
        <w:rPr>
          <w:rFonts w:ascii="Arial" w:hAnsi="Arial" w:eastAsia="Arial" w:cs="Arial"/>
          <w:sz w:val="24"/>
          <w:szCs w:val="24"/>
          <w:lang w:val="cy-GB"/>
        </w:rPr>
        <w:t>Mae'r gwasanaeth hwn yn darparu sesiynau galw heibio rheolaidd gan roi cyngor ar dai, sesiynau cymorth a llety gwarchod/llety gofal ychwanegol ledled y Fro i bobl hŷn sy'n agored i niwed. Nod y cynllun peilot hwn yw darparu sesiynau galw heibio rheolaidd ledled y Fro sy'n rhoi cyngor a chymorth ynghylch cyllid, budd-daliadau, llety addas a materion eraill sy'n gysylltiedig â thai a chyfeirio i asiantaethau eraill (lle bo hynny'n briodol). Nod y gwasanaeth yw cefnogi pobl hŷn agored i niwed a phobl â dementia lefel isel ac mae'n agored i drigolion sy'n byw mewn llety gwarchod ac mewn mannau eraill yn y gymuned. Amcan y gwasanaeth yw helpu’r defnyddwyr gwasanaeth i fyw mor annibynnol â phosibl dwy gynnal sesiynau galw heibio'n rheolaidd mewn llety gwarchod ar draws y Fro.</w:t>
      </w:r>
    </w:p>
    <w:p w:rsidRPr="002D4937" w:rsidR="00261970" w:rsidP="00261970" w:rsidRDefault="00261970" w14:paraId="4F401492" w14:textId="77777777">
      <w:pPr>
        <w:spacing w:after="120" w:line="240" w:lineRule="auto"/>
        <w:jc w:val="both"/>
        <w:outlineLvl w:val="1"/>
        <w:rPr>
          <w:rFonts w:ascii="Arial" w:hAnsi="Arial" w:eastAsia="Times New Roman" w:cs="Arial"/>
          <w:b/>
          <w:sz w:val="24"/>
          <w:szCs w:val="24"/>
        </w:rPr>
      </w:pPr>
    </w:p>
    <w:p w:rsidR="00261970" w:rsidP="00261970" w:rsidRDefault="003D131F" w14:paraId="686200F9" w14:textId="77777777">
      <w:pPr>
        <w:spacing w:after="120" w:line="240" w:lineRule="auto"/>
        <w:jc w:val="both"/>
        <w:outlineLvl w:val="1"/>
        <w:rPr>
          <w:rFonts w:ascii="Arial" w:hAnsi="Arial" w:eastAsia="Times New Roman" w:cs="Arial"/>
          <w:bCs/>
          <w:sz w:val="24"/>
          <w:szCs w:val="24"/>
        </w:rPr>
      </w:pPr>
      <w:r>
        <w:rPr>
          <w:rFonts w:ascii="Arial" w:hAnsi="Arial" w:eastAsia="Arial" w:cs="Arial"/>
          <w:bCs/>
          <w:sz w:val="24"/>
          <w:szCs w:val="24"/>
          <w:lang w:val="cy-GB"/>
        </w:rPr>
        <w:t>Dyddiad dod i ben y contract: 31 Mawrth 2023</w:t>
      </w:r>
    </w:p>
    <w:p w:rsidR="00261970" w:rsidP="00261970" w:rsidRDefault="00261970" w14:paraId="12CC4BCB" w14:textId="77777777">
      <w:pPr>
        <w:spacing w:after="120" w:line="240" w:lineRule="auto"/>
        <w:jc w:val="both"/>
        <w:outlineLvl w:val="1"/>
        <w:rPr>
          <w:rFonts w:ascii="Arial" w:hAnsi="Arial" w:eastAsia="Times New Roman" w:cs="Arial"/>
          <w:bCs/>
          <w:sz w:val="24"/>
          <w:szCs w:val="24"/>
        </w:rPr>
      </w:pPr>
    </w:p>
    <w:p w:rsidRPr="00651D33" w:rsidR="00261970" w:rsidP="00261970" w:rsidRDefault="003D131F" w14:paraId="42845D79" w14:textId="77777777">
      <w:pPr>
        <w:spacing w:after="120" w:line="240" w:lineRule="auto"/>
        <w:jc w:val="both"/>
        <w:outlineLvl w:val="1"/>
        <w:rPr>
          <w:rFonts w:ascii="Arial" w:hAnsi="Arial" w:eastAsia="Times New Roman" w:cs="Arial"/>
          <w:b/>
          <w:sz w:val="24"/>
          <w:szCs w:val="24"/>
        </w:rPr>
      </w:pPr>
      <w:r>
        <w:rPr>
          <w:rFonts w:ascii="Arial" w:hAnsi="Arial" w:eastAsia="Arial" w:cs="Arial"/>
          <w:b/>
          <w:bCs/>
          <w:sz w:val="24"/>
          <w:szCs w:val="24"/>
          <w:lang w:val="cy-GB"/>
        </w:rPr>
        <w:t>Gwasanaeth Lloches Gwasgaredig</w:t>
      </w:r>
    </w:p>
    <w:p w:rsidRPr="00D22851" w:rsidR="00261970" w:rsidP="00261970" w:rsidRDefault="003D131F" w14:paraId="6B02C3AB" w14:textId="77777777">
      <w:pPr>
        <w:jc w:val="both"/>
        <w:rPr>
          <w:rFonts w:ascii="Arial" w:hAnsi="Arial" w:cs="Arial"/>
          <w:bCs/>
          <w:sz w:val="24"/>
          <w:szCs w:val="24"/>
        </w:rPr>
      </w:pPr>
      <w:r>
        <w:rPr>
          <w:rFonts w:ascii="Arial" w:hAnsi="Arial" w:eastAsia="Arial" w:cs="Arial"/>
          <w:bCs/>
          <w:sz w:val="24"/>
          <w:szCs w:val="24"/>
          <w:lang w:val="cy-GB"/>
        </w:rPr>
        <w:t xml:space="preserve">Mae manyleb y gwasanaeth hwn yn ymwneud â chynllun llety gwasgaredig 6 uned ar gyfer pobl sydd angen lle diogel i fyw ynddo ac sydd angen cymorth cysylltiedig â thai oherwydd eu bod wedi profi cam-drin domestig a/neu drais rhywiol.  </w:t>
      </w:r>
    </w:p>
    <w:p w:rsidRPr="00D22851" w:rsidR="00261970" w:rsidP="00261970" w:rsidRDefault="003D131F" w14:paraId="641979B8" w14:textId="77777777">
      <w:pPr>
        <w:jc w:val="both"/>
        <w:rPr>
          <w:rFonts w:ascii="Arial" w:hAnsi="Arial" w:cs="Arial"/>
          <w:bCs/>
          <w:sz w:val="24"/>
          <w:szCs w:val="24"/>
        </w:rPr>
      </w:pPr>
      <w:r>
        <w:rPr>
          <w:rFonts w:ascii="Arial" w:hAnsi="Arial" w:eastAsia="Arial" w:cs="Arial"/>
          <w:bCs/>
          <w:sz w:val="24"/>
          <w:szCs w:val="24"/>
          <w:lang w:val="cy-GB"/>
        </w:rPr>
        <w:t xml:space="preserve">Nod y gwasanaeth hwn yw darparu llety diogel dros dro mewn amryw o leoliadau cyfrinachol ym Mro Morgannwg i ddioddefwyr cam-drin domestig a/neu drais rhywiol nad ydynt yn gallu byw mewn lleoliad lloches traddodiadol am amryw o resymau. Mae hefyd yn cynnig cymorth a gwybodaeth i bobl i'w galluogi i ennill neu gynnal y sgiliau a'r hyder sydd eu hangen arnynt i fyw'n annibynnol. Bydd y gwasanaeth yn darparu cymorth cysylltiedig â thai hyblyg i uchafswm o 6 unigolyn mewn prosiect llety dros dro. </w:t>
      </w:r>
    </w:p>
    <w:p w:rsidR="00261970" w:rsidP="00261970" w:rsidRDefault="003D131F" w14:paraId="405F78C3" w14:textId="77777777">
      <w:pPr>
        <w:jc w:val="both"/>
        <w:rPr>
          <w:rFonts w:ascii="Arial" w:hAnsi="Arial" w:cs="Arial"/>
          <w:bCs/>
          <w:sz w:val="24"/>
          <w:szCs w:val="24"/>
        </w:rPr>
      </w:pPr>
      <w:r>
        <w:rPr>
          <w:rFonts w:ascii="Arial" w:hAnsi="Arial" w:eastAsia="Arial" w:cs="Arial"/>
          <w:bCs/>
          <w:sz w:val="24"/>
          <w:szCs w:val="24"/>
          <w:lang w:val="cy-GB"/>
        </w:rPr>
        <w:t>Dyddiad dod i ben y contract: 31 Mawrth 2023</w:t>
      </w:r>
    </w:p>
    <w:p w:rsidR="00261970" w:rsidP="00261970" w:rsidRDefault="00261970" w14:paraId="29A8A06A" w14:textId="77777777">
      <w:pPr>
        <w:jc w:val="both"/>
        <w:rPr>
          <w:rFonts w:ascii="Arial" w:hAnsi="Arial" w:cs="Arial"/>
          <w:bCs/>
          <w:sz w:val="24"/>
          <w:szCs w:val="24"/>
        </w:rPr>
      </w:pPr>
    </w:p>
    <w:p w:rsidR="00261970" w:rsidP="00261970" w:rsidRDefault="003D131F" w14:paraId="3D63F20F" w14:textId="77777777">
      <w:pPr>
        <w:jc w:val="both"/>
        <w:rPr>
          <w:rFonts w:ascii="Arial" w:hAnsi="Arial" w:cs="Arial"/>
          <w:b/>
          <w:sz w:val="24"/>
          <w:szCs w:val="24"/>
        </w:rPr>
      </w:pPr>
      <w:r>
        <w:rPr>
          <w:rFonts w:ascii="Arial" w:hAnsi="Arial" w:eastAsia="Arial" w:cs="Arial"/>
          <w:b/>
          <w:bCs/>
          <w:sz w:val="24"/>
          <w:szCs w:val="24"/>
          <w:lang w:val="cy-GB"/>
        </w:rPr>
        <w:lastRenderedPageBreak/>
        <w:t>Gwasanaeth Grŵp Alinio Tlodi (GAT)</w:t>
      </w:r>
    </w:p>
    <w:p w:rsidR="00261970" w:rsidP="00261970" w:rsidRDefault="003D131F" w14:paraId="3E49FDE5" w14:textId="77777777">
      <w:pPr>
        <w:jc w:val="both"/>
        <w:rPr>
          <w:rFonts w:ascii="Arial" w:hAnsi="Arial" w:cs="Arial"/>
          <w:bCs/>
          <w:sz w:val="24"/>
          <w:szCs w:val="24"/>
        </w:rPr>
      </w:pPr>
      <w:r>
        <w:rPr>
          <w:rFonts w:ascii="Arial" w:hAnsi="Arial" w:eastAsia="Arial" w:cs="Arial"/>
          <w:bCs/>
          <w:sz w:val="24"/>
          <w:szCs w:val="24"/>
          <w:lang w:val="cy-GB"/>
        </w:rPr>
        <w:t>Mae'r gwasanaeth hwn yn wasanaeth cymorth yn ôl yr angen i weithio ochr yn ochr â thimau Gweithredu Tlodi Teuluoedd yn Gyntaf, Dechrau'n Deg a Chymunedau yn Gyntaf i ddarparu cefnogaeth sy'n gysylltiedig â thai i'w cleientiaid sy'n byw ym Mro Morgannwg.</w:t>
      </w:r>
    </w:p>
    <w:p w:rsidR="00261970" w:rsidP="00261970" w:rsidRDefault="003D131F" w14:paraId="379E08DE" w14:textId="77777777">
      <w:pPr>
        <w:jc w:val="both"/>
        <w:rPr>
          <w:rFonts w:ascii="Arial" w:hAnsi="Arial" w:cs="Arial"/>
          <w:bCs/>
          <w:sz w:val="24"/>
          <w:szCs w:val="24"/>
        </w:rPr>
      </w:pPr>
      <w:r>
        <w:rPr>
          <w:rFonts w:ascii="Arial" w:hAnsi="Arial" w:eastAsia="Arial" w:cs="Arial"/>
          <w:bCs/>
          <w:sz w:val="24"/>
          <w:szCs w:val="24"/>
          <w:lang w:val="cy-GB"/>
        </w:rPr>
        <w:t>Nod y gwasanaeth hwn yw darparu cymorth ynglŷn â thai i bobl sy'n cael eu cefnogi gan dimau'r Grŵp Gweithredu Tlodi ym Mro Morgannwg. Mae hefyd yn cynnig cymorth a gwybodaeth i bobl i'w galluogi i ennill neu gynnal y sgiliau a'r hyder sydd eu hangen arnynt i fyw'n annibynnol mewn cartref. Bydd y gwasanaeth yn darparu cymorth hyblyg ynglŷn â thai i unigolion yn eu llety eu hunain. Bydd y gefnogaeth yn cael ei ddarparu drwy fodel Tîm o Amgylch y Teulu a bydd yn fodel hyblyg o gefnogaeth sydd wedi'i deilwra i ateb anghenion unigol.</w:t>
      </w:r>
    </w:p>
    <w:p w:rsidR="00261970" w:rsidP="00261970" w:rsidRDefault="003D131F" w14:paraId="44C6FBD9" w14:textId="77777777">
      <w:pPr>
        <w:jc w:val="both"/>
        <w:rPr>
          <w:rFonts w:ascii="Arial" w:hAnsi="Arial" w:cs="Arial"/>
          <w:bCs/>
          <w:sz w:val="24"/>
          <w:szCs w:val="24"/>
        </w:rPr>
      </w:pPr>
      <w:r>
        <w:rPr>
          <w:rFonts w:ascii="Arial" w:hAnsi="Arial" w:eastAsia="Arial" w:cs="Arial"/>
          <w:bCs/>
          <w:sz w:val="24"/>
          <w:szCs w:val="24"/>
          <w:lang w:val="cy-GB"/>
        </w:rPr>
        <w:t>Dyddiad dod i ben y contract: 31 Mawrth 2023</w:t>
      </w:r>
    </w:p>
    <w:p w:rsidR="00261970" w:rsidP="00261970" w:rsidRDefault="00261970" w14:paraId="20B88D73" w14:textId="77777777">
      <w:pPr>
        <w:jc w:val="both"/>
        <w:rPr>
          <w:rFonts w:ascii="Arial" w:hAnsi="Arial" w:cs="Arial"/>
          <w:bCs/>
          <w:sz w:val="24"/>
          <w:szCs w:val="24"/>
        </w:rPr>
      </w:pPr>
    </w:p>
    <w:p w:rsidRPr="0008764D" w:rsidR="00261970" w:rsidP="00261970" w:rsidRDefault="003D131F" w14:paraId="6317318B" w14:textId="77777777">
      <w:pPr>
        <w:jc w:val="both"/>
        <w:rPr>
          <w:rFonts w:ascii="Arial" w:hAnsi="Arial" w:cs="Arial"/>
          <w:b/>
          <w:sz w:val="24"/>
          <w:szCs w:val="24"/>
        </w:rPr>
      </w:pPr>
      <w:r>
        <w:rPr>
          <w:rFonts w:ascii="Arial" w:hAnsi="Arial" w:eastAsia="Arial" w:cs="Arial"/>
          <w:b/>
          <w:bCs/>
          <w:sz w:val="24"/>
          <w:szCs w:val="24"/>
          <w:lang w:val="cy-GB"/>
        </w:rPr>
        <w:t>Blaenoriaethau Comisiynu: Gwasanaethau Newydd 2022-23</w:t>
      </w:r>
    </w:p>
    <w:p w:rsidRPr="00FC7DAC" w:rsidR="00261970" w:rsidP="00261970" w:rsidRDefault="003D131F" w14:paraId="0BD48741" w14:textId="77777777">
      <w:pPr>
        <w:jc w:val="both"/>
        <w:rPr>
          <w:rFonts w:ascii="Arial" w:hAnsi="Arial" w:cs="Arial"/>
          <w:b/>
          <w:sz w:val="24"/>
          <w:szCs w:val="24"/>
        </w:rPr>
      </w:pPr>
      <w:r>
        <w:rPr>
          <w:rFonts w:ascii="Arial" w:hAnsi="Arial" w:eastAsia="Arial" w:cs="Arial"/>
          <w:b/>
          <w:bCs/>
          <w:sz w:val="24"/>
          <w:szCs w:val="24"/>
          <w:lang w:val="cy-GB"/>
        </w:rPr>
        <w:t>Hostel Anghenion Cymhleth</w:t>
      </w:r>
    </w:p>
    <w:p w:rsidR="00261970" w:rsidP="00261970" w:rsidRDefault="003D131F" w14:paraId="73556F59" w14:textId="77777777">
      <w:pPr>
        <w:jc w:val="both"/>
        <w:rPr>
          <w:rFonts w:ascii="Arial" w:hAnsi="Arial" w:cs="Arial"/>
          <w:bCs/>
          <w:sz w:val="24"/>
          <w:szCs w:val="24"/>
        </w:rPr>
      </w:pPr>
      <w:r>
        <w:rPr>
          <w:rFonts w:ascii="Arial" w:hAnsi="Arial" w:eastAsia="Arial" w:cs="Arial"/>
          <w:bCs/>
          <w:sz w:val="24"/>
          <w:szCs w:val="24"/>
          <w:lang w:val="cy-GB"/>
        </w:rPr>
        <w:t>Bydd y gwasanaeth hwn yn darparu llety â chymorth 24 awr i hyd at 13 o unigolion ag anghenion cymhleth.</w:t>
      </w:r>
    </w:p>
    <w:p w:rsidR="00261970" w:rsidP="00261970" w:rsidRDefault="003D131F" w14:paraId="2F9DA604" w14:textId="77777777">
      <w:pPr>
        <w:jc w:val="both"/>
        <w:rPr>
          <w:rFonts w:ascii="Arial" w:hAnsi="Arial" w:cs="Arial"/>
          <w:bCs/>
          <w:sz w:val="24"/>
          <w:szCs w:val="24"/>
        </w:rPr>
      </w:pPr>
      <w:r>
        <w:rPr>
          <w:rFonts w:ascii="Arial" w:hAnsi="Arial" w:eastAsia="Arial" w:cs="Arial"/>
          <w:bCs/>
          <w:sz w:val="24"/>
          <w:szCs w:val="24"/>
          <w:lang w:val="cy-GB"/>
        </w:rPr>
        <w:t>Nod y gwasanaeth hwn yw darparu cymorth hyblyg sy'n gysylltiedig â thai i bobl agored i niwed ag anghenion cymhleth mewn lleoliad llety â chymorth dros dro. Mae hefyd yn cynnig cymorth a gwybodaeth i bobl i'w galluogi i ennill neu gynnal y sgiliau a'r hyder sydd eu hangen arnynt i symud ymlaen yn llwyddiannus. Bydd atgyfeiriadau yn cael eu gwneud trwy’r Porth Cefnogi Pobl.</w:t>
      </w:r>
    </w:p>
    <w:p w:rsidR="00261970" w:rsidP="00261970" w:rsidRDefault="003D131F" w14:paraId="4DF6A485" w14:textId="77777777">
      <w:pPr>
        <w:jc w:val="both"/>
        <w:rPr>
          <w:rFonts w:ascii="Arial" w:hAnsi="Arial" w:cs="Arial"/>
          <w:b/>
          <w:sz w:val="24"/>
          <w:szCs w:val="24"/>
        </w:rPr>
      </w:pPr>
      <w:r>
        <w:rPr>
          <w:rFonts w:ascii="Arial" w:hAnsi="Arial" w:eastAsia="Arial" w:cs="Arial"/>
          <w:b/>
          <w:bCs/>
          <w:sz w:val="24"/>
          <w:szCs w:val="24"/>
          <w:lang w:val="cy-GB"/>
        </w:rPr>
        <w:t>Llety â Chymorth 24 Awr ar gyfer Iechyd Meddwl</w:t>
      </w:r>
    </w:p>
    <w:p w:rsidRPr="00651D33" w:rsidR="00261970" w:rsidP="00261970" w:rsidRDefault="003D131F" w14:paraId="0A125D95" w14:textId="77777777">
      <w:pPr>
        <w:jc w:val="both"/>
        <w:rPr>
          <w:rFonts w:ascii="Arial" w:hAnsi="Arial" w:cs="Arial"/>
          <w:bCs/>
          <w:sz w:val="24"/>
          <w:szCs w:val="24"/>
        </w:rPr>
      </w:pPr>
      <w:r>
        <w:rPr>
          <w:rFonts w:ascii="Arial" w:hAnsi="Arial" w:eastAsia="Arial" w:cs="Arial"/>
          <w:bCs/>
          <w:sz w:val="24"/>
          <w:szCs w:val="24"/>
          <w:lang w:val="cy-GB"/>
        </w:rPr>
        <w:t>Bydd y gwasanaeth hwn yn darparu llety â chymorth 24 awr ar gyfer hyd at 7 unigolyn sydd â phroblemau iechyd meddwl.</w:t>
      </w:r>
    </w:p>
    <w:p w:rsidR="00261970" w:rsidP="00261970" w:rsidRDefault="003D131F" w14:paraId="7D9CD9BE" w14:textId="77777777">
      <w:pPr>
        <w:jc w:val="both"/>
        <w:rPr>
          <w:rFonts w:ascii="Arial" w:hAnsi="Arial" w:cs="Arial"/>
          <w:bCs/>
          <w:sz w:val="24"/>
          <w:szCs w:val="24"/>
        </w:rPr>
      </w:pPr>
      <w:r>
        <w:rPr>
          <w:rFonts w:ascii="Arial" w:hAnsi="Arial" w:eastAsia="Arial" w:cs="Arial"/>
          <w:bCs/>
          <w:sz w:val="24"/>
          <w:szCs w:val="24"/>
          <w:lang w:val="cy-GB"/>
        </w:rPr>
        <w:t>Nod y gwasanaeth hwn yw darparu cymorth hyblyg sy'n gysylltiedig â thai i bobl agored i niwed sydd â phroblemau iechyd meddwl mewn lleoliad llety â chymorth dros dro. Mae hefyd yn cynnig cymorth a gwybodaeth i bobl i'w galluogi i ennill neu gynnal y sgiliau a'r hyder sydd eu hangen arnynt i symud ymlaen yn llwyddiannus. Bydd atgyfeiriadau yn cael eu gwneud trwy’r Porth Cefnogi Pobl.</w:t>
      </w:r>
    </w:p>
    <w:p w:rsidR="00261970" w:rsidP="00261970" w:rsidRDefault="00261970" w14:paraId="055A4C35" w14:textId="77777777">
      <w:pPr>
        <w:jc w:val="both"/>
        <w:rPr>
          <w:rFonts w:ascii="Arial" w:hAnsi="Arial" w:cs="Arial"/>
          <w:bCs/>
          <w:sz w:val="24"/>
          <w:szCs w:val="24"/>
        </w:rPr>
      </w:pPr>
    </w:p>
    <w:p w:rsidR="00261970" w:rsidP="00261970" w:rsidRDefault="00261970" w14:paraId="742A3C3B" w14:textId="77777777">
      <w:pPr>
        <w:jc w:val="both"/>
        <w:rPr>
          <w:rFonts w:ascii="Arial" w:hAnsi="Arial" w:cs="Arial"/>
          <w:bCs/>
          <w:sz w:val="24"/>
          <w:szCs w:val="24"/>
        </w:rPr>
      </w:pPr>
    </w:p>
    <w:p w:rsidR="00261970" w:rsidP="00261970" w:rsidRDefault="003D131F" w14:paraId="13559F5E" w14:textId="77777777">
      <w:pPr>
        <w:jc w:val="both"/>
        <w:rPr>
          <w:rFonts w:ascii="Arial" w:hAnsi="Arial" w:cs="Arial"/>
          <w:b/>
          <w:sz w:val="24"/>
          <w:szCs w:val="24"/>
        </w:rPr>
      </w:pPr>
      <w:r>
        <w:rPr>
          <w:rFonts w:ascii="Arial" w:hAnsi="Arial" w:eastAsia="Arial" w:cs="Arial"/>
          <w:b/>
          <w:bCs/>
          <w:sz w:val="24"/>
          <w:szCs w:val="24"/>
          <w:lang w:val="cy-GB"/>
        </w:rPr>
        <w:t>Llety â Chymorth ar gyfer Anableddau Dysgu</w:t>
      </w:r>
    </w:p>
    <w:p w:rsidR="00261970" w:rsidP="00261970" w:rsidRDefault="003D131F" w14:paraId="56CF9D68" w14:textId="77777777">
      <w:pPr>
        <w:jc w:val="both"/>
        <w:rPr>
          <w:rFonts w:ascii="Arial" w:hAnsi="Arial" w:cs="Arial"/>
          <w:bCs/>
          <w:sz w:val="24"/>
          <w:szCs w:val="24"/>
        </w:rPr>
      </w:pPr>
      <w:r>
        <w:rPr>
          <w:rFonts w:ascii="Arial" w:hAnsi="Arial" w:eastAsia="Arial" w:cs="Arial"/>
          <w:bCs/>
          <w:sz w:val="24"/>
          <w:szCs w:val="24"/>
          <w:lang w:val="cy-GB"/>
        </w:rPr>
        <w:t>Bydd y gwasanaeth hwn yn darparu llety â chymorth i 4 i 6 unigolyn ag anawsterau dysgu lefel isel.</w:t>
      </w:r>
      <w:r>
        <w:rPr>
          <w:rFonts w:ascii="Arial" w:hAnsi="Arial" w:eastAsia="Arial" w:cs="Arial"/>
          <w:b/>
          <w:bCs/>
          <w:sz w:val="24"/>
          <w:szCs w:val="24"/>
          <w:lang w:val="cy-GB"/>
        </w:rPr>
        <w:t xml:space="preserve"> </w:t>
      </w:r>
      <w:r>
        <w:rPr>
          <w:rFonts w:ascii="Arial" w:hAnsi="Arial" w:eastAsia="Arial" w:cs="Arial"/>
          <w:sz w:val="24"/>
          <w:szCs w:val="24"/>
          <w:lang w:val="cy-GB"/>
        </w:rPr>
        <w:t xml:space="preserve">Nod y gwasanaeth hwn yw darparu cymorth hyblyg sy'n gysylltiedig â thai i bobl agored i niwed sydd â phroblemau iechyd meddwl mewn lleoliad llety â chymorth dros dro. Mae hefyd yn cynnig cymorth a gwybodaeth i bobl i'w galluogi i </w:t>
      </w:r>
      <w:r>
        <w:rPr>
          <w:rFonts w:ascii="Arial" w:hAnsi="Arial" w:eastAsia="Arial" w:cs="Arial"/>
          <w:sz w:val="24"/>
          <w:szCs w:val="24"/>
          <w:lang w:val="cy-GB"/>
        </w:rPr>
        <w:lastRenderedPageBreak/>
        <w:t>ennill neu gynnal y sgiliau a'r hyder sydd eu hangen arnynt i symud ymlaen yn llwyddiannus. Bydd atgyfeiriadau yn cael eu gwneud trwy’r Porth Cefnogi Pobl.</w:t>
      </w:r>
    </w:p>
    <w:p w:rsidR="00261970" w:rsidP="00261970" w:rsidRDefault="00261970" w14:paraId="75D68AD3" w14:textId="77777777">
      <w:pPr>
        <w:jc w:val="both"/>
        <w:rPr>
          <w:rFonts w:ascii="Arial" w:hAnsi="Arial" w:cs="Arial"/>
          <w:bCs/>
          <w:sz w:val="24"/>
          <w:szCs w:val="24"/>
        </w:rPr>
      </w:pPr>
    </w:p>
    <w:p w:rsidRPr="00A73CC1" w:rsidR="00261970" w:rsidP="00261970" w:rsidRDefault="003D131F" w14:paraId="4298BE02" w14:textId="77777777">
      <w:pPr>
        <w:jc w:val="both"/>
        <w:rPr>
          <w:rFonts w:ascii="Arial" w:hAnsi="Arial" w:cs="Arial"/>
          <w:b/>
          <w:sz w:val="24"/>
          <w:szCs w:val="24"/>
        </w:rPr>
      </w:pPr>
      <w:r>
        <w:rPr>
          <w:rFonts w:ascii="Arial" w:hAnsi="Arial" w:eastAsia="Arial" w:cs="Arial"/>
          <w:b/>
          <w:bCs/>
          <w:sz w:val="24"/>
          <w:szCs w:val="24"/>
          <w:lang w:val="cy-GB"/>
        </w:rPr>
        <w:t>Gwasanaeth Lloches ail gam</w:t>
      </w:r>
    </w:p>
    <w:p w:rsidR="00261970" w:rsidP="00261970" w:rsidRDefault="003D131F" w14:paraId="78BE2837" w14:textId="77777777">
      <w:pPr>
        <w:jc w:val="both"/>
        <w:rPr>
          <w:rFonts w:ascii="Arial" w:hAnsi="Arial" w:cs="Arial"/>
          <w:bCs/>
          <w:sz w:val="24"/>
          <w:szCs w:val="24"/>
        </w:rPr>
      </w:pPr>
      <w:r>
        <w:rPr>
          <w:rFonts w:ascii="Arial" w:hAnsi="Arial" w:eastAsia="Arial" w:cs="Arial"/>
          <w:bCs/>
          <w:sz w:val="24"/>
          <w:szCs w:val="24"/>
          <w:lang w:val="cy-GB"/>
        </w:rPr>
        <w:t>Bydd y gwasanaeth hwn yn darparu llety lloches â chymorth i 5 menyw sy'n dioddef cam-drin domestig a/neu drais rhywiol mewn lleoliad diogel a chudd ym Mro Morgannwg. Nod y gwasanaeth hwn yw darparu llety diogel dros dro mewn lleoliad cyfrinachol. Mae hefyd yn cynnig cymorth a gwybodaeth i bobl i'w galluogi i ennill neu gynnal y sgiliau a'r hyder sydd eu hangen arnynt i fyw'n annibynnol. Mae'r gwasanaeth hwn wedi ei anelu at ddioddefwyr sydd angen lefel llai o gymorth ac sy'n agosach at symud ymlaen o gymharu â defnyddwyr gwasanaeth sy'n defnyddio'r gwasanaeth Lloches safonol.</w:t>
      </w:r>
    </w:p>
    <w:p w:rsidR="00261970" w:rsidP="00261970" w:rsidRDefault="00261970" w14:paraId="3219CFDA" w14:textId="77777777">
      <w:pPr>
        <w:spacing w:after="0" w:line="240" w:lineRule="auto"/>
        <w:ind w:left="-284"/>
        <w:rPr>
          <w:rFonts w:ascii="Arial" w:hAnsi="Arial" w:cs="Arial"/>
          <w:bCs/>
          <w:sz w:val="28"/>
          <w:szCs w:val="28"/>
        </w:rPr>
      </w:pPr>
    </w:p>
    <w:p w:rsidR="00261970" w:rsidP="00261970" w:rsidRDefault="00261970" w14:paraId="23479A11" w14:textId="77777777">
      <w:pPr>
        <w:spacing w:after="0" w:line="240" w:lineRule="auto"/>
        <w:ind w:left="-284"/>
        <w:rPr>
          <w:rFonts w:ascii="Arial" w:hAnsi="Arial" w:cs="Arial"/>
          <w:bCs/>
          <w:sz w:val="28"/>
          <w:szCs w:val="28"/>
        </w:rPr>
      </w:pPr>
    </w:p>
    <w:p w:rsidR="00261970" w:rsidP="00261970" w:rsidRDefault="00261970" w14:paraId="0CEE36AD" w14:textId="77777777">
      <w:pPr>
        <w:spacing w:after="0" w:line="240" w:lineRule="auto"/>
        <w:ind w:left="-284"/>
        <w:rPr>
          <w:rFonts w:ascii="Arial" w:hAnsi="Arial" w:cs="Arial"/>
          <w:bCs/>
          <w:sz w:val="28"/>
          <w:szCs w:val="28"/>
        </w:rPr>
      </w:pPr>
    </w:p>
    <w:p w:rsidR="00261970" w:rsidP="00261970" w:rsidRDefault="003D131F" w14:paraId="1B6F2BB8" w14:textId="77777777">
      <w:pPr>
        <w:spacing w:after="0" w:line="240" w:lineRule="auto"/>
        <w:ind w:left="-284"/>
        <w:rPr>
          <w:rFonts w:ascii="Arial" w:hAnsi="Arial" w:cs="Arial"/>
          <w:b/>
          <w:sz w:val="28"/>
          <w:szCs w:val="28"/>
        </w:rPr>
      </w:pPr>
      <w:r>
        <w:rPr>
          <w:rFonts w:ascii="Arial" w:hAnsi="Arial" w:eastAsia="Arial" w:cs="Arial"/>
          <w:b/>
          <w:bCs/>
          <w:sz w:val="28"/>
          <w:szCs w:val="28"/>
          <w:lang w:val="cy-GB"/>
        </w:rPr>
        <w:t>Atodiad D: Dyletswyddau Statudol Digartrefedd</w:t>
      </w:r>
    </w:p>
    <w:p w:rsidR="00FB6BDE" w:rsidP="00261970" w:rsidRDefault="00FB6BDE" w14:paraId="12ECE446" w14:textId="77777777">
      <w:pPr>
        <w:spacing w:after="0" w:line="240" w:lineRule="auto"/>
        <w:ind w:left="-284"/>
        <w:rPr>
          <w:rFonts w:ascii="Arial" w:hAnsi="Arial" w:cs="Arial"/>
          <w:b/>
          <w:sz w:val="28"/>
          <w:szCs w:val="28"/>
        </w:rPr>
      </w:pPr>
    </w:p>
    <w:p w:rsidRPr="00FB6BDE" w:rsidR="00FB6BDE" w:rsidP="00FB6BDE" w:rsidRDefault="003D131F" w14:paraId="24FE0E46" w14:textId="77777777">
      <w:pPr>
        <w:spacing w:after="0" w:line="240" w:lineRule="auto"/>
        <w:ind w:left="-284"/>
        <w:jc w:val="both"/>
        <w:rPr>
          <w:rFonts w:ascii="Arial" w:hAnsi="Arial" w:cs="Arial"/>
          <w:bCs/>
          <w:sz w:val="24"/>
          <w:szCs w:val="24"/>
        </w:rPr>
      </w:pPr>
      <w:r>
        <w:rPr>
          <w:rFonts w:ascii="Arial" w:hAnsi="Arial" w:eastAsia="Arial" w:cs="Arial"/>
          <w:bCs/>
          <w:sz w:val="24"/>
          <w:szCs w:val="24"/>
          <w:lang w:val="cy-GB"/>
        </w:rPr>
        <w:t>Deddf Tai Cymru 2014 yw'r brif ddeddfwriaeth sy'n ymdrin â Digartrefedd yng Nghymru. Prif nod y Ddeddf yw sicrhau bod pobl ddigartref a phobl sydd dan fygythiad o ddod yn ddigartrefedd, yn cael help yn gynnar. Nod y Ddeddf hefyd oedd sicrhau bod pawb yn derbyn cymorth, nid dim ond pobl o fewn y grwpiau angen â blaenoriaeth. Mae rhannau nodedig eraill o'r Ddeddf yn cynnwys cryfhau'r dyletswyddau atal ar Awdurdodau Lleol a gallu Cynghorau i ddefnyddio llety addas yn y sector rhentu preifat.</w:t>
      </w:r>
    </w:p>
    <w:p w:rsidR="006073FD" w:rsidP="006073FD" w:rsidRDefault="003D131F" w14:paraId="417659CA" w14:textId="77777777">
      <w:pPr>
        <w:spacing w:after="0" w:line="240" w:lineRule="auto"/>
        <w:ind w:left="-284" w:firstLine="1004"/>
        <w:jc w:val="both"/>
        <w:rPr>
          <w:rFonts w:ascii="Arial" w:hAnsi="Arial" w:cs="Arial"/>
          <w:bCs/>
          <w:sz w:val="24"/>
          <w:szCs w:val="24"/>
        </w:rPr>
      </w:pPr>
      <w:r>
        <w:rPr>
          <w:rFonts w:ascii="Arial" w:hAnsi="Arial" w:eastAsia="Arial" w:cs="Arial"/>
          <w:bCs/>
          <w:sz w:val="24"/>
          <w:szCs w:val="24"/>
          <w:lang w:val="cy-GB"/>
        </w:rPr>
        <w:t>Mae deddfwriaeth berthnasol arall yn cynnwys Deddf Plant 1989, Deddf Plant sy’n Gadael Gofal 2000, Deddf Mewnfudo a Cheiswyr Lloches 1999, Deddf Cenedligrwydd, Mewnfudo a Cheiswyr Lloches 2002 a Deddf Diogelu Data 1998, Deddf Gwasanaethau Cymdeithasol a Llesiant (Cymru) 2014 a Deddf Rhentu Cartrefi (Cymru) 2016.</w:t>
      </w:r>
    </w:p>
    <w:p w:rsidR="006073FD" w:rsidP="006073FD" w:rsidRDefault="006073FD" w14:paraId="745F635C" w14:textId="77777777">
      <w:pPr>
        <w:spacing w:after="0" w:line="240" w:lineRule="auto"/>
        <w:ind w:left="-284" w:firstLine="1004"/>
        <w:jc w:val="both"/>
        <w:rPr>
          <w:rFonts w:ascii="Arial" w:hAnsi="Arial" w:cs="Arial"/>
          <w:bCs/>
          <w:sz w:val="24"/>
          <w:szCs w:val="24"/>
        </w:rPr>
      </w:pPr>
    </w:p>
    <w:p w:rsidR="00FB6BDE" w:rsidP="006073FD" w:rsidRDefault="003D131F" w14:paraId="0A73BD7B" w14:textId="77777777">
      <w:pPr>
        <w:spacing w:after="0" w:line="240" w:lineRule="auto"/>
        <w:ind w:left="-284" w:firstLine="1004"/>
        <w:jc w:val="both"/>
        <w:rPr>
          <w:rFonts w:ascii="Arial" w:hAnsi="Arial" w:cs="Arial"/>
          <w:bCs/>
          <w:sz w:val="24"/>
          <w:szCs w:val="24"/>
        </w:rPr>
      </w:pPr>
      <w:r>
        <w:rPr>
          <w:rFonts w:ascii="Arial" w:hAnsi="Arial" w:eastAsia="Arial" w:cs="Arial"/>
          <w:bCs/>
          <w:sz w:val="24"/>
          <w:szCs w:val="24"/>
          <w:lang w:val="cy-GB"/>
        </w:rPr>
        <w:t>Mae'r Tîm Atebion Tai wedi nodi sawl mater allweddol:</w:t>
      </w:r>
    </w:p>
    <w:p w:rsidR="006073FD" w:rsidP="00FB6BDE" w:rsidRDefault="006073FD" w14:paraId="1538D14E" w14:textId="77777777">
      <w:pPr>
        <w:spacing w:after="0" w:line="240" w:lineRule="auto"/>
        <w:ind w:left="-284" w:firstLine="1004"/>
        <w:jc w:val="both"/>
        <w:rPr>
          <w:rFonts w:ascii="Arial" w:hAnsi="Arial" w:cs="Arial"/>
          <w:bCs/>
          <w:sz w:val="24"/>
          <w:szCs w:val="24"/>
        </w:rPr>
      </w:pPr>
    </w:p>
    <w:p w:rsidRPr="00FB6BDE" w:rsidR="00FB6BDE" w:rsidP="00FB6BDE" w:rsidRDefault="003D131F" w14:paraId="3FC26AF6" w14:textId="77777777">
      <w:pPr>
        <w:spacing w:after="0" w:line="240" w:lineRule="auto"/>
        <w:ind w:left="-284" w:firstLine="1004"/>
        <w:jc w:val="both"/>
        <w:rPr>
          <w:rFonts w:ascii="Arial" w:hAnsi="Arial" w:cs="Arial"/>
          <w:bCs/>
          <w:sz w:val="24"/>
          <w:szCs w:val="24"/>
        </w:rPr>
      </w:pPr>
      <w:r>
        <w:rPr>
          <w:rFonts w:ascii="Arial" w:hAnsi="Arial" w:eastAsia="Arial" w:cs="Arial"/>
          <w:bCs/>
          <w:sz w:val="24"/>
          <w:szCs w:val="24"/>
          <w:lang w:val="cy-GB"/>
        </w:rPr>
        <w:t xml:space="preserve">Mae anghydbwysedd rhwng llety un person a niferoedd y bobl sengl sy'n cyflwyno eu bod yn ddigartref ac yn aros mewn llety dros dro am gyfnodau sylweddol. Er mwyn mynd i'r afael â'r mater, mae'r Cyngor wedi dechrau gweithio i'r Model Ailgartrefu Cyflym a fydd yn cynnig lefelau cymorth amrywiol i sicrhau bod aelwydydd sy'n cyflwyno yn cael y cymorth cywir pan fydd ei angen. Pobl sengl ddigartref dan 35 oed, pobl sydd ag anghenion cymorth iechyd meddwl a phobl sydd â phroblemau yn ymwneud â throseddu yw cyfran uchel o gyflwyniadau i'r tîm digartrefedd. Mae anghenion cymorth yn fwy cymhleth gydag iechyd meddwl, troseddu a cham-drin domestig yn cynyddu. Nid tai yn unig yw digartrefedd ac mae gan lawer o'r bobl sy'n profi problemau tai a digartrefedd yn aml anghenion cymorth cymhleth. Gwella llwybrau i gael cymorth a sicrhau bod dull gweithio amlasiantaethol o ymdrin ag anghenion cymhleth ar waith. Bydd hyn hefyd yn sicrhau bod pobl yn gallu cael mynediad at yr holl wasanaethau yn amserol.  </w:t>
      </w:r>
    </w:p>
    <w:p w:rsidRPr="00FB6BDE" w:rsidR="00FB6BDE" w:rsidP="00FB6BDE" w:rsidRDefault="00FB6BDE" w14:paraId="208E401A" w14:textId="77777777">
      <w:pPr>
        <w:spacing w:after="0" w:line="240" w:lineRule="auto"/>
        <w:ind w:left="-284" w:firstLine="1004"/>
        <w:jc w:val="both"/>
        <w:rPr>
          <w:rFonts w:ascii="Arial" w:hAnsi="Arial" w:cs="Arial"/>
          <w:bCs/>
          <w:sz w:val="24"/>
          <w:szCs w:val="24"/>
        </w:rPr>
      </w:pPr>
    </w:p>
    <w:p w:rsidRPr="00FB6BDE" w:rsidR="00FB6BDE" w:rsidP="00FB6BDE" w:rsidRDefault="003D131F" w14:paraId="0C3DEC08" w14:textId="77777777">
      <w:pPr>
        <w:spacing w:after="0" w:line="240" w:lineRule="auto"/>
        <w:ind w:left="-284" w:firstLine="1004"/>
        <w:jc w:val="both"/>
        <w:rPr>
          <w:rFonts w:ascii="Arial" w:hAnsi="Arial" w:cs="Arial"/>
          <w:bCs/>
          <w:sz w:val="24"/>
          <w:szCs w:val="24"/>
        </w:rPr>
      </w:pPr>
      <w:r>
        <w:rPr>
          <w:rFonts w:ascii="Arial" w:hAnsi="Arial" w:eastAsia="Arial" w:cs="Arial"/>
          <w:bCs/>
          <w:sz w:val="24"/>
          <w:szCs w:val="24"/>
          <w:lang w:val="cy-GB"/>
        </w:rPr>
        <w:t xml:space="preserve">Mynediad y Sector Rhentu Preifat (SRhP). Mae diffyg tai cymdeithasol, galw cynyddol ac amseroedd aros hirach, yn golygu bod cefnogi pobl i gael mynediad i'r sector </w:t>
      </w:r>
      <w:r>
        <w:rPr>
          <w:rFonts w:ascii="Arial" w:hAnsi="Arial" w:eastAsia="Arial" w:cs="Arial"/>
          <w:bCs/>
          <w:sz w:val="24"/>
          <w:szCs w:val="24"/>
          <w:lang w:val="cy-GB"/>
        </w:rPr>
        <w:lastRenderedPageBreak/>
        <w:t xml:space="preserve">rhentu preifat yn bwysicach nag erioed. Cael swyddogion ymroddedig sy'n gweithio gyda landlordiaid, asiantaethau gosod a darpar rentwyr preifat i gael gwared ar rwystrau i sicrhau cartref rhentu preifat yn y Fro.  </w:t>
      </w:r>
    </w:p>
    <w:p w:rsidRPr="00FB6BDE" w:rsidR="00FB6BDE" w:rsidP="00FB6BDE" w:rsidRDefault="00FB6BDE" w14:paraId="3E94A66E" w14:textId="77777777">
      <w:pPr>
        <w:spacing w:after="0" w:line="240" w:lineRule="auto"/>
        <w:ind w:left="-284" w:firstLine="1004"/>
        <w:jc w:val="both"/>
        <w:rPr>
          <w:rFonts w:ascii="Arial" w:hAnsi="Arial" w:cs="Arial"/>
          <w:bCs/>
          <w:sz w:val="24"/>
          <w:szCs w:val="24"/>
        </w:rPr>
      </w:pPr>
    </w:p>
    <w:p w:rsidRPr="00FB6BDE" w:rsidR="00FB6BDE" w:rsidP="00FB6BDE" w:rsidRDefault="003D131F" w14:paraId="67C1944A" w14:textId="77777777">
      <w:pPr>
        <w:spacing w:after="0" w:line="240" w:lineRule="auto"/>
        <w:ind w:left="-284" w:firstLine="1004"/>
        <w:jc w:val="both"/>
        <w:rPr>
          <w:rFonts w:ascii="Arial" w:hAnsi="Arial" w:cs="Arial"/>
          <w:bCs/>
          <w:sz w:val="24"/>
          <w:szCs w:val="24"/>
        </w:rPr>
      </w:pPr>
      <w:r>
        <w:rPr>
          <w:rFonts w:ascii="Arial" w:hAnsi="Arial" w:eastAsia="Arial" w:cs="Arial"/>
          <w:bCs/>
          <w:sz w:val="24"/>
          <w:szCs w:val="24"/>
          <w:lang w:val="cy-GB"/>
        </w:rPr>
        <w:t xml:space="preserve">Problemau recriwtio oherwydd contractau tymor byr, graddfeydd cyflog. Lles staff a gallu cadw staff gyda thelerau ac amodau da ar draws yr holl brosiectau a gomisiynir. Sicrhau bod hyfforddiant ym mhob maes yn cael ei ddarparu ac mae'r staff yn cefnogi unigolion gan ddefnyddio dull seiliedig ar drawma/amlasiantaeth. Ail-gomisiynu holl brosiectau Grant Cymorth Tai i sicrhau eu bod yn diwallu anghenion y bobl sy'n defnyddio'r gwasanaethau. </w:t>
      </w:r>
    </w:p>
    <w:p w:rsidRPr="00FB6BDE" w:rsidR="00FB6BDE" w:rsidP="00FB6BDE" w:rsidRDefault="00FB6BDE" w14:paraId="0862BBEB" w14:textId="77777777">
      <w:pPr>
        <w:spacing w:after="0" w:line="240" w:lineRule="auto"/>
        <w:ind w:left="-284" w:firstLine="1004"/>
        <w:jc w:val="both"/>
        <w:rPr>
          <w:rFonts w:ascii="Arial" w:hAnsi="Arial" w:cs="Arial"/>
          <w:bCs/>
          <w:sz w:val="24"/>
          <w:szCs w:val="24"/>
        </w:rPr>
      </w:pPr>
    </w:p>
    <w:p w:rsidR="00FB6BDE" w:rsidP="00FB6BDE" w:rsidRDefault="003D131F" w14:paraId="4ECFE277" w14:textId="77777777">
      <w:pPr>
        <w:spacing w:after="0" w:line="240" w:lineRule="auto"/>
        <w:ind w:left="-284" w:firstLine="1004"/>
        <w:jc w:val="both"/>
        <w:rPr>
          <w:rFonts w:ascii="Arial" w:hAnsi="Arial" w:cs="Arial"/>
          <w:bCs/>
          <w:sz w:val="24"/>
          <w:szCs w:val="24"/>
        </w:rPr>
      </w:pPr>
      <w:r>
        <w:rPr>
          <w:rFonts w:ascii="Arial" w:hAnsi="Arial" w:eastAsia="Arial" w:cs="Arial"/>
          <w:bCs/>
          <w:sz w:val="24"/>
          <w:szCs w:val="24"/>
          <w:lang w:val="cy-GB"/>
        </w:rPr>
        <w:t xml:space="preserve">Pobl ddigartref sengl dan 35 oed sy'n byw yn y Barri. Ar ôl covid, mae cynnydd brawychus wedi bod yn nifer y bobl sengl iau sy'n cael eu lletya mewn darpariaeth gwely a brecwast dros dro.   </w:t>
      </w:r>
    </w:p>
    <w:p w:rsidRPr="00FB6BDE" w:rsidR="00FB6BDE" w:rsidP="00FB6BDE" w:rsidRDefault="003D131F" w14:paraId="182FBCA2" w14:textId="77777777">
      <w:pPr>
        <w:spacing w:after="0" w:line="240" w:lineRule="auto"/>
        <w:ind w:left="-284" w:firstLine="1004"/>
        <w:jc w:val="both"/>
        <w:rPr>
          <w:rFonts w:ascii="Arial" w:hAnsi="Arial" w:cs="Arial"/>
          <w:bCs/>
          <w:sz w:val="24"/>
          <w:szCs w:val="24"/>
        </w:rPr>
      </w:pPr>
      <w:r>
        <w:rPr>
          <w:rFonts w:ascii="Arial" w:hAnsi="Arial" w:eastAsia="Arial" w:cs="Arial"/>
          <w:bCs/>
          <w:sz w:val="24"/>
          <w:szCs w:val="24"/>
          <w:lang w:val="cy-GB"/>
        </w:rPr>
        <w:t xml:space="preserve">Mae anghenion Iechyd Meddwl a chymorth yn cynyddu, mae gorbryder ac iselder yn bryder cynyddol, yn benodol ymhlith cleientiaid sy'n cyflwyno fel rhai digartref. Er mwyn mynd i'r afael â hyn mae'r Cyngor wedi creu swyddi gweithwyr cysylltiadau iechyd meddwl arbenigol sy'n gweithredu o fewn y tîm Atebion Tai i ddarparu cyngor a chymorth rheng flaen i gleientiaid. Fodd bynnag, rhaid adolygu gwasanaethau sy'n parhau i gyflawni anghenion iechyd corfforol a meddwl cynyddol, anghenion cymhleth, mynediad at wasanaethau, a'r newid posibl mewn demograffeg.  </w:t>
      </w:r>
    </w:p>
    <w:p w:rsidRPr="00FB6BDE" w:rsidR="00FB6BDE" w:rsidP="00FB6BDE" w:rsidRDefault="003D131F" w14:paraId="7A645EAD" w14:textId="77777777">
      <w:pPr>
        <w:spacing w:after="0" w:line="240" w:lineRule="auto"/>
        <w:ind w:left="-284" w:firstLine="1004"/>
        <w:jc w:val="both"/>
        <w:rPr>
          <w:rFonts w:ascii="Arial" w:hAnsi="Arial" w:cs="Arial"/>
          <w:bCs/>
          <w:sz w:val="24"/>
          <w:szCs w:val="24"/>
        </w:rPr>
      </w:pPr>
      <w:r>
        <w:rPr>
          <w:rFonts w:ascii="Arial" w:hAnsi="Arial" w:eastAsia="Arial" w:cs="Arial"/>
          <w:bCs/>
          <w:sz w:val="24"/>
          <w:szCs w:val="24"/>
          <w:lang w:val="cy-GB"/>
        </w:rPr>
        <w:t xml:space="preserve">Pobl ifanc ddigartref 16/17 oed a phlant â phrofiad o fod mewn gofal sydd ag anghenion cymhleth. Mae'r galw am gymorth gan y Gwasanaethau Plant yn uchel gyda grŵp bach o bobl ifanc cymhleth sydd ddim yn llwyddo i gynnal llety dros dro na thai cymorth. Canfuwyd bod gan y bobl ifanc hyn sy'n cyflwyno’n ddigartref neu gydag anghenion cymorth nifer o gymhlethdodau ac ar hyn o bryd mae hyn yn angen heb ei ddiwallu ar gyfer grŵp bach o'r bobl ifanc mwyaf cymhleth gyda dyletswydd i gael eu lletya a'u cefnogi.  </w:t>
      </w:r>
    </w:p>
    <w:p w:rsidR="00FB6BDE" w:rsidP="00FB6BDE" w:rsidRDefault="003D131F" w14:paraId="77910C27" w14:textId="77777777">
      <w:pPr>
        <w:spacing w:after="0" w:line="240" w:lineRule="auto"/>
        <w:ind w:left="-284" w:firstLine="1004"/>
        <w:jc w:val="both"/>
        <w:rPr>
          <w:rFonts w:ascii="Arial" w:hAnsi="Arial" w:cs="Arial"/>
          <w:bCs/>
          <w:sz w:val="24"/>
          <w:szCs w:val="24"/>
        </w:rPr>
      </w:pPr>
      <w:r>
        <w:rPr>
          <w:rFonts w:ascii="Arial" w:hAnsi="Arial" w:eastAsia="Arial" w:cs="Arial"/>
          <w:bCs/>
          <w:sz w:val="24"/>
          <w:szCs w:val="24"/>
          <w:lang w:val="cy-GB"/>
        </w:rPr>
        <w:t xml:space="preserve">Troseddwyr risg uchel ac ad-droseddwyr. Mae bwlch ar gyfer ad-droseddwyr sydd angen cefnogaeth barhaus ac achosion risg uchel lle mae llety yn hynod heriol i ddod o hyd iddo.  </w:t>
      </w:r>
    </w:p>
    <w:p w:rsidR="00FB6BDE" w:rsidP="00FB6BDE" w:rsidRDefault="003D131F" w14:paraId="128C375F" w14:textId="77777777">
      <w:pPr>
        <w:spacing w:after="0" w:line="240" w:lineRule="auto"/>
        <w:ind w:left="-284" w:firstLine="1004"/>
        <w:jc w:val="both"/>
        <w:rPr>
          <w:rFonts w:ascii="Arial" w:hAnsi="Arial" w:cs="Arial"/>
          <w:bCs/>
          <w:sz w:val="24"/>
          <w:szCs w:val="24"/>
        </w:rPr>
      </w:pPr>
      <w:r>
        <w:rPr>
          <w:rFonts w:ascii="Arial" w:hAnsi="Arial" w:eastAsia="Arial" w:cs="Arial"/>
          <w:bCs/>
          <w:sz w:val="24"/>
          <w:szCs w:val="24"/>
          <w:lang w:val="cy-GB"/>
        </w:rPr>
        <w:t xml:space="preserve">Adroddir bod anghenion cymorth menywod sy’n ffoi rhag cam-drin domestig yn fwy cymhleth, yn aml gydag anghenion cymorth lluosog fel iechyd meddwl a dibyniaeth yn ogystal â cham-drin domestig.  Pobl hŷn (dros 55 oed) gydag anghenion cymorth. Mae thema'n dod i'r amlwg ymhlith pobl dros 55 oed sy'n cyflwyno’n ddigartref gydag anghenion cymorth yn ymwneud â'u tenantiaethau.  </w:t>
      </w:r>
    </w:p>
    <w:p w:rsidR="009C1348" w:rsidP="00FB6BDE" w:rsidRDefault="003D131F" w14:paraId="2834ED16" w14:textId="77777777">
      <w:pPr>
        <w:spacing w:after="0" w:line="240" w:lineRule="auto"/>
        <w:ind w:left="-284" w:firstLine="1004"/>
        <w:jc w:val="both"/>
        <w:rPr>
          <w:rFonts w:ascii="Arial" w:hAnsi="Arial" w:cs="Arial"/>
          <w:bCs/>
          <w:sz w:val="24"/>
          <w:szCs w:val="24"/>
        </w:rPr>
      </w:pPr>
      <w:r>
        <w:rPr>
          <w:rFonts w:ascii="Arial" w:hAnsi="Arial" w:eastAsia="Arial" w:cs="Arial"/>
          <w:bCs/>
          <w:sz w:val="24"/>
          <w:szCs w:val="24"/>
          <w:lang w:val="cy-GB"/>
        </w:rPr>
        <w:t>Er mwyn cyflawni'r dyletswyddau statudol hyn ac atal digartrefedd bydd Cyngor Bro Morgannwg yn:</w:t>
      </w:r>
    </w:p>
    <w:p w:rsidR="006073FD" w:rsidP="00FB6BDE" w:rsidRDefault="006073FD" w14:paraId="117839F7" w14:textId="77777777">
      <w:pPr>
        <w:spacing w:after="0" w:line="240" w:lineRule="auto"/>
        <w:ind w:left="-284" w:firstLine="1004"/>
        <w:jc w:val="both"/>
        <w:rPr>
          <w:rFonts w:ascii="Arial" w:hAnsi="Arial" w:cs="Arial"/>
          <w:bCs/>
          <w:sz w:val="24"/>
          <w:szCs w:val="24"/>
        </w:rPr>
      </w:pPr>
    </w:p>
    <w:p w:rsidR="009C1348" w:rsidP="009C1348" w:rsidRDefault="003D131F" w14:paraId="4C546B75" w14:textId="77777777">
      <w:pPr>
        <w:pStyle w:val="ListParagraph"/>
        <w:numPr>
          <w:ilvl w:val="0"/>
          <w:numId w:val="23"/>
        </w:numPr>
        <w:spacing w:after="0" w:line="240" w:lineRule="auto"/>
        <w:jc w:val="both"/>
        <w:rPr>
          <w:rFonts w:ascii="Arial" w:hAnsi="Arial" w:cs="Arial"/>
          <w:bCs/>
          <w:sz w:val="24"/>
          <w:szCs w:val="24"/>
        </w:rPr>
      </w:pPr>
      <w:r>
        <w:rPr>
          <w:rFonts w:ascii="Arial" w:hAnsi="Arial" w:eastAsia="Arial" w:cs="Arial"/>
          <w:bCs/>
          <w:sz w:val="24"/>
          <w:szCs w:val="24"/>
          <w:lang w:val="cy-GB"/>
        </w:rPr>
        <w:t xml:space="preserve">Darparu gwasanaeth atal cadarn wedi'i dargedu i atal digartrefedd a mynd i'r afael â phrif achosion digartrefedd. </w:t>
      </w:r>
    </w:p>
    <w:p w:rsidR="009C1348" w:rsidP="009C1348" w:rsidRDefault="003D131F" w14:paraId="5DAB4038" w14:textId="77777777">
      <w:pPr>
        <w:pStyle w:val="ListParagraph"/>
        <w:numPr>
          <w:ilvl w:val="0"/>
          <w:numId w:val="23"/>
        </w:numPr>
        <w:spacing w:after="0" w:line="240" w:lineRule="auto"/>
        <w:jc w:val="both"/>
        <w:rPr>
          <w:rFonts w:ascii="Arial" w:hAnsi="Arial" w:cs="Arial"/>
          <w:bCs/>
          <w:sz w:val="24"/>
          <w:szCs w:val="24"/>
        </w:rPr>
      </w:pPr>
      <w:r>
        <w:rPr>
          <w:rFonts w:ascii="Arial" w:hAnsi="Arial" w:eastAsia="Arial" w:cs="Arial"/>
          <w:bCs/>
          <w:sz w:val="24"/>
          <w:szCs w:val="24"/>
          <w:lang w:val="cy-GB"/>
        </w:rPr>
        <w:t xml:space="preserve">Codi ymwybyddiaeth o'r gwasanaeth Atebion Tai a sicrhau ei fod yn hygyrch i bobl sy'n ddigartref neu sydd dan fygythiad o ddigartrefedd. </w:t>
      </w:r>
    </w:p>
    <w:p w:rsidR="009C1348" w:rsidP="009C1348" w:rsidRDefault="003D131F" w14:paraId="0DCB8095" w14:textId="77777777">
      <w:pPr>
        <w:pStyle w:val="ListParagraph"/>
        <w:numPr>
          <w:ilvl w:val="0"/>
          <w:numId w:val="23"/>
        </w:numPr>
        <w:spacing w:after="0" w:line="240" w:lineRule="auto"/>
        <w:jc w:val="both"/>
        <w:rPr>
          <w:rFonts w:ascii="Arial" w:hAnsi="Arial" w:cs="Arial"/>
          <w:bCs/>
          <w:sz w:val="24"/>
          <w:szCs w:val="24"/>
        </w:rPr>
      </w:pPr>
      <w:r>
        <w:rPr>
          <w:rFonts w:ascii="Arial" w:hAnsi="Arial" w:eastAsia="Arial" w:cs="Arial"/>
          <w:bCs/>
          <w:sz w:val="24"/>
          <w:szCs w:val="24"/>
          <w:lang w:val="cy-GB"/>
        </w:rPr>
        <w:t xml:space="preserve">Darparu cyngor a chymorth o ansawdd uchel fel bod defnyddwyr gwasanaethau'n teimlo eu bod yn cael eu cefnogi a'u grymuso i gymryd camau i ddatrys eu digartrefedd. </w:t>
      </w:r>
    </w:p>
    <w:p w:rsidR="009C1348" w:rsidP="009C1348" w:rsidRDefault="003D131F" w14:paraId="53109E9B" w14:textId="77777777">
      <w:pPr>
        <w:pStyle w:val="ListParagraph"/>
        <w:numPr>
          <w:ilvl w:val="0"/>
          <w:numId w:val="23"/>
        </w:numPr>
        <w:spacing w:after="0" w:line="240" w:lineRule="auto"/>
        <w:jc w:val="both"/>
        <w:rPr>
          <w:rFonts w:ascii="Arial" w:hAnsi="Arial" w:cs="Arial"/>
          <w:bCs/>
          <w:sz w:val="24"/>
          <w:szCs w:val="24"/>
        </w:rPr>
      </w:pPr>
      <w:r>
        <w:rPr>
          <w:rFonts w:ascii="Arial" w:hAnsi="Arial" w:eastAsia="Arial" w:cs="Arial"/>
          <w:bCs/>
          <w:sz w:val="24"/>
          <w:szCs w:val="24"/>
          <w:lang w:val="cy-GB"/>
        </w:rPr>
        <w:t>Hwyluso dull ailgartrefu cyflym er mwyn sicrhau bod digartrefedd yn fyr, a bod aelwydydd yn symud ymlaen i lety mwy parhaol cyn gynted â phosibl.</w:t>
      </w:r>
    </w:p>
    <w:p w:rsidR="009C1348" w:rsidP="006073FD" w:rsidRDefault="003D131F" w14:paraId="3FA18F47" w14:textId="77777777">
      <w:pPr>
        <w:pStyle w:val="ListParagraph"/>
        <w:numPr>
          <w:ilvl w:val="0"/>
          <w:numId w:val="23"/>
        </w:numPr>
        <w:spacing w:after="0" w:line="240" w:lineRule="auto"/>
        <w:jc w:val="both"/>
        <w:rPr>
          <w:rFonts w:ascii="Arial" w:hAnsi="Arial" w:cs="Arial"/>
          <w:bCs/>
          <w:sz w:val="24"/>
          <w:szCs w:val="24"/>
        </w:rPr>
      </w:pPr>
      <w:r>
        <w:rPr>
          <w:rFonts w:ascii="Arial" w:hAnsi="Arial" w:eastAsia="Arial" w:cs="Arial"/>
          <w:bCs/>
          <w:sz w:val="24"/>
          <w:szCs w:val="24"/>
          <w:lang w:val="cy-GB"/>
        </w:rPr>
        <w:t>Cryfhau ac ehangu mynediad at wasanaethau cymorth iechyd meddwl.</w:t>
      </w:r>
    </w:p>
    <w:p w:rsidR="009C1348" w:rsidP="009C1348" w:rsidRDefault="003D131F" w14:paraId="34027102" w14:textId="77777777">
      <w:pPr>
        <w:pStyle w:val="ListParagraph"/>
        <w:numPr>
          <w:ilvl w:val="0"/>
          <w:numId w:val="23"/>
        </w:numPr>
        <w:spacing w:after="0" w:line="240" w:lineRule="auto"/>
        <w:jc w:val="both"/>
        <w:rPr>
          <w:rFonts w:ascii="Arial" w:hAnsi="Arial" w:cs="Arial"/>
          <w:bCs/>
          <w:sz w:val="24"/>
          <w:szCs w:val="24"/>
        </w:rPr>
      </w:pPr>
      <w:r>
        <w:rPr>
          <w:rFonts w:ascii="Arial" w:hAnsi="Arial" w:eastAsia="Arial" w:cs="Arial"/>
          <w:bCs/>
          <w:sz w:val="24"/>
          <w:szCs w:val="24"/>
          <w:lang w:val="cy-GB"/>
        </w:rPr>
        <w:t xml:space="preserve">Sicrhau'r mynediad gorau posibl i gartrefi yn y sector rhentu preifat. </w:t>
      </w:r>
    </w:p>
    <w:p w:rsidR="009C1348" w:rsidP="006073FD" w:rsidRDefault="003D131F" w14:paraId="5CB627E0" w14:textId="77777777">
      <w:pPr>
        <w:pStyle w:val="ListParagraph"/>
        <w:numPr>
          <w:ilvl w:val="0"/>
          <w:numId w:val="23"/>
        </w:numPr>
        <w:spacing w:after="0" w:line="240" w:lineRule="auto"/>
        <w:jc w:val="both"/>
        <w:rPr>
          <w:rFonts w:ascii="Arial" w:hAnsi="Arial" w:cs="Arial"/>
          <w:bCs/>
          <w:sz w:val="24"/>
          <w:szCs w:val="24"/>
        </w:rPr>
      </w:pPr>
      <w:r>
        <w:rPr>
          <w:rFonts w:ascii="Arial" w:hAnsi="Arial" w:eastAsia="Arial" w:cs="Arial"/>
          <w:bCs/>
          <w:sz w:val="24"/>
          <w:szCs w:val="24"/>
          <w:lang w:val="cy-GB"/>
        </w:rPr>
        <w:lastRenderedPageBreak/>
        <w:t>Cefnogi’r rhai mwyaf agored i niwed i gynnal eu tenantiaeth ac integreiddio i'r gymuned.  Cynyddu'r cyflenwad o lety parhaol a dros dro.</w:t>
      </w:r>
    </w:p>
    <w:p w:rsidR="009307C4" w:rsidP="009307C4" w:rsidRDefault="009307C4" w14:paraId="5324A786" w14:textId="77777777">
      <w:pPr>
        <w:spacing w:after="0" w:line="240" w:lineRule="auto"/>
        <w:jc w:val="both"/>
        <w:rPr>
          <w:rFonts w:ascii="Arial" w:hAnsi="Arial" w:cs="Arial"/>
          <w:bCs/>
          <w:sz w:val="24"/>
          <w:szCs w:val="24"/>
        </w:rPr>
      </w:pPr>
    </w:p>
    <w:p w:rsidR="009307C4" w:rsidP="009307C4" w:rsidRDefault="003D131F" w14:paraId="403B8FC7" w14:textId="77777777">
      <w:pPr>
        <w:spacing w:after="0" w:line="240" w:lineRule="auto"/>
        <w:jc w:val="center"/>
        <w:rPr>
          <w:rFonts w:ascii="Arial" w:hAnsi="Arial" w:cs="Arial"/>
          <w:bCs/>
          <w:sz w:val="24"/>
          <w:szCs w:val="24"/>
        </w:rPr>
      </w:pPr>
      <w:r>
        <w:rPr>
          <w:rFonts w:ascii="Arial" w:hAnsi="Arial" w:eastAsia="Arial" w:cs="Arial"/>
          <w:bCs/>
          <w:sz w:val="24"/>
          <w:szCs w:val="24"/>
          <w:lang w:val="cy-GB"/>
        </w:rPr>
        <w:t>Strwythur Tîm Atebion Tai:</w:t>
      </w:r>
    </w:p>
    <w:p w:rsidR="009307C4" w:rsidP="009307C4" w:rsidRDefault="009307C4" w14:paraId="4807A5CD" w14:textId="77777777">
      <w:pPr>
        <w:spacing w:after="0" w:line="240" w:lineRule="auto"/>
        <w:jc w:val="center"/>
        <w:rPr>
          <w:rFonts w:ascii="Arial" w:hAnsi="Arial" w:cs="Arial"/>
          <w:bCs/>
          <w:sz w:val="24"/>
          <w:szCs w:val="24"/>
        </w:rPr>
      </w:pPr>
    </w:p>
    <w:p w:rsidR="009307C4" w:rsidP="009307C4" w:rsidRDefault="003D131F" w14:paraId="68708183" w14:textId="77777777">
      <w:pPr>
        <w:spacing w:after="0" w:line="240" w:lineRule="auto"/>
        <w:jc w:val="center"/>
        <w:rPr>
          <w:rFonts w:ascii="Arial" w:hAnsi="Arial" w:cs="Arial"/>
          <w:bCs/>
          <w:sz w:val="24"/>
          <w:szCs w:val="24"/>
        </w:rPr>
      </w:pPr>
      <w:r>
        <w:rPr>
          <w:rFonts w:ascii="Arial" w:hAnsi="Arial" w:cs="Arial"/>
          <w:bCs/>
          <w:noProof/>
          <w:sz w:val="24"/>
          <w:szCs w:val="24"/>
        </w:rPr>
        <w:drawing>
          <wp:inline distT="0" distB="0" distL="0" distR="0" wp14:anchorId="5ADB5079" wp14:editId="2AAB2353">
            <wp:extent cx="3718284" cy="2825102"/>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726060" cy="2831010"/>
                    </a:xfrm>
                    <a:prstGeom prst="rect">
                      <a:avLst/>
                    </a:prstGeom>
                  </pic:spPr>
                </pic:pic>
              </a:graphicData>
            </a:graphic>
          </wp:inline>
        </w:drawing>
      </w:r>
    </w:p>
    <w:p w:rsidR="009307C4" w:rsidP="009307C4" w:rsidRDefault="009307C4" w14:paraId="3F2568D7" w14:textId="77777777">
      <w:pPr>
        <w:spacing w:after="0" w:line="240" w:lineRule="auto"/>
        <w:rPr>
          <w:rFonts w:ascii="Arial" w:hAnsi="Arial" w:cs="Arial"/>
          <w:bCs/>
          <w:sz w:val="24"/>
          <w:szCs w:val="24"/>
        </w:rPr>
      </w:pPr>
    </w:p>
    <w:p w:rsidR="009307C4" w:rsidP="000C7686" w:rsidRDefault="003D131F" w14:paraId="1933C950" w14:textId="77777777">
      <w:pPr>
        <w:spacing w:after="0" w:line="240" w:lineRule="auto"/>
        <w:jc w:val="both"/>
        <w:rPr>
          <w:rFonts w:ascii="Arial" w:hAnsi="Arial" w:cs="Arial"/>
          <w:bCs/>
          <w:sz w:val="24"/>
          <w:szCs w:val="24"/>
        </w:rPr>
      </w:pPr>
      <w:r>
        <w:rPr>
          <w:rFonts w:ascii="Arial" w:hAnsi="Arial" w:eastAsia="Arial" w:cs="Arial"/>
          <w:bCs/>
          <w:sz w:val="24"/>
          <w:szCs w:val="24"/>
          <w:lang w:val="cy-GB"/>
        </w:rPr>
        <w:t xml:space="preserve">Y Rheolwr Atebion Tai sy’n rheoli’r tîm. </w:t>
      </w:r>
    </w:p>
    <w:p w:rsidR="009307C4" w:rsidP="000C7686" w:rsidRDefault="003D131F" w14:paraId="72BEC74B" w14:textId="77777777">
      <w:pPr>
        <w:spacing w:after="0" w:line="240" w:lineRule="auto"/>
        <w:jc w:val="both"/>
        <w:rPr>
          <w:rFonts w:ascii="Arial" w:hAnsi="Arial" w:cs="Arial"/>
          <w:bCs/>
          <w:sz w:val="24"/>
          <w:szCs w:val="24"/>
        </w:rPr>
      </w:pPr>
      <w:r>
        <w:rPr>
          <w:rFonts w:ascii="Arial" w:hAnsi="Arial" w:eastAsia="Arial" w:cs="Arial"/>
          <w:bCs/>
          <w:sz w:val="24"/>
          <w:szCs w:val="24"/>
          <w:lang w:val="cy-GB"/>
        </w:rPr>
        <w:t>Gweinyddir y system dyraniadau tai cymdeithasol a elwir yn homes4u gan y Cynorthwywyr Homes4u.</w:t>
      </w:r>
    </w:p>
    <w:p w:rsidR="009307C4" w:rsidP="000C7686" w:rsidRDefault="003D131F" w14:paraId="1BF08228" w14:textId="77777777">
      <w:pPr>
        <w:spacing w:after="0" w:line="240" w:lineRule="auto"/>
        <w:jc w:val="both"/>
        <w:rPr>
          <w:rFonts w:ascii="Arial" w:hAnsi="Arial" w:cs="Arial"/>
          <w:bCs/>
          <w:sz w:val="24"/>
          <w:szCs w:val="24"/>
        </w:rPr>
      </w:pPr>
      <w:r>
        <w:rPr>
          <w:rFonts w:ascii="Arial" w:hAnsi="Arial" w:eastAsia="Arial" w:cs="Arial"/>
          <w:bCs/>
          <w:sz w:val="24"/>
          <w:szCs w:val="24"/>
          <w:lang w:val="cy-GB"/>
        </w:rPr>
        <w:t>Mae'r tîm o swyddogion atebion tai yn asesu pob cais digartrefedd i sicrhau ei fod yn cwrdd â dyletswydd statudol y Cyngor o dan ddeddfwriaeth tai. Mae'r uwch swyddog yn goruchwylio pob gweithiwr achos.</w:t>
      </w:r>
    </w:p>
    <w:p w:rsidR="002E0C18" w:rsidP="000C7686" w:rsidRDefault="003D131F" w14:paraId="74BE0062" w14:textId="77777777">
      <w:pPr>
        <w:spacing w:after="0" w:line="240" w:lineRule="auto"/>
        <w:jc w:val="both"/>
        <w:rPr>
          <w:rFonts w:ascii="Arial" w:hAnsi="Arial" w:cs="Arial"/>
          <w:bCs/>
          <w:sz w:val="24"/>
          <w:szCs w:val="24"/>
        </w:rPr>
      </w:pPr>
      <w:r>
        <w:rPr>
          <w:rFonts w:ascii="Arial" w:hAnsi="Arial" w:eastAsia="Arial" w:cs="Arial"/>
          <w:bCs/>
          <w:sz w:val="24"/>
          <w:szCs w:val="24"/>
          <w:lang w:val="cy-GB"/>
        </w:rPr>
        <w:t>Mae'r Rheolwr Llety Dros Dro yn cynnal yr hostel teulu ac eiddo llety dros dro gerllaw, ac yn rheoli staff yr hostel.</w:t>
      </w:r>
    </w:p>
    <w:p w:rsidRPr="009307C4" w:rsidR="002E0C18" w:rsidP="000C7686" w:rsidRDefault="003D131F" w14:paraId="3821B739" w14:textId="77777777">
      <w:pPr>
        <w:spacing w:after="0" w:line="240" w:lineRule="auto"/>
        <w:jc w:val="both"/>
        <w:rPr>
          <w:rFonts w:ascii="Arial" w:hAnsi="Arial" w:cs="Arial"/>
          <w:bCs/>
          <w:sz w:val="24"/>
          <w:szCs w:val="24"/>
        </w:rPr>
      </w:pPr>
      <w:r>
        <w:rPr>
          <w:rFonts w:ascii="Arial" w:hAnsi="Arial" w:eastAsia="Arial" w:cs="Arial"/>
          <w:bCs/>
          <w:sz w:val="24"/>
          <w:szCs w:val="24"/>
          <w:lang w:val="cy-GB"/>
        </w:rPr>
        <w:t>Er mwyn hwyluso defnyddio'r sector rhentu preifat i gyflawni dyletswydd mae cydlynydd y Sector Rhentu Preifat yn cysylltu â landlordiaid preifat ac yn gweithio gyda chynorthwyydd y Sector Rhentu Preifat i gydlynu cwsmeriaid a gweithio gyda landlordiaid. Prif rôl swyddog Caffael y Sector Rhentu Preifat yw canfod a sicrhau eiddo preifat a landlordiaid addas ar gyfer Cynllun Tenantiaeth â Chymorth y Fro (CTChF).</w:t>
      </w:r>
    </w:p>
    <w:sectPr w:rsidRPr="009307C4" w:rsidR="002E0C18" w:rsidSect="00AC0CE3">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B868E" w14:textId="77777777" w:rsidR="000C4AAF" w:rsidRDefault="000C4AAF">
      <w:pPr>
        <w:spacing w:after="0" w:line="240" w:lineRule="auto"/>
      </w:pPr>
      <w:r>
        <w:separator/>
      </w:r>
    </w:p>
  </w:endnote>
  <w:endnote w:type="continuationSeparator" w:id="0">
    <w:p w14:paraId="73E53B3A" w14:textId="77777777" w:rsidR="000C4AAF" w:rsidRDefault="000C4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247266"/>
      <w:docPartObj>
        <w:docPartGallery w:val="Page Numbers (Bottom of Page)"/>
        <w:docPartUnique/>
      </w:docPartObj>
    </w:sdtPr>
    <w:sdtEndPr>
      <w:rPr>
        <w:noProof/>
      </w:rPr>
    </w:sdtEndPr>
    <w:sdtContent>
      <w:p w14:paraId="58F1DE1F" w14:textId="77777777" w:rsidR="00AB03F7" w:rsidRDefault="003D131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E33DAD" w14:textId="77777777" w:rsidR="008D219F" w:rsidRDefault="008D21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5BB27" w14:textId="77777777" w:rsidR="000C4AAF" w:rsidRDefault="000C4AAF">
      <w:pPr>
        <w:spacing w:after="0" w:line="240" w:lineRule="auto"/>
      </w:pPr>
      <w:r>
        <w:separator/>
      </w:r>
    </w:p>
  </w:footnote>
  <w:footnote w:type="continuationSeparator" w:id="0">
    <w:p w14:paraId="64DC2336" w14:textId="77777777" w:rsidR="000C4AAF" w:rsidRDefault="000C4A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340D8" w14:textId="77777777" w:rsidR="008D219F" w:rsidRDefault="008D219F">
    <w:pPr>
      <w:pStyle w:val="Header"/>
    </w:pPr>
  </w:p>
  <w:p w14:paraId="3CFB60DB" w14:textId="77777777" w:rsidR="008D219F" w:rsidRDefault="008D21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B0507"/>
    <w:multiLevelType w:val="hybridMultilevel"/>
    <w:tmpl w:val="1BC49F36"/>
    <w:lvl w:ilvl="0" w:tplc="90AA6F80">
      <w:start w:val="1"/>
      <w:numFmt w:val="bullet"/>
      <w:lvlText w:val=""/>
      <w:lvlJc w:val="left"/>
      <w:pPr>
        <w:ind w:left="360" w:hanging="360"/>
      </w:pPr>
      <w:rPr>
        <w:rFonts w:ascii="Symbol" w:hAnsi="Symbol" w:hint="default"/>
      </w:rPr>
    </w:lvl>
    <w:lvl w:ilvl="1" w:tplc="E316489C" w:tentative="1">
      <w:start w:val="1"/>
      <w:numFmt w:val="bullet"/>
      <w:lvlText w:val="o"/>
      <w:lvlJc w:val="left"/>
      <w:pPr>
        <w:ind w:left="1080" w:hanging="360"/>
      </w:pPr>
      <w:rPr>
        <w:rFonts w:ascii="Courier New" w:hAnsi="Courier New" w:cs="Courier New" w:hint="default"/>
      </w:rPr>
    </w:lvl>
    <w:lvl w:ilvl="2" w:tplc="06704F00" w:tentative="1">
      <w:start w:val="1"/>
      <w:numFmt w:val="bullet"/>
      <w:lvlText w:val=""/>
      <w:lvlJc w:val="left"/>
      <w:pPr>
        <w:ind w:left="1800" w:hanging="360"/>
      </w:pPr>
      <w:rPr>
        <w:rFonts w:ascii="Wingdings" w:hAnsi="Wingdings" w:hint="default"/>
      </w:rPr>
    </w:lvl>
    <w:lvl w:ilvl="3" w:tplc="25929ADC" w:tentative="1">
      <w:start w:val="1"/>
      <w:numFmt w:val="bullet"/>
      <w:lvlText w:val=""/>
      <w:lvlJc w:val="left"/>
      <w:pPr>
        <w:ind w:left="2520" w:hanging="360"/>
      </w:pPr>
      <w:rPr>
        <w:rFonts w:ascii="Symbol" w:hAnsi="Symbol" w:hint="default"/>
      </w:rPr>
    </w:lvl>
    <w:lvl w:ilvl="4" w:tplc="85E2CBBE" w:tentative="1">
      <w:start w:val="1"/>
      <w:numFmt w:val="bullet"/>
      <w:lvlText w:val="o"/>
      <w:lvlJc w:val="left"/>
      <w:pPr>
        <w:ind w:left="3240" w:hanging="360"/>
      </w:pPr>
      <w:rPr>
        <w:rFonts w:ascii="Courier New" w:hAnsi="Courier New" w:cs="Courier New" w:hint="default"/>
      </w:rPr>
    </w:lvl>
    <w:lvl w:ilvl="5" w:tplc="B37C4DF8" w:tentative="1">
      <w:start w:val="1"/>
      <w:numFmt w:val="bullet"/>
      <w:lvlText w:val=""/>
      <w:lvlJc w:val="left"/>
      <w:pPr>
        <w:ind w:left="3960" w:hanging="360"/>
      </w:pPr>
      <w:rPr>
        <w:rFonts w:ascii="Wingdings" w:hAnsi="Wingdings" w:hint="default"/>
      </w:rPr>
    </w:lvl>
    <w:lvl w:ilvl="6" w:tplc="717046AE" w:tentative="1">
      <w:start w:val="1"/>
      <w:numFmt w:val="bullet"/>
      <w:lvlText w:val=""/>
      <w:lvlJc w:val="left"/>
      <w:pPr>
        <w:ind w:left="4680" w:hanging="360"/>
      </w:pPr>
      <w:rPr>
        <w:rFonts w:ascii="Symbol" w:hAnsi="Symbol" w:hint="default"/>
      </w:rPr>
    </w:lvl>
    <w:lvl w:ilvl="7" w:tplc="0F8016FE" w:tentative="1">
      <w:start w:val="1"/>
      <w:numFmt w:val="bullet"/>
      <w:lvlText w:val="o"/>
      <w:lvlJc w:val="left"/>
      <w:pPr>
        <w:ind w:left="5400" w:hanging="360"/>
      </w:pPr>
      <w:rPr>
        <w:rFonts w:ascii="Courier New" w:hAnsi="Courier New" w:cs="Courier New" w:hint="default"/>
      </w:rPr>
    </w:lvl>
    <w:lvl w:ilvl="8" w:tplc="6CC88F6A" w:tentative="1">
      <w:start w:val="1"/>
      <w:numFmt w:val="bullet"/>
      <w:lvlText w:val=""/>
      <w:lvlJc w:val="left"/>
      <w:pPr>
        <w:ind w:left="6120" w:hanging="360"/>
      </w:pPr>
      <w:rPr>
        <w:rFonts w:ascii="Wingdings" w:hAnsi="Wingdings" w:hint="default"/>
      </w:rPr>
    </w:lvl>
  </w:abstractNum>
  <w:abstractNum w:abstractNumId="1" w15:restartNumberingAfterBreak="0">
    <w:nsid w:val="01165FD7"/>
    <w:multiLevelType w:val="hybridMultilevel"/>
    <w:tmpl w:val="2E027CEA"/>
    <w:lvl w:ilvl="0" w:tplc="84147D18">
      <w:start w:val="1"/>
      <w:numFmt w:val="bullet"/>
      <w:lvlText w:val=""/>
      <w:lvlJc w:val="left"/>
      <w:pPr>
        <w:ind w:left="720" w:hanging="360"/>
      </w:pPr>
      <w:rPr>
        <w:rFonts w:ascii="Symbol" w:hAnsi="Symbol" w:hint="default"/>
      </w:rPr>
    </w:lvl>
    <w:lvl w:ilvl="1" w:tplc="8ABE0B18" w:tentative="1">
      <w:start w:val="1"/>
      <w:numFmt w:val="bullet"/>
      <w:lvlText w:val="o"/>
      <w:lvlJc w:val="left"/>
      <w:pPr>
        <w:ind w:left="1440" w:hanging="360"/>
      </w:pPr>
      <w:rPr>
        <w:rFonts w:ascii="Courier New" w:hAnsi="Courier New" w:cs="Courier New" w:hint="default"/>
      </w:rPr>
    </w:lvl>
    <w:lvl w:ilvl="2" w:tplc="0504D902" w:tentative="1">
      <w:start w:val="1"/>
      <w:numFmt w:val="bullet"/>
      <w:lvlText w:val=""/>
      <w:lvlJc w:val="left"/>
      <w:pPr>
        <w:ind w:left="2160" w:hanging="360"/>
      </w:pPr>
      <w:rPr>
        <w:rFonts w:ascii="Wingdings" w:hAnsi="Wingdings" w:hint="default"/>
      </w:rPr>
    </w:lvl>
    <w:lvl w:ilvl="3" w:tplc="A9383832" w:tentative="1">
      <w:start w:val="1"/>
      <w:numFmt w:val="bullet"/>
      <w:lvlText w:val=""/>
      <w:lvlJc w:val="left"/>
      <w:pPr>
        <w:ind w:left="2880" w:hanging="360"/>
      </w:pPr>
      <w:rPr>
        <w:rFonts w:ascii="Symbol" w:hAnsi="Symbol" w:hint="default"/>
      </w:rPr>
    </w:lvl>
    <w:lvl w:ilvl="4" w:tplc="3CC26C2E" w:tentative="1">
      <w:start w:val="1"/>
      <w:numFmt w:val="bullet"/>
      <w:lvlText w:val="o"/>
      <w:lvlJc w:val="left"/>
      <w:pPr>
        <w:ind w:left="3600" w:hanging="360"/>
      </w:pPr>
      <w:rPr>
        <w:rFonts w:ascii="Courier New" w:hAnsi="Courier New" w:cs="Courier New" w:hint="default"/>
      </w:rPr>
    </w:lvl>
    <w:lvl w:ilvl="5" w:tplc="B7CC8414" w:tentative="1">
      <w:start w:val="1"/>
      <w:numFmt w:val="bullet"/>
      <w:lvlText w:val=""/>
      <w:lvlJc w:val="left"/>
      <w:pPr>
        <w:ind w:left="4320" w:hanging="360"/>
      </w:pPr>
      <w:rPr>
        <w:rFonts w:ascii="Wingdings" w:hAnsi="Wingdings" w:hint="default"/>
      </w:rPr>
    </w:lvl>
    <w:lvl w:ilvl="6" w:tplc="8B001344" w:tentative="1">
      <w:start w:val="1"/>
      <w:numFmt w:val="bullet"/>
      <w:lvlText w:val=""/>
      <w:lvlJc w:val="left"/>
      <w:pPr>
        <w:ind w:left="5040" w:hanging="360"/>
      </w:pPr>
      <w:rPr>
        <w:rFonts w:ascii="Symbol" w:hAnsi="Symbol" w:hint="default"/>
      </w:rPr>
    </w:lvl>
    <w:lvl w:ilvl="7" w:tplc="55F281FE" w:tentative="1">
      <w:start w:val="1"/>
      <w:numFmt w:val="bullet"/>
      <w:lvlText w:val="o"/>
      <w:lvlJc w:val="left"/>
      <w:pPr>
        <w:ind w:left="5760" w:hanging="360"/>
      </w:pPr>
      <w:rPr>
        <w:rFonts w:ascii="Courier New" w:hAnsi="Courier New" w:cs="Courier New" w:hint="default"/>
      </w:rPr>
    </w:lvl>
    <w:lvl w:ilvl="8" w:tplc="8CC4E47A" w:tentative="1">
      <w:start w:val="1"/>
      <w:numFmt w:val="bullet"/>
      <w:lvlText w:val=""/>
      <w:lvlJc w:val="left"/>
      <w:pPr>
        <w:ind w:left="6480" w:hanging="360"/>
      </w:pPr>
      <w:rPr>
        <w:rFonts w:ascii="Wingdings" w:hAnsi="Wingdings" w:hint="default"/>
      </w:rPr>
    </w:lvl>
  </w:abstractNum>
  <w:abstractNum w:abstractNumId="2" w15:restartNumberingAfterBreak="0">
    <w:nsid w:val="04CA583F"/>
    <w:multiLevelType w:val="hybridMultilevel"/>
    <w:tmpl w:val="9056D1A8"/>
    <w:lvl w:ilvl="0" w:tplc="89063174">
      <w:start w:val="11"/>
      <w:numFmt w:val="bullet"/>
      <w:lvlText w:val="-"/>
      <w:lvlJc w:val="left"/>
      <w:pPr>
        <w:ind w:left="720" w:hanging="360"/>
      </w:pPr>
      <w:rPr>
        <w:rFonts w:ascii="Arial" w:eastAsiaTheme="minorEastAsia" w:hAnsi="Arial" w:cs="Arial" w:hint="default"/>
      </w:rPr>
    </w:lvl>
    <w:lvl w:ilvl="1" w:tplc="8CEA6A90" w:tentative="1">
      <w:start w:val="1"/>
      <w:numFmt w:val="bullet"/>
      <w:lvlText w:val="o"/>
      <w:lvlJc w:val="left"/>
      <w:pPr>
        <w:ind w:left="1440" w:hanging="360"/>
      </w:pPr>
      <w:rPr>
        <w:rFonts w:ascii="Courier New" w:hAnsi="Courier New" w:cs="Courier New" w:hint="default"/>
      </w:rPr>
    </w:lvl>
    <w:lvl w:ilvl="2" w:tplc="918C3C48" w:tentative="1">
      <w:start w:val="1"/>
      <w:numFmt w:val="bullet"/>
      <w:lvlText w:val=""/>
      <w:lvlJc w:val="left"/>
      <w:pPr>
        <w:ind w:left="2160" w:hanging="360"/>
      </w:pPr>
      <w:rPr>
        <w:rFonts w:ascii="Wingdings" w:hAnsi="Wingdings" w:hint="default"/>
      </w:rPr>
    </w:lvl>
    <w:lvl w:ilvl="3" w:tplc="EB969CDE" w:tentative="1">
      <w:start w:val="1"/>
      <w:numFmt w:val="bullet"/>
      <w:lvlText w:val=""/>
      <w:lvlJc w:val="left"/>
      <w:pPr>
        <w:ind w:left="2880" w:hanging="360"/>
      </w:pPr>
      <w:rPr>
        <w:rFonts w:ascii="Symbol" w:hAnsi="Symbol" w:hint="default"/>
      </w:rPr>
    </w:lvl>
    <w:lvl w:ilvl="4" w:tplc="8250BA48" w:tentative="1">
      <w:start w:val="1"/>
      <w:numFmt w:val="bullet"/>
      <w:lvlText w:val="o"/>
      <w:lvlJc w:val="left"/>
      <w:pPr>
        <w:ind w:left="3600" w:hanging="360"/>
      </w:pPr>
      <w:rPr>
        <w:rFonts w:ascii="Courier New" w:hAnsi="Courier New" w:cs="Courier New" w:hint="default"/>
      </w:rPr>
    </w:lvl>
    <w:lvl w:ilvl="5" w:tplc="15AA75D6" w:tentative="1">
      <w:start w:val="1"/>
      <w:numFmt w:val="bullet"/>
      <w:lvlText w:val=""/>
      <w:lvlJc w:val="left"/>
      <w:pPr>
        <w:ind w:left="4320" w:hanging="360"/>
      </w:pPr>
      <w:rPr>
        <w:rFonts w:ascii="Wingdings" w:hAnsi="Wingdings" w:hint="default"/>
      </w:rPr>
    </w:lvl>
    <w:lvl w:ilvl="6" w:tplc="056ECEF0" w:tentative="1">
      <w:start w:val="1"/>
      <w:numFmt w:val="bullet"/>
      <w:lvlText w:val=""/>
      <w:lvlJc w:val="left"/>
      <w:pPr>
        <w:ind w:left="5040" w:hanging="360"/>
      </w:pPr>
      <w:rPr>
        <w:rFonts w:ascii="Symbol" w:hAnsi="Symbol" w:hint="default"/>
      </w:rPr>
    </w:lvl>
    <w:lvl w:ilvl="7" w:tplc="419A316E" w:tentative="1">
      <w:start w:val="1"/>
      <w:numFmt w:val="bullet"/>
      <w:lvlText w:val="o"/>
      <w:lvlJc w:val="left"/>
      <w:pPr>
        <w:ind w:left="5760" w:hanging="360"/>
      </w:pPr>
      <w:rPr>
        <w:rFonts w:ascii="Courier New" w:hAnsi="Courier New" w:cs="Courier New" w:hint="default"/>
      </w:rPr>
    </w:lvl>
    <w:lvl w:ilvl="8" w:tplc="918890E8" w:tentative="1">
      <w:start w:val="1"/>
      <w:numFmt w:val="bullet"/>
      <w:lvlText w:val=""/>
      <w:lvlJc w:val="left"/>
      <w:pPr>
        <w:ind w:left="6480" w:hanging="360"/>
      </w:pPr>
      <w:rPr>
        <w:rFonts w:ascii="Wingdings" w:hAnsi="Wingdings" w:hint="default"/>
      </w:rPr>
    </w:lvl>
  </w:abstractNum>
  <w:abstractNum w:abstractNumId="3" w15:restartNumberingAfterBreak="0">
    <w:nsid w:val="07905DDF"/>
    <w:multiLevelType w:val="hybridMultilevel"/>
    <w:tmpl w:val="D62AC75C"/>
    <w:lvl w:ilvl="0" w:tplc="39CCB6CC">
      <w:start w:val="1"/>
      <w:numFmt w:val="bullet"/>
      <w:lvlText w:val=""/>
      <w:lvlJc w:val="left"/>
      <w:pPr>
        <w:ind w:left="360" w:hanging="360"/>
      </w:pPr>
      <w:rPr>
        <w:rFonts w:ascii="Symbol" w:hAnsi="Symbol" w:hint="default"/>
      </w:rPr>
    </w:lvl>
    <w:lvl w:ilvl="1" w:tplc="2604DFFC" w:tentative="1">
      <w:start w:val="1"/>
      <w:numFmt w:val="bullet"/>
      <w:lvlText w:val="o"/>
      <w:lvlJc w:val="left"/>
      <w:pPr>
        <w:ind w:left="1080" w:hanging="360"/>
      </w:pPr>
      <w:rPr>
        <w:rFonts w:ascii="Courier New" w:hAnsi="Courier New" w:cs="Courier New" w:hint="default"/>
      </w:rPr>
    </w:lvl>
    <w:lvl w:ilvl="2" w:tplc="72C42AD8" w:tentative="1">
      <w:start w:val="1"/>
      <w:numFmt w:val="bullet"/>
      <w:lvlText w:val=""/>
      <w:lvlJc w:val="left"/>
      <w:pPr>
        <w:ind w:left="1800" w:hanging="360"/>
      </w:pPr>
      <w:rPr>
        <w:rFonts w:ascii="Wingdings" w:hAnsi="Wingdings" w:hint="default"/>
      </w:rPr>
    </w:lvl>
    <w:lvl w:ilvl="3" w:tplc="0B2296FA" w:tentative="1">
      <w:start w:val="1"/>
      <w:numFmt w:val="bullet"/>
      <w:lvlText w:val=""/>
      <w:lvlJc w:val="left"/>
      <w:pPr>
        <w:ind w:left="2520" w:hanging="360"/>
      </w:pPr>
      <w:rPr>
        <w:rFonts w:ascii="Symbol" w:hAnsi="Symbol" w:hint="default"/>
      </w:rPr>
    </w:lvl>
    <w:lvl w:ilvl="4" w:tplc="A4B2B2B8" w:tentative="1">
      <w:start w:val="1"/>
      <w:numFmt w:val="bullet"/>
      <w:lvlText w:val="o"/>
      <w:lvlJc w:val="left"/>
      <w:pPr>
        <w:ind w:left="3240" w:hanging="360"/>
      </w:pPr>
      <w:rPr>
        <w:rFonts w:ascii="Courier New" w:hAnsi="Courier New" w:cs="Courier New" w:hint="default"/>
      </w:rPr>
    </w:lvl>
    <w:lvl w:ilvl="5" w:tplc="C380AFA4" w:tentative="1">
      <w:start w:val="1"/>
      <w:numFmt w:val="bullet"/>
      <w:lvlText w:val=""/>
      <w:lvlJc w:val="left"/>
      <w:pPr>
        <w:ind w:left="3960" w:hanging="360"/>
      </w:pPr>
      <w:rPr>
        <w:rFonts w:ascii="Wingdings" w:hAnsi="Wingdings" w:hint="default"/>
      </w:rPr>
    </w:lvl>
    <w:lvl w:ilvl="6" w:tplc="A0EE7CC4" w:tentative="1">
      <w:start w:val="1"/>
      <w:numFmt w:val="bullet"/>
      <w:lvlText w:val=""/>
      <w:lvlJc w:val="left"/>
      <w:pPr>
        <w:ind w:left="4680" w:hanging="360"/>
      </w:pPr>
      <w:rPr>
        <w:rFonts w:ascii="Symbol" w:hAnsi="Symbol" w:hint="default"/>
      </w:rPr>
    </w:lvl>
    <w:lvl w:ilvl="7" w:tplc="E63E9028" w:tentative="1">
      <w:start w:val="1"/>
      <w:numFmt w:val="bullet"/>
      <w:lvlText w:val="o"/>
      <w:lvlJc w:val="left"/>
      <w:pPr>
        <w:ind w:left="5400" w:hanging="360"/>
      </w:pPr>
      <w:rPr>
        <w:rFonts w:ascii="Courier New" w:hAnsi="Courier New" w:cs="Courier New" w:hint="default"/>
      </w:rPr>
    </w:lvl>
    <w:lvl w:ilvl="8" w:tplc="B5D4F5F6" w:tentative="1">
      <w:start w:val="1"/>
      <w:numFmt w:val="bullet"/>
      <w:lvlText w:val=""/>
      <w:lvlJc w:val="left"/>
      <w:pPr>
        <w:ind w:left="6120" w:hanging="360"/>
      </w:pPr>
      <w:rPr>
        <w:rFonts w:ascii="Wingdings" w:hAnsi="Wingdings" w:hint="default"/>
      </w:rPr>
    </w:lvl>
  </w:abstractNum>
  <w:abstractNum w:abstractNumId="4" w15:restartNumberingAfterBreak="0">
    <w:nsid w:val="0F7C469C"/>
    <w:multiLevelType w:val="hybridMultilevel"/>
    <w:tmpl w:val="D9FE66A2"/>
    <w:lvl w:ilvl="0" w:tplc="A606CDDA">
      <w:start w:val="1"/>
      <w:numFmt w:val="bullet"/>
      <w:lvlText w:val=""/>
      <w:lvlJc w:val="left"/>
      <w:pPr>
        <w:ind w:left="360" w:hanging="360"/>
      </w:pPr>
      <w:rPr>
        <w:rFonts w:ascii="Symbol" w:hAnsi="Symbol" w:hint="default"/>
      </w:rPr>
    </w:lvl>
    <w:lvl w:ilvl="1" w:tplc="CEC63916" w:tentative="1">
      <w:start w:val="1"/>
      <w:numFmt w:val="bullet"/>
      <w:lvlText w:val="o"/>
      <w:lvlJc w:val="left"/>
      <w:pPr>
        <w:ind w:left="1080" w:hanging="360"/>
      </w:pPr>
      <w:rPr>
        <w:rFonts w:ascii="Courier New" w:hAnsi="Courier New" w:cs="Courier New" w:hint="default"/>
      </w:rPr>
    </w:lvl>
    <w:lvl w:ilvl="2" w:tplc="818A321E" w:tentative="1">
      <w:start w:val="1"/>
      <w:numFmt w:val="bullet"/>
      <w:lvlText w:val=""/>
      <w:lvlJc w:val="left"/>
      <w:pPr>
        <w:ind w:left="1800" w:hanging="360"/>
      </w:pPr>
      <w:rPr>
        <w:rFonts w:ascii="Wingdings" w:hAnsi="Wingdings" w:hint="default"/>
      </w:rPr>
    </w:lvl>
    <w:lvl w:ilvl="3" w:tplc="270A340A" w:tentative="1">
      <w:start w:val="1"/>
      <w:numFmt w:val="bullet"/>
      <w:lvlText w:val=""/>
      <w:lvlJc w:val="left"/>
      <w:pPr>
        <w:ind w:left="2520" w:hanging="360"/>
      </w:pPr>
      <w:rPr>
        <w:rFonts w:ascii="Symbol" w:hAnsi="Symbol" w:hint="default"/>
      </w:rPr>
    </w:lvl>
    <w:lvl w:ilvl="4" w:tplc="E3747BE6" w:tentative="1">
      <w:start w:val="1"/>
      <w:numFmt w:val="bullet"/>
      <w:lvlText w:val="o"/>
      <w:lvlJc w:val="left"/>
      <w:pPr>
        <w:ind w:left="3240" w:hanging="360"/>
      </w:pPr>
      <w:rPr>
        <w:rFonts w:ascii="Courier New" w:hAnsi="Courier New" w:cs="Courier New" w:hint="default"/>
      </w:rPr>
    </w:lvl>
    <w:lvl w:ilvl="5" w:tplc="AD564AF8" w:tentative="1">
      <w:start w:val="1"/>
      <w:numFmt w:val="bullet"/>
      <w:lvlText w:val=""/>
      <w:lvlJc w:val="left"/>
      <w:pPr>
        <w:ind w:left="3960" w:hanging="360"/>
      </w:pPr>
      <w:rPr>
        <w:rFonts w:ascii="Wingdings" w:hAnsi="Wingdings" w:hint="default"/>
      </w:rPr>
    </w:lvl>
    <w:lvl w:ilvl="6" w:tplc="A346531A" w:tentative="1">
      <w:start w:val="1"/>
      <w:numFmt w:val="bullet"/>
      <w:lvlText w:val=""/>
      <w:lvlJc w:val="left"/>
      <w:pPr>
        <w:ind w:left="4680" w:hanging="360"/>
      </w:pPr>
      <w:rPr>
        <w:rFonts w:ascii="Symbol" w:hAnsi="Symbol" w:hint="default"/>
      </w:rPr>
    </w:lvl>
    <w:lvl w:ilvl="7" w:tplc="7F5A2FC2" w:tentative="1">
      <w:start w:val="1"/>
      <w:numFmt w:val="bullet"/>
      <w:lvlText w:val="o"/>
      <w:lvlJc w:val="left"/>
      <w:pPr>
        <w:ind w:left="5400" w:hanging="360"/>
      </w:pPr>
      <w:rPr>
        <w:rFonts w:ascii="Courier New" w:hAnsi="Courier New" w:cs="Courier New" w:hint="default"/>
      </w:rPr>
    </w:lvl>
    <w:lvl w:ilvl="8" w:tplc="8ECA4B00" w:tentative="1">
      <w:start w:val="1"/>
      <w:numFmt w:val="bullet"/>
      <w:lvlText w:val=""/>
      <w:lvlJc w:val="left"/>
      <w:pPr>
        <w:ind w:left="6120" w:hanging="360"/>
      </w:pPr>
      <w:rPr>
        <w:rFonts w:ascii="Wingdings" w:hAnsi="Wingdings" w:hint="default"/>
      </w:rPr>
    </w:lvl>
  </w:abstractNum>
  <w:abstractNum w:abstractNumId="5" w15:restartNumberingAfterBreak="0">
    <w:nsid w:val="0F8628F2"/>
    <w:multiLevelType w:val="multilevel"/>
    <w:tmpl w:val="5768CCE6"/>
    <w:lvl w:ilvl="0">
      <w:start w:val="4"/>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2"/>
      <w:numFmt w:val="decimal"/>
      <w:lvlText w:val="%1.%2.%3"/>
      <w:lvlJc w:val="left"/>
      <w:pPr>
        <w:ind w:left="2989"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5661504"/>
    <w:multiLevelType w:val="hybridMultilevel"/>
    <w:tmpl w:val="F20425D6"/>
    <w:lvl w:ilvl="0" w:tplc="56E61F96">
      <w:start w:val="1"/>
      <w:numFmt w:val="bullet"/>
      <w:lvlText w:val="o"/>
      <w:lvlJc w:val="left"/>
      <w:pPr>
        <w:ind w:left="1080" w:hanging="360"/>
      </w:pPr>
      <w:rPr>
        <w:rFonts w:ascii="Courier New" w:hAnsi="Courier New" w:cs="Courier New" w:hint="default"/>
      </w:rPr>
    </w:lvl>
    <w:lvl w:ilvl="1" w:tplc="363E6568" w:tentative="1">
      <w:start w:val="1"/>
      <w:numFmt w:val="bullet"/>
      <w:lvlText w:val="o"/>
      <w:lvlJc w:val="left"/>
      <w:pPr>
        <w:ind w:left="1800" w:hanging="360"/>
      </w:pPr>
      <w:rPr>
        <w:rFonts w:ascii="Courier New" w:hAnsi="Courier New" w:cs="Courier New" w:hint="default"/>
      </w:rPr>
    </w:lvl>
    <w:lvl w:ilvl="2" w:tplc="B10229CA" w:tentative="1">
      <w:start w:val="1"/>
      <w:numFmt w:val="bullet"/>
      <w:lvlText w:val=""/>
      <w:lvlJc w:val="left"/>
      <w:pPr>
        <w:ind w:left="2520" w:hanging="360"/>
      </w:pPr>
      <w:rPr>
        <w:rFonts w:ascii="Wingdings" w:hAnsi="Wingdings" w:hint="default"/>
      </w:rPr>
    </w:lvl>
    <w:lvl w:ilvl="3" w:tplc="904E6C36" w:tentative="1">
      <w:start w:val="1"/>
      <w:numFmt w:val="bullet"/>
      <w:lvlText w:val=""/>
      <w:lvlJc w:val="left"/>
      <w:pPr>
        <w:ind w:left="3240" w:hanging="360"/>
      </w:pPr>
      <w:rPr>
        <w:rFonts w:ascii="Symbol" w:hAnsi="Symbol" w:hint="default"/>
      </w:rPr>
    </w:lvl>
    <w:lvl w:ilvl="4" w:tplc="E69A37C2" w:tentative="1">
      <w:start w:val="1"/>
      <w:numFmt w:val="bullet"/>
      <w:lvlText w:val="o"/>
      <w:lvlJc w:val="left"/>
      <w:pPr>
        <w:ind w:left="3960" w:hanging="360"/>
      </w:pPr>
      <w:rPr>
        <w:rFonts w:ascii="Courier New" w:hAnsi="Courier New" w:cs="Courier New" w:hint="default"/>
      </w:rPr>
    </w:lvl>
    <w:lvl w:ilvl="5" w:tplc="68201FD4" w:tentative="1">
      <w:start w:val="1"/>
      <w:numFmt w:val="bullet"/>
      <w:lvlText w:val=""/>
      <w:lvlJc w:val="left"/>
      <w:pPr>
        <w:ind w:left="4680" w:hanging="360"/>
      </w:pPr>
      <w:rPr>
        <w:rFonts w:ascii="Wingdings" w:hAnsi="Wingdings" w:hint="default"/>
      </w:rPr>
    </w:lvl>
    <w:lvl w:ilvl="6" w:tplc="62282D34" w:tentative="1">
      <w:start w:val="1"/>
      <w:numFmt w:val="bullet"/>
      <w:lvlText w:val=""/>
      <w:lvlJc w:val="left"/>
      <w:pPr>
        <w:ind w:left="5400" w:hanging="360"/>
      </w:pPr>
      <w:rPr>
        <w:rFonts w:ascii="Symbol" w:hAnsi="Symbol" w:hint="default"/>
      </w:rPr>
    </w:lvl>
    <w:lvl w:ilvl="7" w:tplc="6ACC6BB2" w:tentative="1">
      <w:start w:val="1"/>
      <w:numFmt w:val="bullet"/>
      <w:lvlText w:val="o"/>
      <w:lvlJc w:val="left"/>
      <w:pPr>
        <w:ind w:left="6120" w:hanging="360"/>
      </w:pPr>
      <w:rPr>
        <w:rFonts w:ascii="Courier New" w:hAnsi="Courier New" w:cs="Courier New" w:hint="default"/>
      </w:rPr>
    </w:lvl>
    <w:lvl w:ilvl="8" w:tplc="FACE73FE" w:tentative="1">
      <w:start w:val="1"/>
      <w:numFmt w:val="bullet"/>
      <w:lvlText w:val=""/>
      <w:lvlJc w:val="left"/>
      <w:pPr>
        <w:ind w:left="6840" w:hanging="360"/>
      </w:pPr>
      <w:rPr>
        <w:rFonts w:ascii="Wingdings" w:hAnsi="Wingdings" w:hint="default"/>
      </w:rPr>
    </w:lvl>
  </w:abstractNum>
  <w:abstractNum w:abstractNumId="7" w15:restartNumberingAfterBreak="0">
    <w:nsid w:val="159518F5"/>
    <w:multiLevelType w:val="hybridMultilevel"/>
    <w:tmpl w:val="616A9D84"/>
    <w:lvl w:ilvl="0" w:tplc="46FEFD9C">
      <w:start w:val="1"/>
      <w:numFmt w:val="bullet"/>
      <w:lvlText w:val=""/>
      <w:lvlJc w:val="left"/>
      <w:pPr>
        <w:ind w:left="1080" w:hanging="360"/>
      </w:pPr>
      <w:rPr>
        <w:rFonts w:ascii="Symbol" w:hAnsi="Symbol" w:hint="default"/>
      </w:rPr>
    </w:lvl>
    <w:lvl w:ilvl="1" w:tplc="F6A01156" w:tentative="1">
      <w:start w:val="1"/>
      <w:numFmt w:val="bullet"/>
      <w:lvlText w:val="o"/>
      <w:lvlJc w:val="left"/>
      <w:pPr>
        <w:ind w:left="1800" w:hanging="360"/>
      </w:pPr>
      <w:rPr>
        <w:rFonts w:ascii="Courier New" w:hAnsi="Courier New" w:cs="Courier New" w:hint="default"/>
      </w:rPr>
    </w:lvl>
    <w:lvl w:ilvl="2" w:tplc="90E2C69E" w:tentative="1">
      <w:start w:val="1"/>
      <w:numFmt w:val="bullet"/>
      <w:lvlText w:val=""/>
      <w:lvlJc w:val="left"/>
      <w:pPr>
        <w:ind w:left="2520" w:hanging="360"/>
      </w:pPr>
      <w:rPr>
        <w:rFonts w:ascii="Wingdings" w:hAnsi="Wingdings" w:hint="default"/>
      </w:rPr>
    </w:lvl>
    <w:lvl w:ilvl="3" w:tplc="2BD84DD8" w:tentative="1">
      <w:start w:val="1"/>
      <w:numFmt w:val="bullet"/>
      <w:lvlText w:val=""/>
      <w:lvlJc w:val="left"/>
      <w:pPr>
        <w:ind w:left="3240" w:hanging="360"/>
      </w:pPr>
      <w:rPr>
        <w:rFonts w:ascii="Symbol" w:hAnsi="Symbol" w:hint="default"/>
      </w:rPr>
    </w:lvl>
    <w:lvl w:ilvl="4" w:tplc="CFB03A70" w:tentative="1">
      <w:start w:val="1"/>
      <w:numFmt w:val="bullet"/>
      <w:lvlText w:val="o"/>
      <w:lvlJc w:val="left"/>
      <w:pPr>
        <w:ind w:left="3960" w:hanging="360"/>
      </w:pPr>
      <w:rPr>
        <w:rFonts w:ascii="Courier New" w:hAnsi="Courier New" w:cs="Courier New" w:hint="default"/>
      </w:rPr>
    </w:lvl>
    <w:lvl w:ilvl="5" w:tplc="5AB41B44" w:tentative="1">
      <w:start w:val="1"/>
      <w:numFmt w:val="bullet"/>
      <w:lvlText w:val=""/>
      <w:lvlJc w:val="left"/>
      <w:pPr>
        <w:ind w:left="4680" w:hanging="360"/>
      </w:pPr>
      <w:rPr>
        <w:rFonts w:ascii="Wingdings" w:hAnsi="Wingdings" w:hint="default"/>
      </w:rPr>
    </w:lvl>
    <w:lvl w:ilvl="6" w:tplc="56240176" w:tentative="1">
      <w:start w:val="1"/>
      <w:numFmt w:val="bullet"/>
      <w:lvlText w:val=""/>
      <w:lvlJc w:val="left"/>
      <w:pPr>
        <w:ind w:left="5400" w:hanging="360"/>
      </w:pPr>
      <w:rPr>
        <w:rFonts w:ascii="Symbol" w:hAnsi="Symbol" w:hint="default"/>
      </w:rPr>
    </w:lvl>
    <w:lvl w:ilvl="7" w:tplc="59E8999A" w:tentative="1">
      <w:start w:val="1"/>
      <w:numFmt w:val="bullet"/>
      <w:lvlText w:val="o"/>
      <w:lvlJc w:val="left"/>
      <w:pPr>
        <w:ind w:left="6120" w:hanging="360"/>
      </w:pPr>
      <w:rPr>
        <w:rFonts w:ascii="Courier New" w:hAnsi="Courier New" w:cs="Courier New" w:hint="default"/>
      </w:rPr>
    </w:lvl>
    <w:lvl w:ilvl="8" w:tplc="18189D5E" w:tentative="1">
      <w:start w:val="1"/>
      <w:numFmt w:val="bullet"/>
      <w:lvlText w:val=""/>
      <w:lvlJc w:val="left"/>
      <w:pPr>
        <w:ind w:left="6840" w:hanging="360"/>
      </w:pPr>
      <w:rPr>
        <w:rFonts w:ascii="Wingdings" w:hAnsi="Wingdings" w:hint="default"/>
      </w:rPr>
    </w:lvl>
  </w:abstractNum>
  <w:abstractNum w:abstractNumId="8" w15:restartNumberingAfterBreak="0">
    <w:nsid w:val="1FAC4C2F"/>
    <w:multiLevelType w:val="hybridMultilevel"/>
    <w:tmpl w:val="0C184E24"/>
    <w:lvl w:ilvl="0" w:tplc="EACE89DC">
      <w:start w:val="1"/>
      <w:numFmt w:val="lowerLetter"/>
      <w:lvlText w:val="%1)"/>
      <w:lvlJc w:val="left"/>
      <w:pPr>
        <w:ind w:left="360" w:hanging="360"/>
      </w:pPr>
      <w:rPr>
        <w:rFonts w:hint="default"/>
      </w:rPr>
    </w:lvl>
    <w:lvl w:ilvl="1" w:tplc="50D09704" w:tentative="1">
      <w:start w:val="1"/>
      <w:numFmt w:val="lowerLetter"/>
      <w:lvlText w:val="%2."/>
      <w:lvlJc w:val="left"/>
      <w:pPr>
        <w:ind w:left="1080" w:hanging="360"/>
      </w:pPr>
    </w:lvl>
    <w:lvl w:ilvl="2" w:tplc="E0280B6C" w:tentative="1">
      <w:start w:val="1"/>
      <w:numFmt w:val="lowerRoman"/>
      <w:lvlText w:val="%3."/>
      <w:lvlJc w:val="right"/>
      <w:pPr>
        <w:ind w:left="1800" w:hanging="180"/>
      </w:pPr>
    </w:lvl>
    <w:lvl w:ilvl="3" w:tplc="6ED416F0" w:tentative="1">
      <w:start w:val="1"/>
      <w:numFmt w:val="decimal"/>
      <w:lvlText w:val="%4."/>
      <w:lvlJc w:val="left"/>
      <w:pPr>
        <w:ind w:left="2520" w:hanging="360"/>
      </w:pPr>
    </w:lvl>
    <w:lvl w:ilvl="4" w:tplc="64DA53F4" w:tentative="1">
      <w:start w:val="1"/>
      <w:numFmt w:val="lowerLetter"/>
      <w:lvlText w:val="%5."/>
      <w:lvlJc w:val="left"/>
      <w:pPr>
        <w:ind w:left="3240" w:hanging="360"/>
      </w:pPr>
    </w:lvl>
    <w:lvl w:ilvl="5" w:tplc="17265624" w:tentative="1">
      <w:start w:val="1"/>
      <w:numFmt w:val="lowerRoman"/>
      <w:lvlText w:val="%6."/>
      <w:lvlJc w:val="right"/>
      <w:pPr>
        <w:ind w:left="3960" w:hanging="180"/>
      </w:pPr>
    </w:lvl>
    <w:lvl w:ilvl="6" w:tplc="1E9A6B8C" w:tentative="1">
      <w:start w:val="1"/>
      <w:numFmt w:val="decimal"/>
      <w:lvlText w:val="%7."/>
      <w:lvlJc w:val="left"/>
      <w:pPr>
        <w:ind w:left="4680" w:hanging="360"/>
      </w:pPr>
    </w:lvl>
    <w:lvl w:ilvl="7" w:tplc="75FCC850" w:tentative="1">
      <w:start w:val="1"/>
      <w:numFmt w:val="lowerLetter"/>
      <w:lvlText w:val="%8."/>
      <w:lvlJc w:val="left"/>
      <w:pPr>
        <w:ind w:left="5400" w:hanging="360"/>
      </w:pPr>
    </w:lvl>
    <w:lvl w:ilvl="8" w:tplc="2F02A7A4" w:tentative="1">
      <w:start w:val="1"/>
      <w:numFmt w:val="lowerRoman"/>
      <w:lvlText w:val="%9."/>
      <w:lvlJc w:val="right"/>
      <w:pPr>
        <w:ind w:left="6120" w:hanging="180"/>
      </w:pPr>
    </w:lvl>
  </w:abstractNum>
  <w:abstractNum w:abstractNumId="9" w15:restartNumberingAfterBreak="0">
    <w:nsid w:val="263E51CF"/>
    <w:multiLevelType w:val="hybridMultilevel"/>
    <w:tmpl w:val="5F6AD3E6"/>
    <w:lvl w:ilvl="0" w:tplc="007001F0">
      <w:start w:val="1"/>
      <w:numFmt w:val="bullet"/>
      <w:lvlText w:val="o"/>
      <w:lvlJc w:val="left"/>
      <w:pPr>
        <w:ind w:left="720" w:hanging="360"/>
      </w:pPr>
      <w:rPr>
        <w:rFonts w:ascii="Courier New" w:hAnsi="Courier New" w:cs="Courier New" w:hint="default"/>
      </w:rPr>
    </w:lvl>
    <w:lvl w:ilvl="1" w:tplc="D136BC76" w:tentative="1">
      <w:start w:val="1"/>
      <w:numFmt w:val="bullet"/>
      <w:lvlText w:val="o"/>
      <w:lvlJc w:val="left"/>
      <w:pPr>
        <w:ind w:left="1440" w:hanging="360"/>
      </w:pPr>
      <w:rPr>
        <w:rFonts w:ascii="Courier New" w:hAnsi="Courier New" w:cs="Courier New" w:hint="default"/>
      </w:rPr>
    </w:lvl>
    <w:lvl w:ilvl="2" w:tplc="80BE665A" w:tentative="1">
      <w:start w:val="1"/>
      <w:numFmt w:val="bullet"/>
      <w:lvlText w:val=""/>
      <w:lvlJc w:val="left"/>
      <w:pPr>
        <w:ind w:left="2160" w:hanging="360"/>
      </w:pPr>
      <w:rPr>
        <w:rFonts w:ascii="Wingdings" w:hAnsi="Wingdings" w:hint="default"/>
      </w:rPr>
    </w:lvl>
    <w:lvl w:ilvl="3" w:tplc="0290C382" w:tentative="1">
      <w:start w:val="1"/>
      <w:numFmt w:val="bullet"/>
      <w:lvlText w:val=""/>
      <w:lvlJc w:val="left"/>
      <w:pPr>
        <w:ind w:left="2880" w:hanging="360"/>
      </w:pPr>
      <w:rPr>
        <w:rFonts w:ascii="Symbol" w:hAnsi="Symbol" w:hint="default"/>
      </w:rPr>
    </w:lvl>
    <w:lvl w:ilvl="4" w:tplc="DFC63252" w:tentative="1">
      <w:start w:val="1"/>
      <w:numFmt w:val="bullet"/>
      <w:lvlText w:val="o"/>
      <w:lvlJc w:val="left"/>
      <w:pPr>
        <w:ind w:left="3600" w:hanging="360"/>
      </w:pPr>
      <w:rPr>
        <w:rFonts w:ascii="Courier New" w:hAnsi="Courier New" w:cs="Courier New" w:hint="default"/>
      </w:rPr>
    </w:lvl>
    <w:lvl w:ilvl="5" w:tplc="F4F059BA" w:tentative="1">
      <w:start w:val="1"/>
      <w:numFmt w:val="bullet"/>
      <w:lvlText w:val=""/>
      <w:lvlJc w:val="left"/>
      <w:pPr>
        <w:ind w:left="4320" w:hanging="360"/>
      </w:pPr>
      <w:rPr>
        <w:rFonts w:ascii="Wingdings" w:hAnsi="Wingdings" w:hint="default"/>
      </w:rPr>
    </w:lvl>
    <w:lvl w:ilvl="6" w:tplc="9B326BF4" w:tentative="1">
      <w:start w:val="1"/>
      <w:numFmt w:val="bullet"/>
      <w:lvlText w:val=""/>
      <w:lvlJc w:val="left"/>
      <w:pPr>
        <w:ind w:left="5040" w:hanging="360"/>
      </w:pPr>
      <w:rPr>
        <w:rFonts w:ascii="Symbol" w:hAnsi="Symbol" w:hint="default"/>
      </w:rPr>
    </w:lvl>
    <w:lvl w:ilvl="7" w:tplc="D3D65774" w:tentative="1">
      <w:start w:val="1"/>
      <w:numFmt w:val="bullet"/>
      <w:lvlText w:val="o"/>
      <w:lvlJc w:val="left"/>
      <w:pPr>
        <w:ind w:left="5760" w:hanging="360"/>
      </w:pPr>
      <w:rPr>
        <w:rFonts w:ascii="Courier New" w:hAnsi="Courier New" w:cs="Courier New" w:hint="default"/>
      </w:rPr>
    </w:lvl>
    <w:lvl w:ilvl="8" w:tplc="8A7A0F84" w:tentative="1">
      <w:start w:val="1"/>
      <w:numFmt w:val="bullet"/>
      <w:lvlText w:val=""/>
      <w:lvlJc w:val="left"/>
      <w:pPr>
        <w:ind w:left="6480" w:hanging="360"/>
      </w:pPr>
      <w:rPr>
        <w:rFonts w:ascii="Wingdings" w:hAnsi="Wingdings" w:hint="default"/>
      </w:rPr>
    </w:lvl>
  </w:abstractNum>
  <w:abstractNum w:abstractNumId="10" w15:restartNumberingAfterBreak="0">
    <w:nsid w:val="2BCE2D2D"/>
    <w:multiLevelType w:val="hybridMultilevel"/>
    <w:tmpl w:val="8DEAF2A6"/>
    <w:lvl w:ilvl="0" w:tplc="7620223E">
      <w:numFmt w:val="bullet"/>
      <w:lvlText w:val="-"/>
      <w:lvlJc w:val="left"/>
      <w:pPr>
        <w:ind w:left="360" w:hanging="360"/>
      </w:pPr>
      <w:rPr>
        <w:rFonts w:ascii="Arial" w:eastAsiaTheme="minorEastAsia" w:hAnsi="Arial" w:cs="Arial" w:hint="default"/>
      </w:rPr>
    </w:lvl>
    <w:lvl w:ilvl="1" w:tplc="262CCF0A" w:tentative="1">
      <w:start w:val="1"/>
      <w:numFmt w:val="bullet"/>
      <w:lvlText w:val="o"/>
      <w:lvlJc w:val="left"/>
      <w:pPr>
        <w:ind w:left="1080" w:hanging="360"/>
      </w:pPr>
      <w:rPr>
        <w:rFonts w:ascii="Courier New" w:hAnsi="Courier New" w:cs="Courier New" w:hint="default"/>
      </w:rPr>
    </w:lvl>
    <w:lvl w:ilvl="2" w:tplc="3C805036" w:tentative="1">
      <w:start w:val="1"/>
      <w:numFmt w:val="bullet"/>
      <w:lvlText w:val=""/>
      <w:lvlJc w:val="left"/>
      <w:pPr>
        <w:ind w:left="1800" w:hanging="360"/>
      </w:pPr>
      <w:rPr>
        <w:rFonts w:ascii="Wingdings" w:hAnsi="Wingdings" w:hint="default"/>
      </w:rPr>
    </w:lvl>
    <w:lvl w:ilvl="3" w:tplc="86607C62" w:tentative="1">
      <w:start w:val="1"/>
      <w:numFmt w:val="bullet"/>
      <w:lvlText w:val=""/>
      <w:lvlJc w:val="left"/>
      <w:pPr>
        <w:ind w:left="2520" w:hanging="360"/>
      </w:pPr>
      <w:rPr>
        <w:rFonts w:ascii="Symbol" w:hAnsi="Symbol" w:hint="default"/>
      </w:rPr>
    </w:lvl>
    <w:lvl w:ilvl="4" w:tplc="3184E99C" w:tentative="1">
      <w:start w:val="1"/>
      <w:numFmt w:val="bullet"/>
      <w:lvlText w:val="o"/>
      <w:lvlJc w:val="left"/>
      <w:pPr>
        <w:ind w:left="3240" w:hanging="360"/>
      </w:pPr>
      <w:rPr>
        <w:rFonts w:ascii="Courier New" w:hAnsi="Courier New" w:cs="Courier New" w:hint="default"/>
      </w:rPr>
    </w:lvl>
    <w:lvl w:ilvl="5" w:tplc="9B56B2C8" w:tentative="1">
      <w:start w:val="1"/>
      <w:numFmt w:val="bullet"/>
      <w:lvlText w:val=""/>
      <w:lvlJc w:val="left"/>
      <w:pPr>
        <w:ind w:left="3960" w:hanging="360"/>
      </w:pPr>
      <w:rPr>
        <w:rFonts w:ascii="Wingdings" w:hAnsi="Wingdings" w:hint="default"/>
      </w:rPr>
    </w:lvl>
    <w:lvl w:ilvl="6" w:tplc="50BA7C68" w:tentative="1">
      <w:start w:val="1"/>
      <w:numFmt w:val="bullet"/>
      <w:lvlText w:val=""/>
      <w:lvlJc w:val="left"/>
      <w:pPr>
        <w:ind w:left="4680" w:hanging="360"/>
      </w:pPr>
      <w:rPr>
        <w:rFonts w:ascii="Symbol" w:hAnsi="Symbol" w:hint="default"/>
      </w:rPr>
    </w:lvl>
    <w:lvl w:ilvl="7" w:tplc="437C4414" w:tentative="1">
      <w:start w:val="1"/>
      <w:numFmt w:val="bullet"/>
      <w:lvlText w:val="o"/>
      <w:lvlJc w:val="left"/>
      <w:pPr>
        <w:ind w:left="5400" w:hanging="360"/>
      </w:pPr>
      <w:rPr>
        <w:rFonts w:ascii="Courier New" w:hAnsi="Courier New" w:cs="Courier New" w:hint="default"/>
      </w:rPr>
    </w:lvl>
    <w:lvl w:ilvl="8" w:tplc="16B6A7DE" w:tentative="1">
      <w:start w:val="1"/>
      <w:numFmt w:val="bullet"/>
      <w:lvlText w:val=""/>
      <w:lvlJc w:val="left"/>
      <w:pPr>
        <w:ind w:left="6120" w:hanging="360"/>
      </w:pPr>
      <w:rPr>
        <w:rFonts w:ascii="Wingdings" w:hAnsi="Wingdings" w:hint="default"/>
      </w:rPr>
    </w:lvl>
  </w:abstractNum>
  <w:abstractNum w:abstractNumId="11" w15:restartNumberingAfterBreak="0">
    <w:nsid w:val="2DA542D6"/>
    <w:multiLevelType w:val="hybridMultilevel"/>
    <w:tmpl w:val="E7B807F4"/>
    <w:lvl w:ilvl="0" w:tplc="AD6215F4">
      <w:start w:val="1"/>
      <w:numFmt w:val="decimal"/>
      <w:lvlText w:val="%1."/>
      <w:lvlJc w:val="left"/>
      <w:pPr>
        <w:ind w:left="360" w:hanging="360"/>
      </w:pPr>
      <w:rPr>
        <w:rFonts w:hint="default"/>
      </w:rPr>
    </w:lvl>
    <w:lvl w:ilvl="1" w:tplc="9EC0D1D4" w:tentative="1">
      <w:start w:val="1"/>
      <w:numFmt w:val="lowerLetter"/>
      <w:lvlText w:val="%2."/>
      <w:lvlJc w:val="left"/>
      <w:pPr>
        <w:ind w:left="1080" w:hanging="360"/>
      </w:pPr>
    </w:lvl>
    <w:lvl w:ilvl="2" w:tplc="33BE8098" w:tentative="1">
      <w:start w:val="1"/>
      <w:numFmt w:val="lowerRoman"/>
      <w:lvlText w:val="%3."/>
      <w:lvlJc w:val="right"/>
      <w:pPr>
        <w:ind w:left="1800" w:hanging="180"/>
      </w:pPr>
    </w:lvl>
    <w:lvl w:ilvl="3" w:tplc="B1545394" w:tentative="1">
      <w:start w:val="1"/>
      <w:numFmt w:val="decimal"/>
      <w:lvlText w:val="%4."/>
      <w:lvlJc w:val="left"/>
      <w:pPr>
        <w:ind w:left="2520" w:hanging="360"/>
      </w:pPr>
    </w:lvl>
    <w:lvl w:ilvl="4" w:tplc="AFEEB64A" w:tentative="1">
      <w:start w:val="1"/>
      <w:numFmt w:val="lowerLetter"/>
      <w:lvlText w:val="%5."/>
      <w:lvlJc w:val="left"/>
      <w:pPr>
        <w:ind w:left="3240" w:hanging="360"/>
      </w:pPr>
    </w:lvl>
    <w:lvl w:ilvl="5" w:tplc="AD565D4C" w:tentative="1">
      <w:start w:val="1"/>
      <w:numFmt w:val="lowerRoman"/>
      <w:lvlText w:val="%6."/>
      <w:lvlJc w:val="right"/>
      <w:pPr>
        <w:ind w:left="3960" w:hanging="180"/>
      </w:pPr>
    </w:lvl>
    <w:lvl w:ilvl="6" w:tplc="ABDEDA48" w:tentative="1">
      <w:start w:val="1"/>
      <w:numFmt w:val="decimal"/>
      <w:lvlText w:val="%7."/>
      <w:lvlJc w:val="left"/>
      <w:pPr>
        <w:ind w:left="4680" w:hanging="360"/>
      </w:pPr>
    </w:lvl>
    <w:lvl w:ilvl="7" w:tplc="97367EAC" w:tentative="1">
      <w:start w:val="1"/>
      <w:numFmt w:val="lowerLetter"/>
      <w:lvlText w:val="%8."/>
      <w:lvlJc w:val="left"/>
      <w:pPr>
        <w:ind w:left="5400" w:hanging="360"/>
      </w:pPr>
    </w:lvl>
    <w:lvl w:ilvl="8" w:tplc="352659A2" w:tentative="1">
      <w:start w:val="1"/>
      <w:numFmt w:val="lowerRoman"/>
      <w:lvlText w:val="%9."/>
      <w:lvlJc w:val="right"/>
      <w:pPr>
        <w:ind w:left="6120" w:hanging="180"/>
      </w:pPr>
    </w:lvl>
  </w:abstractNum>
  <w:abstractNum w:abstractNumId="12" w15:restartNumberingAfterBreak="0">
    <w:nsid w:val="3EF92044"/>
    <w:multiLevelType w:val="hybridMultilevel"/>
    <w:tmpl w:val="F9B6554A"/>
    <w:lvl w:ilvl="0" w:tplc="8272E2C2">
      <w:start w:val="1"/>
      <w:numFmt w:val="bullet"/>
      <w:lvlText w:val=""/>
      <w:lvlJc w:val="left"/>
      <w:pPr>
        <w:ind w:left="360" w:hanging="360"/>
      </w:pPr>
      <w:rPr>
        <w:rFonts w:ascii="Symbol" w:hAnsi="Symbol" w:hint="default"/>
      </w:rPr>
    </w:lvl>
    <w:lvl w:ilvl="1" w:tplc="B7ACC00A" w:tentative="1">
      <w:start w:val="1"/>
      <w:numFmt w:val="bullet"/>
      <w:lvlText w:val="o"/>
      <w:lvlJc w:val="left"/>
      <w:pPr>
        <w:ind w:left="1080" w:hanging="360"/>
      </w:pPr>
      <w:rPr>
        <w:rFonts w:ascii="Courier New" w:hAnsi="Courier New" w:cs="Courier New" w:hint="default"/>
      </w:rPr>
    </w:lvl>
    <w:lvl w:ilvl="2" w:tplc="C7A0E5DC" w:tentative="1">
      <w:start w:val="1"/>
      <w:numFmt w:val="bullet"/>
      <w:lvlText w:val=""/>
      <w:lvlJc w:val="left"/>
      <w:pPr>
        <w:ind w:left="1800" w:hanging="360"/>
      </w:pPr>
      <w:rPr>
        <w:rFonts w:ascii="Wingdings" w:hAnsi="Wingdings" w:hint="default"/>
      </w:rPr>
    </w:lvl>
    <w:lvl w:ilvl="3" w:tplc="CEBA4ACA" w:tentative="1">
      <w:start w:val="1"/>
      <w:numFmt w:val="bullet"/>
      <w:lvlText w:val=""/>
      <w:lvlJc w:val="left"/>
      <w:pPr>
        <w:ind w:left="2520" w:hanging="360"/>
      </w:pPr>
      <w:rPr>
        <w:rFonts w:ascii="Symbol" w:hAnsi="Symbol" w:hint="default"/>
      </w:rPr>
    </w:lvl>
    <w:lvl w:ilvl="4" w:tplc="AF5834C8" w:tentative="1">
      <w:start w:val="1"/>
      <w:numFmt w:val="bullet"/>
      <w:lvlText w:val="o"/>
      <w:lvlJc w:val="left"/>
      <w:pPr>
        <w:ind w:left="3240" w:hanging="360"/>
      </w:pPr>
      <w:rPr>
        <w:rFonts w:ascii="Courier New" w:hAnsi="Courier New" w:cs="Courier New" w:hint="default"/>
      </w:rPr>
    </w:lvl>
    <w:lvl w:ilvl="5" w:tplc="5900D7D8" w:tentative="1">
      <w:start w:val="1"/>
      <w:numFmt w:val="bullet"/>
      <w:lvlText w:val=""/>
      <w:lvlJc w:val="left"/>
      <w:pPr>
        <w:ind w:left="3960" w:hanging="360"/>
      </w:pPr>
      <w:rPr>
        <w:rFonts w:ascii="Wingdings" w:hAnsi="Wingdings" w:hint="default"/>
      </w:rPr>
    </w:lvl>
    <w:lvl w:ilvl="6" w:tplc="3C8AD5CC" w:tentative="1">
      <w:start w:val="1"/>
      <w:numFmt w:val="bullet"/>
      <w:lvlText w:val=""/>
      <w:lvlJc w:val="left"/>
      <w:pPr>
        <w:ind w:left="4680" w:hanging="360"/>
      </w:pPr>
      <w:rPr>
        <w:rFonts w:ascii="Symbol" w:hAnsi="Symbol" w:hint="default"/>
      </w:rPr>
    </w:lvl>
    <w:lvl w:ilvl="7" w:tplc="78864226" w:tentative="1">
      <w:start w:val="1"/>
      <w:numFmt w:val="bullet"/>
      <w:lvlText w:val="o"/>
      <w:lvlJc w:val="left"/>
      <w:pPr>
        <w:ind w:left="5400" w:hanging="360"/>
      </w:pPr>
      <w:rPr>
        <w:rFonts w:ascii="Courier New" w:hAnsi="Courier New" w:cs="Courier New" w:hint="default"/>
      </w:rPr>
    </w:lvl>
    <w:lvl w:ilvl="8" w:tplc="1E68DA4E" w:tentative="1">
      <w:start w:val="1"/>
      <w:numFmt w:val="bullet"/>
      <w:lvlText w:val=""/>
      <w:lvlJc w:val="left"/>
      <w:pPr>
        <w:ind w:left="6120" w:hanging="360"/>
      </w:pPr>
      <w:rPr>
        <w:rFonts w:ascii="Wingdings" w:hAnsi="Wingdings" w:hint="default"/>
      </w:rPr>
    </w:lvl>
  </w:abstractNum>
  <w:abstractNum w:abstractNumId="13" w15:restartNumberingAfterBreak="0">
    <w:nsid w:val="46487EE4"/>
    <w:multiLevelType w:val="hybridMultilevel"/>
    <w:tmpl w:val="15BE67EC"/>
    <w:lvl w:ilvl="0" w:tplc="228013D6">
      <w:start w:val="1"/>
      <w:numFmt w:val="decimal"/>
      <w:lvlText w:val="%1."/>
      <w:lvlJc w:val="left"/>
      <w:pPr>
        <w:tabs>
          <w:tab w:val="num" w:pos="76"/>
        </w:tabs>
        <w:ind w:left="76" w:hanging="360"/>
      </w:pPr>
      <w:rPr>
        <w:rFonts w:hint="default"/>
        <w:b/>
        <w:color w:val="auto"/>
      </w:rPr>
    </w:lvl>
    <w:lvl w:ilvl="1" w:tplc="7D8CD238" w:tentative="1">
      <w:start w:val="1"/>
      <w:numFmt w:val="lowerLetter"/>
      <w:lvlText w:val="%2."/>
      <w:lvlJc w:val="left"/>
      <w:pPr>
        <w:tabs>
          <w:tab w:val="num" w:pos="796"/>
        </w:tabs>
        <w:ind w:left="796" w:hanging="360"/>
      </w:pPr>
    </w:lvl>
    <w:lvl w:ilvl="2" w:tplc="6E2E53B8" w:tentative="1">
      <w:start w:val="1"/>
      <w:numFmt w:val="lowerRoman"/>
      <w:lvlText w:val="%3."/>
      <w:lvlJc w:val="right"/>
      <w:pPr>
        <w:tabs>
          <w:tab w:val="num" w:pos="1516"/>
        </w:tabs>
        <w:ind w:left="1516" w:hanging="180"/>
      </w:pPr>
    </w:lvl>
    <w:lvl w:ilvl="3" w:tplc="24845F40" w:tentative="1">
      <w:start w:val="1"/>
      <w:numFmt w:val="decimal"/>
      <w:lvlText w:val="%4."/>
      <w:lvlJc w:val="left"/>
      <w:pPr>
        <w:tabs>
          <w:tab w:val="num" w:pos="2236"/>
        </w:tabs>
        <w:ind w:left="2236" w:hanging="360"/>
      </w:pPr>
    </w:lvl>
    <w:lvl w:ilvl="4" w:tplc="B2726FFC" w:tentative="1">
      <w:start w:val="1"/>
      <w:numFmt w:val="lowerLetter"/>
      <w:lvlText w:val="%5."/>
      <w:lvlJc w:val="left"/>
      <w:pPr>
        <w:tabs>
          <w:tab w:val="num" w:pos="2956"/>
        </w:tabs>
        <w:ind w:left="2956" w:hanging="360"/>
      </w:pPr>
    </w:lvl>
    <w:lvl w:ilvl="5" w:tplc="7D6899A2" w:tentative="1">
      <w:start w:val="1"/>
      <w:numFmt w:val="lowerRoman"/>
      <w:lvlText w:val="%6."/>
      <w:lvlJc w:val="right"/>
      <w:pPr>
        <w:tabs>
          <w:tab w:val="num" w:pos="3676"/>
        </w:tabs>
        <w:ind w:left="3676" w:hanging="180"/>
      </w:pPr>
    </w:lvl>
    <w:lvl w:ilvl="6" w:tplc="87AE9010" w:tentative="1">
      <w:start w:val="1"/>
      <w:numFmt w:val="decimal"/>
      <w:lvlText w:val="%7."/>
      <w:lvlJc w:val="left"/>
      <w:pPr>
        <w:tabs>
          <w:tab w:val="num" w:pos="4396"/>
        </w:tabs>
        <w:ind w:left="4396" w:hanging="360"/>
      </w:pPr>
    </w:lvl>
    <w:lvl w:ilvl="7" w:tplc="41DCDF86" w:tentative="1">
      <w:start w:val="1"/>
      <w:numFmt w:val="lowerLetter"/>
      <w:lvlText w:val="%8."/>
      <w:lvlJc w:val="left"/>
      <w:pPr>
        <w:tabs>
          <w:tab w:val="num" w:pos="5116"/>
        </w:tabs>
        <w:ind w:left="5116" w:hanging="360"/>
      </w:pPr>
    </w:lvl>
    <w:lvl w:ilvl="8" w:tplc="A25415CA" w:tentative="1">
      <w:start w:val="1"/>
      <w:numFmt w:val="lowerRoman"/>
      <w:lvlText w:val="%9."/>
      <w:lvlJc w:val="right"/>
      <w:pPr>
        <w:tabs>
          <w:tab w:val="num" w:pos="5836"/>
        </w:tabs>
        <w:ind w:left="5836" w:hanging="180"/>
      </w:pPr>
    </w:lvl>
  </w:abstractNum>
  <w:abstractNum w:abstractNumId="14" w15:restartNumberingAfterBreak="0">
    <w:nsid w:val="49657EE0"/>
    <w:multiLevelType w:val="hybridMultilevel"/>
    <w:tmpl w:val="799482B2"/>
    <w:lvl w:ilvl="0" w:tplc="55C835F4">
      <w:numFmt w:val="bullet"/>
      <w:lvlText w:val="-"/>
      <w:lvlJc w:val="left"/>
      <w:pPr>
        <w:ind w:left="360" w:hanging="360"/>
      </w:pPr>
      <w:rPr>
        <w:rFonts w:ascii="Arial" w:eastAsiaTheme="minorEastAsia" w:hAnsi="Arial" w:cs="Arial" w:hint="default"/>
      </w:rPr>
    </w:lvl>
    <w:lvl w:ilvl="1" w:tplc="34C60F94" w:tentative="1">
      <w:start w:val="1"/>
      <w:numFmt w:val="bullet"/>
      <w:lvlText w:val="o"/>
      <w:lvlJc w:val="left"/>
      <w:pPr>
        <w:ind w:left="1080" w:hanging="360"/>
      </w:pPr>
      <w:rPr>
        <w:rFonts w:ascii="Courier New" w:hAnsi="Courier New" w:cs="Courier New" w:hint="default"/>
      </w:rPr>
    </w:lvl>
    <w:lvl w:ilvl="2" w:tplc="0C4AC6FC" w:tentative="1">
      <w:start w:val="1"/>
      <w:numFmt w:val="bullet"/>
      <w:lvlText w:val=""/>
      <w:lvlJc w:val="left"/>
      <w:pPr>
        <w:ind w:left="1800" w:hanging="360"/>
      </w:pPr>
      <w:rPr>
        <w:rFonts w:ascii="Wingdings" w:hAnsi="Wingdings" w:hint="default"/>
      </w:rPr>
    </w:lvl>
    <w:lvl w:ilvl="3" w:tplc="6A98D354" w:tentative="1">
      <w:start w:val="1"/>
      <w:numFmt w:val="bullet"/>
      <w:lvlText w:val=""/>
      <w:lvlJc w:val="left"/>
      <w:pPr>
        <w:ind w:left="2520" w:hanging="360"/>
      </w:pPr>
      <w:rPr>
        <w:rFonts w:ascii="Symbol" w:hAnsi="Symbol" w:hint="default"/>
      </w:rPr>
    </w:lvl>
    <w:lvl w:ilvl="4" w:tplc="CEF2976A" w:tentative="1">
      <w:start w:val="1"/>
      <w:numFmt w:val="bullet"/>
      <w:lvlText w:val="o"/>
      <w:lvlJc w:val="left"/>
      <w:pPr>
        <w:ind w:left="3240" w:hanging="360"/>
      </w:pPr>
      <w:rPr>
        <w:rFonts w:ascii="Courier New" w:hAnsi="Courier New" w:cs="Courier New" w:hint="default"/>
      </w:rPr>
    </w:lvl>
    <w:lvl w:ilvl="5" w:tplc="2CE0D314" w:tentative="1">
      <w:start w:val="1"/>
      <w:numFmt w:val="bullet"/>
      <w:lvlText w:val=""/>
      <w:lvlJc w:val="left"/>
      <w:pPr>
        <w:ind w:left="3960" w:hanging="360"/>
      </w:pPr>
      <w:rPr>
        <w:rFonts w:ascii="Wingdings" w:hAnsi="Wingdings" w:hint="default"/>
      </w:rPr>
    </w:lvl>
    <w:lvl w:ilvl="6" w:tplc="3014C55C" w:tentative="1">
      <w:start w:val="1"/>
      <w:numFmt w:val="bullet"/>
      <w:lvlText w:val=""/>
      <w:lvlJc w:val="left"/>
      <w:pPr>
        <w:ind w:left="4680" w:hanging="360"/>
      </w:pPr>
      <w:rPr>
        <w:rFonts w:ascii="Symbol" w:hAnsi="Symbol" w:hint="default"/>
      </w:rPr>
    </w:lvl>
    <w:lvl w:ilvl="7" w:tplc="DB920406" w:tentative="1">
      <w:start w:val="1"/>
      <w:numFmt w:val="bullet"/>
      <w:lvlText w:val="o"/>
      <w:lvlJc w:val="left"/>
      <w:pPr>
        <w:ind w:left="5400" w:hanging="360"/>
      </w:pPr>
      <w:rPr>
        <w:rFonts w:ascii="Courier New" w:hAnsi="Courier New" w:cs="Courier New" w:hint="default"/>
      </w:rPr>
    </w:lvl>
    <w:lvl w:ilvl="8" w:tplc="B3F0A94C" w:tentative="1">
      <w:start w:val="1"/>
      <w:numFmt w:val="bullet"/>
      <w:lvlText w:val=""/>
      <w:lvlJc w:val="left"/>
      <w:pPr>
        <w:ind w:left="6120" w:hanging="360"/>
      </w:pPr>
      <w:rPr>
        <w:rFonts w:ascii="Wingdings" w:hAnsi="Wingdings" w:hint="default"/>
      </w:rPr>
    </w:lvl>
  </w:abstractNum>
  <w:abstractNum w:abstractNumId="15" w15:restartNumberingAfterBreak="0">
    <w:nsid w:val="638B2696"/>
    <w:multiLevelType w:val="hybridMultilevel"/>
    <w:tmpl w:val="D3E6B862"/>
    <w:lvl w:ilvl="0" w:tplc="9F2246A4">
      <w:start w:val="1"/>
      <w:numFmt w:val="decimal"/>
      <w:lvlText w:val="(%1-"/>
      <w:lvlJc w:val="left"/>
      <w:pPr>
        <w:ind w:left="360" w:hanging="360"/>
      </w:pPr>
      <w:rPr>
        <w:rFonts w:hint="default"/>
      </w:rPr>
    </w:lvl>
    <w:lvl w:ilvl="1" w:tplc="93CEA924" w:tentative="1">
      <w:start w:val="1"/>
      <w:numFmt w:val="lowerLetter"/>
      <w:lvlText w:val="%2."/>
      <w:lvlJc w:val="left"/>
      <w:pPr>
        <w:ind w:left="1080" w:hanging="360"/>
      </w:pPr>
    </w:lvl>
    <w:lvl w:ilvl="2" w:tplc="6C4884EA" w:tentative="1">
      <w:start w:val="1"/>
      <w:numFmt w:val="lowerRoman"/>
      <w:lvlText w:val="%3."/>
      <w:lvlJc w:val="right"/>
      <w:pPr>
        <w:ind w:left="1800" w:hanging="180"/>
      </w:pPr>
    </w:lvl>
    <w:lvl w:ilvl="3" w:tplc="7EB4658E" w:tentative="1">
      <w:start w:val="1"/>
      <w:numFmt w:val="decimal"/>
      <w:lvlText w:val="%4."/>
      <w:lvlJc w:val="left"/>
      <w:pPr>
        <w:ind w:left="2520" w:hanging="360"/>
      </w:pPr>
    </w:lvl>
    <w:lvl w:ilvl="4" w:tplc="7DBC1AA2" w:tentative="1">
      <w:start w:val="1"/>
      <w:numFmt w:val="lowerLetter"/>
      <w:lvlText w:val="%5."/>
      <w:lvlJc w:val="left"/>
      <w:pPr>
        <w:ind w:left="3240" w:hanging="360"/>
      </w:pPr>
    </w:lvl>
    <w:lvl w:ilvl="5" w:tplc="FF0AE53A" w:tentative="1">
      <w:start w:val="1"/>
      <w:numFmt w:val="lowerRoman"/>
      <w:lvlText w:val="%6."/>
      <w:lvlJc w:val="right"/>
      <w:pPr>
        <w:ind w:left="3960" w:hanging="180"/>
      </w:pPr>
    </w:lvl>
    <w:lvl w:ilvl="6" w:tplc="81E240AE" w:tentative="1">
      <w:start w:val="1"/>
      <w:numFmt w:val="decimal"/>
      <w:lvlText w:val="%7."/>
      <w:lvlJc w:val="left"/>
      <w:pPr>
        <w:ind w:left="4680" w:hanging="360"/>
      </w:pPr>
    </w:lvl>
    <w:lvl w:ilvl="7" w:tplc="CD04BEA6" w:tentative="1">
      <w:start w:val="1"/>
      <w:numFmt w:val="lowerLetter"/>
      <w:lvlText w:val="%8."/>
      <w:lvlJc w:val="left"/>
      <w:pPr>
        <w:ind w:left="5400" w:hanging="360"/>
      </w:pPr>
    </w:lvl>
    <w:lvl w:ilvl="8" w:tplc="713CA558" w:tentative="1">
      <w:start w:val="1"/>
      <w:numFmt w:val="lowerRoman"/>
      <w:lvlText w:val="%9."/>
      <w:lvlJc w:val="right"/>
      <w:pPr>
        <w:ind w:left="6120" w:hanging="180"/>
      </w:pPr>
    </w:lvl>
  </w:abstractNum>
  <w:abstractNum w:abstractNumId="16" w15:restartNumberingAfterBreak="0">
    <w:nsid w:val="63AB701D"/>
    <w:multiLevelType w:val="hybridMultilevel"/>
    <w:tmpl w:val="4C7CA036"/>
    <w:lvl w:ilvl="0" w:tplc="29A0357A">
      <w:start w:val="1"/>
      <w:numFmt w:val="decimal"/>
      <w:lvlText w:val="%1."/>
      <w:lvlJc w:val="left"/>
      <w:pPr>
        <w:ind w:left="1080" w:hanging="360"/>
      </w:pPr>
      <w:rPr>
        <w:rFonts w:hint="default"/>
      </w:rPr>
    </w:lvl>
    <w:lvl w:ilvl="1" w:tplc="DC703B72" w:tentative="1">
      <w:start w:val="1"/>
      <w:numFmt w:val="lowerLetter"/>
      <w:lvlText w:val="%2."/>
      <w:lvlJc w:val="left"/>
      <w:pPr>
        <w:ind w:left="1800" w:hanging="360"/>
      </w:pPr>
    </w:lvl>
    <w:lvl w:ilvl="2" w:tplc="0D20D3F8" w:tentative="1">
      <w:start w:val="1"/>
      <w:numFmt w:val="lowerRoman"/>
      <w:lvlText w:val="%3."/>
      <w:lvlJc w:val="right"/>
      <w:pPr>
        <w:ind w:left="2520" w:hanging="180"/>
      </w:pPr>
    </w:lvl>
    <w:lvl w:ilvl="3" w:tplc="83829514" w:tentative="1">
      <w:start w:val="1"/>
      <w:numFmt w:val="decimal"/>
      <w:lvlText w:val="%4."/>
      <w:lvlJc w:val="left"/>
      <w:pPr>
        <w:ind w:left="3240" w:hanging="360"/>
      </w:pPr>
    </w:lvl>
    <w:lvl w:ilvl="4" w:tplc="977CD3CA" w:tentative="1">
      <w:start w:val="1"/>
      <w:numFmt w:val="lowerLetter"/>
      <w:lvlText w:val="%5."/>
      <w:lvlJc w:val="left"/>
      <w:pPr>
        <w:ind w:left="3960" w:hanging="360"/>
      </w:pPr>
    </w:lvl>
    <w:lvl w:ilvl="5" w:tplc="7BDE6068" w:tentative="1">
      <w:start w:val="1"/>
      <w:numFmt w:val="lowerRoman"/>
      <w:lvlText w:val="%6."/>
      <w:lvlJc w:val="right"/>
      <w:pPr>
        <w:ind w:left="4680" w:hanging="180"/>
      </w:pPr>
    </w:lvl>
    <w:lvl w:ilvl="6" w:tplc="E70421B0" w:tentative="1">
      <w:start w:val="1"/>
      <w:numFmt w:val="decimal"/>
      <w:lvlText w:val="%7."/>
      <w:lvlJc w:val="left"/>
      <w:pPr>
        <w:ind w:left="5400" w:hanging="360"/>
      </w:pPr>
    </w:lvl>
    <w:lvl w:ilvl="7" w:tplc="B8307BFC" w:tentative="1">
      <w:start w:val="1"/>
      <w:numFmt w:val="lowerLetter"/>
      <w:lvlText w:val="%8."/>
      <w:lvlJc w:val="left"/>
      <w:pPr>
        <w:ind w:left="6120" w:hanging="360"/>
      </w:pPr>
    </w:lvl>
    <w:lvl w:ilvl="8" w:tplc="0084101E" w:tentative="1">
      <w:start w:val="1"/>
      <w:numFmt w:val="lowerRoman"/>
      <w:lvlText w:val="%9."/>
      <w:lvlJc w:val="right"/>
      <w:pPr>
        <w:ind w:left="6840" w:hanging="180"/>
      </w:pPr>
    </w:lvl>
  </w:abstractNum>
  <w:abstractNum w:abstractNumId="17" w15:restartNumberingAfterBreak="0">
    <w:nsid w:val="647E7C42"/>
    <w:multiLevelType w:val="hybridMultilevel"/>
    <w:tmpl w:val="72A6CBF4"/>
    <w:lvl w:ilvl="0" w:tplc="88D84D06">
      <w:start w:val="1"/>
      <w:numFmt w:val="bullet"/>
      <w:lvlText w:val=""/>
      <w:lvlJc w:val="left"/>
      <w:pPr>
        <w:ind w:left="1080" w:hanging="360"/>
      </w:pPr>
      <w:rPr>
        <w:rFonts w:ascii="Symbol" w:hAnsi="Symbol" w:hint="default"/>
      </w:rPr>
    </w:lvl>
    <w:lvl w:ilvl="1" w:tplc="734E12EE">
      <w:start w:val="1"/>
      <w:numFmt w:val="bullet"/>
      <w:lvlText w:val=""/>
      <w:lvlJc w:val="left"/>
      <w:pPr>
        <w:ind w:left="1800" w:hanging="360"/>
      </w:pPr>
      <w:rPr>
        <w:rFonts w:ascii="Symbol" w:hAnsi="Symbol" w:hint="default"/>
      </w:rPr>
    </w:lvl>
    <w:lvl w:ilvl="2" w:tplc="7BE8DE80" w:tentative="1">
      <w:start w:val="1"/>
      <w:numFmt w:val="bullet"/>
      <w:lvlText w:val=""/>
      <w:lvlJc w:val="left"/>
      <w:pPr>
        <w:ind w:left="2520" w:hanging="360"/>
      </w:pPr>
      <w:rPr>
        <w:rFonts w:ascii="Wingdings" w:hAnsi="Wingdings" w:hint="default"/>
      </w:rPr>
    </w:lvl>
    <w:lvl w:ilvl="3" w:tplc="8DA6AF1E" w:tentative="1">
      <w:start w:val="1"/>
      <w:numFmt w:val="bullet"/>
      <w:lvlText w:val=""/>
      <w:lvlJc w:val="left"/>
      <w:pPr>
        <w:ind w:left="3240" w:hanging="360"/>
      </w:pPr>
      <w:rPr>
        <w:rFonts w:ascii="Symbol" w:hAnsi="Symbol" w:hint="default"/>
      </w:rPr>
    </w:lvl>
    <w:lvl w:ilvl="4" w:tplc="B0AEA00E" w:tentative="1">
      <w:start w:val="1"/>
      <w:numFmt w:val="bullet"/>
      <w:lvlText w:val="o"/>
      <w:lvlJc w:val="left"/>
      <w:pPr>
        <w:ind w:left="3960" w:hanging="360"/>
      </w:pPr>
      <w:rPr>
        <w:rFonts w:ascii="Courier New" w:hAnsi="Courier New" w:cs="Courier New" w:hint="default"/>
      </w:rPr>
    </w:lvl>
    <w:lvl w:ilvl="5" w:tplc="E744B926" w:tentative="1">
      <w:start w:val="1"/>
      <w:numFmt w:val="bullet"/>
      <w:lvlText w:val=""/>
      <w:lvlJc w:val="left"/>
      <w:pPr>
        <w:ind w:left="4680" w:hanging="360"/>
      </w:pPr>
      <w:rPr>
        <w:rFonts w:ascii="Wingdings" w:hAnsi="Wingdings" w:hint="default"/>
      </w:rPr>
    </w:lvl>
    <w:lvl w:ilvl="6" w:tplc="85A0AAC2" w:tentative="1">
      <w:start w:val="1"/>
      <w:numFmt w:val="bullet"/>
      <w:lvlText w:val=""/>
      <w:lvlJc w:val="left"/>
      <w:pPr>
        <w:ind w:left="5400" w:hanging="360"/>
      </w:pPr>
      <w:rPr>
        <w:rFonts w:ascii="Symbol" w:hAnsi="Symbol" w:hint="default"/>
      </w:rPr>
    </w:lvl>
    <w:lvl w:ilvl="7" w:tplc="3F4E0F4C" w:tentative="1">
      <w:start w:val="1"/>
      <w:numFmt w:val="bullet"/>
      <w:lvlText w:val="o"/>
      <w:lvlJc w:val="left"/>
      <w:pPr>
        <w:ind w:left="6120" w:hanging="360"/>
      </w:pPr>
      <w:rPr>
        <w:rFonts w:ascii="Courier New" w:hAnsi="Courier New" w:cs="Courier New" w:hint="default"/>
      </w:rPr>
    </w:lvl>
    <w:lvl w:ilvl="8" w:tplc="23A4C390" w:tentative="1">
      <w:start w:val="1"/>
      <w:numFmt w:val="bullet"/>
      <w:lvlText w:val=""/>
      <w:lvlJc w:val="left"/>
      <w:pPr>
        <w:ind w:left="6840" w:hanging="360"/>
      </w:pPr>
      <w:rPr>
        <w:rFonts w:ascii="Wingdings" w:hAnsi="Wingdings" w:hint="default"/>
      </w:rPr>
    </w:lvl>
  </w:abstractNum>
  <w:abstractNum w:abstractNumId="18" w15:restartNumberingAfterBreak="0">
    <w:nsid w:val="6BD754BB"/>
    <w:multiLevelType w:val="hybridMultilevel"/>
    <w:tmpl w:val="BA549D42"/>
    <w:lvl w:ilvl="0" w:tplc="2658647C">
      <w:numFmt w:val="bullet"/>
      <w:lvlText w:val=""/>
      <w:lvlJc w:val="left"/>
      <w:pPr>
        <w:ind w:left="720" w:hanging="360"/>
      </w:pPr>
      <w:rPr>
        <w:rFonts w:ascii="Symbol" w:eastAsiaTheme="minorHAnsi" w:hAnsi="Symbol" w:cs="Arial" w:hint="default"/>
      </w:rPr>
    </w:lvl>
    <w:lvl w:ilvl="1" w:tplc="45C63FD2" w:tentative="1">
      <w:start w:val="1"/>
      <w:numFmt w:val="bullet"/>
      <w:lvlText w:val="o"/>
      <w:lvlJc w:val="left"/>
      <w:pPr>
        <w:ind w:left="1440" w:hanging="360"/>
      </w:pPr>
      <w:rPr>
        <w:rFonts w:ascii="Courier New" w:hAnsi="Courier New" w:cs="Courier New" w:hint="default"/>
      </w:rPr>
    </w:lvl>
    <w:lvl w:ilvl="2" w:tplc="B31CBF8A" w:tentative="1">
      <w:start w:val="1"/>
      <w:numFmt w:val="bullet"/>
      <w:lvlText w:val=""/>
      <w:lvlJc w:val="left"/>
      <w:pPr>
        <w:ind w:left="2160" w:hanging="360"/>
      </w:pPr>
      <w:rPr>
        <w:rFonts w:ascii="Wingdings" w:hAnsi="Wingdings" w:hint="default"/>
      </w:rPr>
    </w:lvl>
    <w:lvl w:ilvl="3" w:tplc="96BE62B2" w:tentative="1">
      <w:start w:val="1"/>
      <w:numFmt w:val="bullet"/>
      <w:lvlText w:val=""/>
      <w:lvlJc w:val="left"/>
      <w:pPr>
        <w:ind w:left="2880" w:hanging="360"/>
      </w:pPr>
      <w:rPr>
        <w:rFonts w:ascii="Symbol" w:hAnsi="Symbol" w:hint="default"/>
      </w:rPr>
    </w:lvl>
    <w:lvl w:ilvl="4" w:tplc="E2AA4A06" w:tentative="1">
      <w:start w:val="1"/>
      <w:numFmt w:val="bullet"/>
      <w:lvlText w:val="o"/>
      <w:lvlJc w:val="left"/>
      <w:pPr>
        <w:ind w:left="3600" w:hanging="360"/>
      </w:pPr>
      <w:rPr>
        <w:rFonts w:ascii="Courier New" w:hAnsi="Courier New" w:cs="Courier New" w:hint="default"/>
      </w:rPr>
    </w:lvl>
    <w:lvl w:ilvl="5" w:tplc="33D01ECE" w:tentative="1">
      <w:start w:val="1"/>
      <w:numFmt w:val="bullet"/>
      <w:lvlText w:val=""/>
      <w:lvlJc w:val="left"/>
      <w:pPr>
        <w:ind w:left="4320" w:hanging="360"/>
      </w:pPr>
      <w:rPr>
        <w:rFonts w:ascii="Wingdings" w:hAnsi="Wingdings" w:hint="default"/>
      </w:rPr>
    </w:lvl>
    <w:lvl w:ilvl="6" w:tplc="2AE290A2" w:tentative="1">
      <w:start w:val="1"/>
      <w:numFmt w:val="bullet"/>
      <w:lvlText w:val=""/>
      <w:lvlJc w:val="left"/>
      <w:pPr>
        <w:ind w:left="5040" w:hanging="360"/>
      </w:pPr>
      <w:rPr>
        <w:rFonts w:ascii="Symbol" w:hAnsi="Symbol" w:hint="default"/>
      </w:rPr>
    </w:lvl>
    <w:lvl w:ilvl="7" w:tplc="35AEBD2C" w:tentative="1">
      <w:start w:val="1"/>
      <w:numFmt w:val="bullet"/>
      <w:lvlText w:val="o"/>
      <w:lvlJc w:val="left"/>
      <w:pPr>
        <w:ind w:left="5760" w:hanging="360"/>
      </w:pPr>
      <w:rPr>
        <w:rFonts w:ascii="Courier New" w:hAnsi="Courier New" w:cs="Courier New" w:hint="default"/>
      </w:rPr>
    </w:lvl>
    <w:lvl w:ilvl="8" w:tplc="B0BC9C28" w:tentative="1">
      <w:start w:val="1"/>
      <w:numFmt w:val="bullet"/>
      <w:lvlText w:val=""/>
      <w:lvlJc w:val="left"/>
      <w:pPr>
        <w:ind w:left="6480" w:hanging="360"/>
      </w:pPr>
      <w:rPr>
        <w:rFonts w:ascii="Wingdings" w:hAnsi="Wingdings" w:hint="default"/>
      </w:rPr>
    </w:lvl>
  </w:abstractNum>
  <w:abstractNum w:abstractNumId="19" w15:restartNumberingAfterBreak="0">
    <w:nsid w:val="70B8172B"/>
    <w:multiLevelType w:val="hybridMultilevel"/>
    <w:tmpl w:val="FC9EC026"/>
    <w:lvl w:ilvl="0" w:tplc="94BC948A">
      <w:start w:val="1"/>
      <w:numFmt w:val="bullet"/>
      <w:lvlText w:val=""/>
      <w:lvlJc w:val="left"/>
      <w:pPr>
        <w:ind w:left="360" w:hanging="360"/>
      </w:pPr>
      <w:rPr>
        <w:rFonts w:ascii="Symbol" w:hAnsi="Symbol" w:hint="default"/>
      </w:rPr>
    </w:lvl>
    <w:lvl w:ilvl="1" w:tplc="1446FF3C" w:tentative="1">
      <w:start w:val="1"/>
      <w:numFmt w:val="bullet"/>
      <w:lvlText w:val="o"/>
      <w:lvlJc w:val="left"/>
      <w:pPr>
        <w:ind w:left="1080" w:hanging="360"/>
      </w:pPr>
      <w:rPr>
        <w:rFonts w:ascii="Courier New" w:hAnsi="Courier New" w:cs="Courier New" w:hint="default"/>
      </w:rPr>
    </w:lvl>
    <w:lvl w:ilvl="2" w:tplc="38BCD3C0" w:tentative="1">
      <w:start w:val="1"/>
      <w:numFmt w:val="bullet"/>
      <w:lvlText w:val=""/>
      <w:lvlJc w:val="left"/>
      <w:pPr>
        <w:ind w:left="1800" w:hanging="360"/>
      </w:pPr>
      <w:rPr>
        <w:rFonts w:ascii="Wingdings" w:hAnsi="Wingdings" w:hint="default"/>
      </w:rPr>
    </w:lvl>
    <w:lvl w:ilvl="3" w:tplc="2B441454" w:tentative="1">
      <w:start w:val="1"/>
      <w:numFmt w:val="bullet"/>
      <w:lvlText w:val=""/>
      <w:lvlJc w:val="left"/>
      <w:pPr>
        <w:ind w:left="2520" w:hanging="360"/>
      </w:pPr>
      <w:rPr>
        <w:rFonts w:ascii="Symbol" w:hAnsi="Symbol" w:hint="default"/>
      </w:rPr>
    </w:lvl>
    <w:lvl w:ilvl="4" w:tplc="4E8494E2" w:tentative="1">
      <w:start w:val="1"/>
      <w:numFmt w:val="bullet"/>
      <w:lvlText w:val="o"/>
      <w:lvlJc w:val="left"/>
      <w:pPr>
        <w:ind w:left="3240" w:hanging="360"/>
      </w:pPr>
      <w:rPr>
        <w:rFonts w:ascii="Courier New" w:hAnsi="Courier New" w:cs="Courier New" w:hint="default"/>
      </w:rPr>
    </w:lvl>
    <w:lvl w:ilvl="5" w:tplc="22823BD2" w:tentative="1">
      <w:start w:val="1"/>
      <w:numFmt w:val="bullet"/>
      <w:lvlText w:val=""/>
      <w:lvlJc w:val="left"/>
      <w:pPr>
        <w:ind w:left="3960" w:hanging="360"/>
      </w:pPr>
      <w:rPr>
        <w:rFonts w:ascii="Wingdings" w:hAnsi="Wingdings" w:hint="default"/>
      </w:rPr>
    </w:lvl>
    <w:lvl w:ilvl="6" w:tplc="79DEBEBA" w:tentative="1">
      <w:start w:val="1"/>
      <w:numFmt w:val="bullet"/>
      <w:lvlText w:val=""/>
      <w:lvlJc w:val="left"/>
      <w:pPr>
        <w:ind w:left="4680" w:hanging="360"/>
      </w:pPr>
      <w:rPr>
        <w:rFonts w:ascii="Symbol" w:hAnsi="Symbol" w:hint="default"/>
      </w:rPr>
    </w:lvl>
    <w:lvl w:ilvl="7" w:tplc="96C473BE" w:tentative="1">
      <w:start w:val="1"/>
      <w:numFmt w:val="bullet"/>
      <w:lvlText w:val="o"/>
      <w:lvlJc w:val="left"/>
      <w:pPr>
        <w:ind w:left="5400" w:hanging="360"/>
      </w:pPr>
      <w:rPr>
        <w:rFonts w:ascii="Courier New" w:hAnsi="Courier New" w:cs="Courier New" w:hint="default"/>
      </w:rPr>
    </w:lvl>
    <w:lvl w:ilvl="8" w:tplc="B270E7AE" w:tentative="1">
      <w:start w:val="1"/>
      <w:numFmt w:val="bullet"/>
      <w:lvlText w:val=""/>
      <w:lvlJc w:val="left"/>
      <w:pPr>
        <w:ind w:left="6120" w:hanging="360"/>
      </w:pPr>
      <w:rPr>
        <w:rFonts w:ascii="Wingdings" w:hAnsi="Wingdings" w:hint="default"/>
      </w:rPr>
    </w:lvl>
  </w:abstractNum>
  <w:abstractNum w:abstractNumId="20" w15:restartNumberingAfterBreak="0">
    <w:nsid w:val="70C3441E"/>
    <w:multiLevelType w:val="hybridMultilevel"/>
    <w:tmpl w:val="9B8EFF2A"/>
    <w:lvl w:ilvl="0" w:tplc="DA3E1B8E">
      <w:numFmt w:val="bullet"/>
      <w:lvlText w:val="-"/>
      <w:lvlJc w:val="left"/>
      <w:pPr>
        <w:ind w:left="720" w:hanging="360"/>
      </w:pPr>
      <w:rPr>
        <w:rFonts w:ascii="Arial" w:eastAsiaTheme="minorEastAsia" w:hAnsi="Arial" w:cs="Arial" w:hint="default"/>
      </w:rPr>
    </w:lvl>
    <w:lvl w:ilvl="1" w:tplc="550629F8" w:tentative="1">
      <w:start w:val="1"/>
      <w:numFmt w:val="bullet"/>
      <w:lvlText w:val="o"/>
      <w:lvlJc w:val="left"/>
      <w:pPr>
        <w:ind w:left="1440" w:hanging="360"/>
      </w:pPr>
      <w:rPr>
        <w:rFonts w:ascii="Courier New" w:hAnsi="Courier New" w:cs="Courier New" w:hint="default"/>
      </w:rPr>
    </w:lvl>
    <w:lvl w:ilvl="2" w:tplc="694AD08A" w:tentative="1">
      <w:start w:val="1"/>
      <w:numFmt w:val="bullet"/>
      <w:lvlText w:val=""/>
      <w:lvlJc w:val="left"/>
      <w:pPr>
        <w:ind w:left="2160" w:hanging="360"/>
      </w:pPr>
      <w:rPr>
        <w:rFonts w:ascii="Wingdings" w:hAnsi="Wingdings" w:hint="default"/>
      </w:rPr>
    </w:lvl>
    <w:lvl w:ilvl="3" w:tplc="F1D669C0" w:tentative="1">
      <w:start w:val="1"/>
      <w:numFmt w:val="bullet"/>
      <w:lvlText w:val=""/>
      <w:lvlJc w:val="left"/>
      <w:pPr>
        <w:ind w:left="2880" w:hanging="360"/>
      </w:pPr>
      <w:rPr>
        <w:rFonts w:ascii="Symbol" w:hAnsi="Symbol" w:hint="default"/>
      </w:rPr>
    </w:lvl>
    <w:lvl w:ilvl="4" w:tplc="42541474" w:tentative="1">
      <w:start w:val="1"/>
      <w:numFmt w:val="bullet"/>
      <w:lvlText w:val="o"/>
      <w:lvlJc w:val="left"/>
      <w:pPr>
        <w:ind w:left="3600" w:hanging="360"/>
      </w:pPr>
      <w:rPr>
        <w:rFonts w:ascii="Courier New" w:hAnsi="Courier New" w:cs="Courier New" w:hint="default"/>
      </w:rPr>
    </w:lvl>
    <w:lvl w:ilvl="5" w:tplc="00728B58" w:tentative="1">
      <w:start w:val="1"/>
      <w:numFmt w:val="bullet"/>
      <w:lvlText w:val=""/>
      <w:lvlJc w:val="left"/>
      <w:pPr>
        <w:ind w:left="4320" w:hanging="360"/>
      </w:pPr>
      <w:rPr>
        <w:rFonts w:ascii="Wingdings" w:hAnsi="Wingdings" w:hint="default"/>
      </w:rPr>
    </w:lvl>
    <w:lvl w:ilvl="6" w:tplc="3E6AF2B4" w:tentative="1">
      <w:start w:val="1"/>
      <w:numFmt w:val="bullet"/>
      <w:lvlText w:val=""/>
      <w:lvlJc w:val="left"/>
      <w:pPr>
        <w:ind w:left="5040" w:hanging="360"/>
      </w:pPr>
      <w:rPr>
        <w:rFonts w:ascii="Symbol" w:hAnsi="Symbol" w:hint="default"/>
      </w:rPr>
    </w:lvl>
    <w:lvl w:ilvl="7" w:tplc="7CD22502" w:tentative="1">
      <w:start w:val="1"/>
      <w:numFmt w:val="bullet"/>
      <w:lvlText w:val="o"/>
      <w:lvlJc w:val="left"/>
      <w:pPr>
        <w:ind w:left="5760" w:hanging="360"/>
      </w:pPr>
      <w:rPr>
        <w:rFonts w:ascii="Courier New" w:hAnsi="Courier New" w:cs="Courier New" w:hint="default"/>
      </w:rPr>
    </w:lvl>
    <w:lvl w:ilvl="8" w:tplc="267A9E26" w:tentative="1">
      <w:start w:val="1"/>
      <w:numFmt w:val="bullet"/>
      <w:lvlText w:val=""/>
      <w:lvlJc w:val="left"/>
      <w:pPr>
        <w:ind w:left="6480" w:hanging="360"/>
      </w:pPr>
      <w:rPr>
        <w:rFonts w:ascii="Wingdings" w:hAnsi="Wingdings" w:hint="default"/>
      </w:rPr>
    </w:lvl>
  </w:abstractNum>
  <w:abstractNum w:abstractNumId="21" w15:restartNumberingAfterBreak="0">
    <w:nsid w:val="773D2D83"/>
    <w:multiLevelType w:val="hybridMultilevel"/>
    <w:tmpl w:val="78827F94"/>
    <w:lvl w:ilvl="0" w:tplc="EF32EABE">
      <w:start w:val="1"/>
      <w:numFmt w:val="decimal"/>
      <w:lvlText w:val="%1."/>
      <w:lvlJc w:val="left"/>
      <w:pPr>
        <w:ind w:left="360" w:hanging="360"/>
      </w:pPr>
      <w:rPr>
        <w:rFonts w:hint="default"/>
      </w:rPr>
    </w:lvl>
    <w:lvl w:ilvl="1" w:tplc="2A10FE16" w:tentative="1">
      <w:start w:val="1"/>
      <w:numFmt w:val="lowerLetter"/>
      <w:lvlText w:val="%2."/>
      <w:lvlJc w:val="left"/>
      <w:pPr>
        <w:ind w:left="1080" w:hanging="360"/>
      </w:pPr>
    </w:lvl>
    <w:lvl w:ilvl="2" w:tplc="6022582E" w:tentative="1">
      <w:start w:val="1"/>
      <w:numFmt w:val="lowerRoman"/>
      <w:lvlText w:val="%3."/>
      <w:lvlJc w:val="right"/>
      <w:pPr>
        <w:ind w:left="1800" w:hanging="180"/>
      </w:pPr>
    </w:lvl>
    <w:lvl w:ilvl="3" w:tplc="48E4A430" w:tentative="1">
      <w:start w:val="1"/>
      <w:numFmt w:val="decimal"/>
      <w:lvlText w:val="%4."/>
      <w:lvlJc w:val="left"/>
      <w:pPr>
        <w:ind w:left="2520" w:hanging="360"/>
      </w:pPr>
    </w:lvl>
    <w:lvl w:ilvl="4" w:tplc="37C4B774" w:tentative="1">
      <w:start w:val="1"/>
      <w:numFmt w:val="lowerLetter"/>
      <w:lvlText w:val="%5."/>
      <w:lvlJc w:val="left"/>
      <w:pPr>
        <w:ind w:left="3240" w:hanging="360"/>
      </w:pPr>
    </w:lvl>
    <w:lvl w:ilvl="5" w:tplc="58FE9152" w:tentative="1">
      <w:start w:val="1"/>
      <w:numFmt w:val="lowerRoman"/>
      <w:lvlText w:val="%6."/>
      <w:lvlJc w:val="right"/>
      <w:pPr>
        <w:ind w:left="3960" w:hanging="180"/>
      </w:pPr>
    </w:lvl>
    <w:lvl w:ilvl="6" w:tplc="617EB79E" w:tentative="1">
      <w:start w:val="1"/>
      <w:numFmt w:val="decimal"/>
      <w:lvlText w:val="%7."/>
      <w:lvlJc w:val="left"/>
      <w:pPr>
        <w:ind w:left="4680" w:hanging="360"/>
      </w:pPr>
    </w:lvl>
    <w:lvl w:ilvl="7" w:tplc="DC508CB2" w:tentative="1">
      <w:start w:val="1"/>
      <w:numFmt w:val="lowerLetter"/>
      <w:lvlText w:val="%8."/>
      <w:lvlJc w:val="left"/>
      <w:pPr>
        <w:ind w:left="5400" w:hanging="360"/>
      </w:pPr>
    </w:lvl>
    <w:lvl w:ilvl="8" w:tplc="FF9A82A8" w:tentative="1">
      <w:start w:val="1"/>
      <w:numFmt w:val="lowerRoman"/>
      <w:lvlText w:val="%9."/>
      <w:lvlJc w:val="right"/>
      <w:pPr>
        <w:ind w:left="6120" w:hanging="180"/>
      </w:pPr>
    </w:lvl>
  </w:abstractNum>
  <w:abstractNum w:abstractNumId="22" w15:restartNumberingAfterBreak="0">
    <w:nsid w:val="7A6250DF"/>
    <w:multiLevelType w:val="hybridMultilevel"/>
    <w:tmpl w:val="79A42942"/>
    <w:lvl w:ilvl="0" w:tplc="4E20B3A4">
      <w:start w:val="1"/>
      <w:numFmt w:val="bullet"/>
      <w:lvlText w:val=""/>
      <w:lvlJc w:val="left"/>
      <w:pPr>
        <w:ind w:left="720" w:hanging="360"/>
      </w:pPr>
      <w:rPr>
        <w:rFonts w:ascii="Symbol" w:hAnsi="Symbol" w:hint="default"/>
      </w:rPr>
    </w:lvl>
    <w:lvl w:ilvl="1" w:tplc="401280A4" w:tentative="1">
      <w:start w:val="1"/>
      <w:numFmt w:val="bullet"/>
      <w:lvlText w:val="o"/>
      <w:lvlJc w:val="left"/>
      <w:pPr>
        <w:ind w:left="1440" w:hanging="360"/>
      </w:pPr>
      <w:rPr>
        <w:rFonts w:ascii="Courier New" w:hAnsi="Courier New" w:cs="Courier New" w:hint="default"/>
      </w:rPr>
    </w:lvl>
    <w:lvl w:ilvl="2" w:tplc="8E1C2B52" w:tentative="1">
      <w:start w:val="1"/>
      <w:numFmt w:val="bullet"/>
      <w:lvlText w:val=""/>
      <w:lvlJc w:val="left"/>
      <w:pPr>
        <w:ind w:left="2160" w:hanging="360"/>
      </w:pPr>
      <w:rPr>
        <w:rFonts w:ascii="Wingdings" w:hAnsi="Wingdings" w:hint="default"/>
      </w:rPr>
    </w:lvl>
    <w:lvl w:ilvl="3" w:tplc="609823F6" w:tentative="1">
      <w:start w:val="1"/>
      <w:numFmt w:val="bullet"/>
      <w:lvlText w:val=""/>
      <w:lvlJc w:val="left"/>
      <w:pPr>
        <w:ind w:left="2880" w:hanging="360"/>
      </w:pPr>
      <w:rPr>
        <w:rFonts w:ascii="Symbol" w:hAnsi="Symbol" w:hint="default"/>
      </w:rPr>
    </w:lvl>
    <w:lvl w:ilvl="4" w:tplc="E9642B3E" w:tentative="1">
      <w:start w:val="1"/>
      <w:numFmt w:val="bullet"/>
      <w:lvlText w:val="o"/>
      <w:lvlJc w:val="left"/>
      <w:pPr>
        <w:ind w:left="3600" w:hanging="360"/>
      </w:pPr>
      <w:rPr>
        <w:rFonts w:ascii="Courier New" w:hAnsi="Courier New" w:cs="Courier New" w:hint="default"/>
      </w:rPr>
    </w:lvl>
    <w:lvl w:ilvl="5" w:tplc="6B6A3560" w:tentative="1">
      <w:start w:val="1"/>
      <w:numFmt w:val="bullet"/>
      <w:lvlText w:val=""/>
      <w:lvlJc w:val="left"/>
      <w:pPr>
        <w:ind w:left="4320" w:hanging="360"/>
      </w:pPr>
      <w:rPr>
        <w:rFonts w:ascii="Wingdings" w:hAnsi="Wingdings" w:hint="default"/>
      </w:rPr>
    </w:lvl>
    <w:lvl w:ilvl="6" w:tplc="1AA21A40" w:tentative="1">
      <w:start w:val="1"/>
      <w:numFmt w:val="bullet"/>
      <w:lvlText w:val=""/>
      <w:lvlJc w:val="left"/>
      <w:pPr>
        <w:ind w:left="5040" w:hanging="360"/>
      </w:pPr>
      <w:rPr>
        <w:rFonts w:ascii="Symbol" w:hAnsi="Symbol" w:hint="default"/>
      </w:rPr>
    </w:lvl>
    <w:lvl w:ilvl="7" w:tplc="69AA26F0" w:tentative="1">
      <w:start w:val="1"/>
      <w:numFmt w:val="bullet"/>
      <w:lvlText w:val="o"/>
      <w:lvlJc w:val="left"/>
      <w:pPr>
        <w:ind w:left="5760" w:hanging="360"/>
      </w:pPr>
      <w:rPr>
        <w:rFonts w:ascii="Courier New" w:hAnsi="Courier New" w:cs="Courier New" w:hint="default"/>
      </w:rPr>
    </w:lvl>
    <w:lvl w:ilvl="8" w:tplc="36CEE05C" w:tentative="1">
      <w:start w:val="1"/>
      <w:numFmt w:val="bullet"/>
      <w:lvlText w:val=""/>
      <w:lvlJc w:val="left"/>
      <w:pPr>
        <w:ind w:left="6480" w:hanging="360"/>
      </w:pPr>
      <w:rPr>
        <w:rFonts w:ascii="Wingdings" w:hAnsi="Wingdings" w:hint="default"/>
      </w:rPr>
    </w:lvl>
  </w:abstractNum>
  <w:abstractNum w:abstractNumId="23" w15:restartNumberingAfterBreak="0">
    <w:nsid w:val="7B1532ED"/>
    <w:multiLevelType w:val="hybridMultilevel"/>
    <w:tmpl w:val="E104E084"/>
    <w:lvl w:ilvl="0" w:tplc="098EE802">
      <w:start w:val="1"/>
      <w:numFmt w:val="bullet"/>
      <w:lvlText w:val=""/>
      <w:lvlJc w:val="left"/>
      <w:pPr>
        <w:tabs>
          <w:tab w:val="num" w:pos="360"/>
        </w:tabs>
        <w:ind w:left="360" w:hanging="360"/>
      </w:pPr>
      <w:rPr>
        <w:rFonts w:ascii="Wingdings" w:hAnsi="Wingdings" w:hint="default"/>
        <w:b/>
        <w:i w:val="0"/>
        <w:color w:val="auto"/>
      </w:rPr>
    </w:lvl>
    <w:lvl w:ilvl="1" w:tplc="3A123140" w:tentative="1">
      <w:start w:val="1"/>
      <w:numFmt w:val="bullet"/>
      <w:lvlText w:val="o"/>
      <w:lvlJc w:val="left"/>
      <w:pPr>
        <w:tabs>
          <w:tab w:val="num" w:pos="1156"/>
        </w:tabs>
        <w:ind w:left="1156" w:hanging="360"/>
      </w:pPr>
      <w:rPr>
        <w:rFonts w:ascii="Courier New" w:hAnsi="Courier New" w:cs="Courier New" w:hint="default"/>
      </w:rPr>
    </w:lvl>
    <w:lvl w:ilvl="2" w:tplc="F26CBC9A" w:tentative="1">
      <w:start w:val="1"/>
      <w:numFmt w:val="bullet"/>
      <w:lvlText w:val=""/>
      <w:lvlJc w:val="left"/>
      <w:pPr>
        <w:tabs>
          <w:tab w:val="num" w:pos="1876"/>
        </w:tabs>
        <w:ind w:left="1876" w:hanging="360"/>
      </w:pPr>
      <w:rPr>
        <w:rFonts w:ascii="Wingdings" w:hAnsi="Wingdings" w:hint="default"/>
      </w:rPr>
    </w:lvl>
    <w:lvl w:ilvl="3" w:tplc="ED16F222" w:tentative="1">
      <w:start w:val="1"/>
      <w:numFmt w:val="bullet"/>
      <w:lvlText w:val=""/>
      <w:lvlJc w:val="left"/>
      <w:pPr>
        <w:tabs>
          <w:tab w:val="num" w:pos="2596"/>
        </w:tabs>
        <w:ind w:left="2596" w:hanging="360"/>
      </w:pPr>
      <w:rPr>
        <w:rFonts w:ascii="Symbol" w:hAnsi="Symbol" w:hint="default"/>
      </w:rPr>
    </w:lvl>
    <w:lvl w:ilvl="4" w:tplc="8C26009C" w:tentative="1">
      <w:start w:val="1"/>
      <w:numFmt w:val="bullet"/>
      <w:lvlText w:val="o"/>
      <w:lvlJc w:val="left"/>
      <w:pPr>
        <w:tabs>
          <w:tab w:val="num" w:pos="3316"/>
        </w:tabs>
        <w:ind w:left="3316" w:hanging="360"/>
      </w:pPr>
      <w:rPr>
        <w:rFonts w:ascii="Courier New" w:hAnsi="Courier New" w:cs="Courier New" w:hint="default"/>
      </w:rPr>
    </w:lvl>
    <w:lvl w:ilvl="5" w:tplc="A306BB1E" w:tentative="1">
      <w:start w:val="1"/>
      <w:numFmt w:val="bullet"/>
      <w:lvlText w:val=""/>
      <w:lvlJc w:val="left"/>
      <w:pPr>
        <w:tabs>
          <w:tab w:val="num" w:pos="4036"/>
        </w:tabs>
        <w:ind w:left="4036" w:hanging="360"/>
      </w:pPr>
      <w:rPr>
        <w:rFonts w:ascii="Wingdings" w:hAnsi="Wingdings" w:hint="default"/>
      </w:rPr>
    </w:lvl>
    <w:lvl w:ilvl="6" w:tplc="1A3E1D3A" w:tentative="1">
      <w:start w:val="1"/>
      <w:numFmt w:val="bullet"/>
      <w:lvlText w:val=""/>
      <w:lvlJc w:val="left"/>
      <w:pPr>
        <w:tabs>
          <w:tab w:val="num" w:pos="4756"/>
        </w:tabs>
        <w:ind w:left="4756" w:hanging="360"/>
      </w:pPr>
      <w:rPr>
        <w:rFonts w:ascii="Symbol" w:hAnsi="Symbol" w:hint="default"/>
      </w:rPr>
    </w:lvl>
    <w:lvl w:ilvl="7" w:tplc="C3D0A270" w:tentative="1">
      <w:start w:val="1"/>
      <w:numFmt w:val="bullet"/>
      <w:lvlText w:val="o"/>
      <w:lvlJc w:val="left"/>
      <w:pPr>
        <w:tabs>
          <w:tab w:val="num" w:pos="5476"/>
        </w:tabs>
        <w:ind w:left="5476" w:hanging="360"/>
      </w:pPr>
      <w:rPr>
        <w:rFonts w:ascii="Courier New" w:hAnsi="Courier New" w:cs="Courier New" w:hint="default"/>
      </w:rPr>
    </w:lvl>
    <w:lvl w:ilvl="8" w:tplc="1A323114" w:tentative="1">
      <w:start w:val="1"/>
      <w:numFmt w:val="bullet"/>
      <w:lvlText w:val=""/>
      <w:lvlJc w:val="left"/>
      <w:pPr>
        <w:tabs>
          <w:tab w:val="num" w:pos="6196"/>
        </w:tabs>
        <w:ind w:left="6196" w:hanging="360"/>
      </w:pPr>
      <w:rPr>
        <w:rFonts w:ascii="Wingdings" w:hAnsi="Wingdings" w:hint="default"/>
      </w:rPr>
    </w:lvl>
  </w:abstractNum>
  <w:abstractNum w:abstractNumId="24" w15:restartNumberingAfterBreak="0">
    <w:nsid w:val="7DE514A8"/>
    <w:multiLevelType w:val="hybridMultilevel"/>
    <w:tmpl w:val="418AB122"/>
    <w:lvl w:ilvl="0" w:tplc="D0C82828">
      <w:start w:val="1"/>
      <w:numFmt w:val="bullet"/>
      <w:lvlText w:val=""/>
      <w:lvlJc w:val="left"/>
      <w:pPr>
        <w:ind w:left="360" w:hanging="360"/>
      </w:pPr>
      <w:rPr>
        <w:rFonts w:ascii="Symbol" w:hAnsi="Symbol" w:hint="default"/>
      </w:rPr>
    </w:lvl>
    <w:lvl w:ilvl="1" w:tplc="F35CA4CC" w:tentative="1">
      <w:start w:val="1"/>
      <w:numFmt w:val="bullet"/>
      <w:lvlText w:val="o"/>
      <w:lvlJc w:val="left"/>
      <w:pPr>
        <w:ind w:left="1080" w:hanging="360"/>
      </w:pPr>
      <w:rPr>
        <w:rFonts w:ascii="Courier New" w:hAnsi="Courier New" w:cs="Courier New" w:hint="default"/>
      </w:rPr>
    </w:lvl>
    <w:lvl w:ilvl="2" w:tplc="9746C426" w:tentative="1">
      <w:start w:val="1"/>
      <w:numFmt w:val="bullet"/>
      <w:lvlText w:val=""/>
      <w:lvlJc w:val="left"/>
      <w:pPr>
        <w:ind w:left="1800" w:hanging="360"/>
      </w:pPr>
      <w:rPr>
        <w:rFonts w:ascii="Wingdings" w:hAnsi="Wingdings" w:hint="default"/>
      </w:rPr>
    </w:lvl>
    <w:lvl w:ilvl="3" w:tplc="85EE7288" w:tentative="1">
      <w:start w:val="1"/>
      <w:numFmt w:val="bullet"/>
      <w:lvlText w:val=""/>
      <w:lvlJc w:val="left"/>
      <w:pPr>
        <w:ind w:left="2520" w:hanging="360"/>
      </w:pPr>
      <w:rPr>
        <w:rFonts w:ascii="Symbol" w:hAnsi="Symbol" w:hint="default"/>
      </w:rPr>
    </w:lvl>
    <w:lvl w:ilvl="4" w:tplc="48008660" w:tentative="1">
      <w:start w:val="1"/>
      <w:numFmt w:val="bullet"/>
      <w:lvlText w:val="o"/>
      <w:lvlJc w:val="left"/>
      <w:pPr>
        <w:ind w:left="3240" w:hanging="360"/>
      </w:pPr>
      <w:rPr>
        <w:rFonts w:ascii="Courier New" w:hAnsi="Courier New" w:cs="Courier New" w:hint="default"/>
      </w:rPr>
    </w:lvl>
    <w:lvl w:ilvl="5" w:tplc="979CB834" w:tentative="1">
      <w:start w:val="1"/>
      <w:numFmt w:val="bullet"/>
      <w:lvlText w:val=""/>
      <w:lvlJc w:val="left"/>
      <w:pPr>
        <w:ind w:left="3960" w:hanging="360"/>
      </w:pPr>
      <w:rPr>
        <w:rFonts w:ascii="Wingdings" w:hAnsi="Wingdings" w:hint="default"/>
      </w:rPr>
    </w:lvl>
    <w:lvl w:ilvl="6" w:tplc="14E4E1BA" w:tentative="1">
      <w:start w:val="1"/>
      <w:numFmt w:val="bullet"/>
      <w:lvlText w:val=""/>
      <w:lvlJc w:val="left"/>
      <w:pPr>
        <w:ind w:left="4680" w:hanging="360"/>
      </w:pPr>
      <w:rPr>
        <w:rFonts w:ascii="Symbol" w:hAnsi="Symbol" w:hint="default"/>
      </w:rPr>
    </w:lvl>
    <w:lvl w:ilvl="7" w:tplc="48BEF4C0" w:tentative="1">
      <w:start w:val="1"/>
      <w:numFmt w:val="bullet"/>
      <w:lvlText w:val="o"/>
      <w:lvlJc w:val="left"/>
      <w:pPr>
        <w:ind w:left="5400" w:hanging="360"/>
      </w:pPr>
      <w:rPr>
        <w:rFonts w:ascii="Courier New" w:hAnsi="Courier New" w:cs="Courier New" w:hint="default"/>
      </w:rPr>
    </w:lvl>
    <w:lvl w:ilvl="8" w:tplc="FE2A288E" w:tentative="1">
      <w:start w:val="1"/>
      <w:numFmt w:val="bullet"/>
      <w:lvlText w:val=""/>
      <w:lvlJc w:val="left"/>
      <w:pPr>
        <w:ind w:left="6120" w:hanging="360"/>
      </w:pPr>
      <w:rPr>
        <w:rFonts w:ascii="Wingdings" w:hAnsi="Wingdings" w:hint="default"/>
      </w:rPr>
    </w:lvl>
  </w:abstractNum>
  <w:abstractNum w:abstractNumId="25" w15:restartNumberingAfterBreak="0">
    <w:nsid w:val="7DE62BD2"/>
    <w:multiLevelType w:val="multilevel"/>
    <w:tmpl w:val="032ADEAE"/>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7FD61379"/>
    <w:multiLevelType w:val="multilevel"/>
    <w:tmpl w:val="99AA82C0"/>
    <w:lvl w:ilvl="0">
      <w:start w:val="4"/>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940984035">
    <w:abstractNumId w:val="25"/>
  </w:num>
  <w:num w:numId="2" w16cid:durableId="527639998">
    <w:abstractNumId w:val="21"/>
  </w:num>
  <w:num w:numId="3" w16cid:durableId="890772117">
    <w:abstractNumId w:val="0"/>
  </w:num>
  <w:num w:numId="4" w16cid:durableId="429862564">
    <w:abstractNumId w:val="8"/>
  </w:num>
  <w:num w:numId="5" w16cid:durableId="1362585607">
    <w:abstractNumId w:val="26"/>
  </w:num>
  <w:num w:numId="6" w16cid:durableId="299383674">
    <w:abstractNumId w:val="7"/>
  </w:num>
  <w:num w:numId="7" w16cid:durableId="686106277">
    <w:abstractNumId w:val="17"/>
  </w:num>
  <w:num w:numId="8" w16cid:durableId="844586980">
    <w:abstractNumId w:val="12"/>
  </w:num>
  <w:num w:numId="9" w16cid:durableId="1558397261">
    <w:abstractNumId w:val="4"/>
  </w:num>
  <w:num w:numId="10" w16cid:durableId="789056784">
    <w:abstractNumId w:val="24"/>
  </w:num>
  <w:num w:numId="11" w16cid:durableId="871381007">
    <w:abstractNumId w:val="5"/>
  </w:num>
  <w:num w:numId="12" w16cid:durableId="398983869">
    <w:abstractNumId w:val="3"/>
  </w:num>
  <w:num w:numId="13" w16cid:durableId="950674433">
    <w:abstractNumId w:val="22"/>
  </w:num>
  <w:num w:numId="14" w16cid:durableId="932587858">
    <w:abstractNumId w:val="6"/>
  </w:num>
  <w:num w:numId="15" w16cid:durableId="1510634585">
    <w:abstractNumId w:val="9"/>
  </w:num>
  <w:num w:numId="16" w16cid:durableId="1295404092">
    <w:abstractNumId w:val="1"/>
  </w:num>
  <w:num w:numId="17" w16cid:durableId="1657146802">
    <w:abstractNumId w:val="19"/>
  </w:num>
  <w:num w:numId="18" w16cid:durableId="1132557167">
    <w:abstractNumId w:val="15"/>
  </w:num>
  <w:num w:numId="19" w16cid:durableId="293561707">
    <w:abstractNumId w:val="20"/>
  </w:num>
  <w:num w:numId="20" w16cid:durableId="1616597179">
    <w:abstractNumId w:val="14"/>
  </w:num>
  <w:num w:numId="21" w16cid:durableId="168520094">
    <w:abstractNumId w:val="10"/>
  </w:num>
  <w:num w:numId="22" w16cid:durableId="402065414">
    <w:abstractNumId w:val="11"/>
  </w:num>
  <w:num w:numId="23" w16cid:durableId="244152809">
    <w:abstractNumId w:val="18"/>
  </w:num>
  <w:num w:numId="24" w16cid:durableId="2012022651">
    <w:abstractNumId w:val="2"/>
  </w:num>
  <w:num w:numId="25" w16cid:durableId="1999268506">
    <w:abstractNumId w:val="13"/>
  </w:num>
  <w:num w:numId="26" w16cid:durableId="797332980">
    <w:abstractNumId w:val="23"/>
  </w:num>
  <w:num w:numId="27" w16cid:durableId="5097546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277"/>
    <w:rsid w:val="00004340"/>
    <w:rsid w:val="00005BC0"/>
    <w:rsid w:val="0002006E"/>
    <w:rsid w:val="0002164B"/>
    <w:rsid w:val="000304A1"/>
    <w:rsid w:val="000419E4"/>
    <w:rsid w:val="0006275E"/>
    <w:rsid w:val="00066BDE"/>
    <w:rsid w:val="00073131"/>
    <w:rsid w:val="00074EE7"/>
    <w:rsid w:val="00085DB1"/>
    <w:rsid w:val="00086ABF"/>
    <w:rsid w:val="0008764D"/>
    <w:rsid w:val="000901E9"/>
    <w:rsid w:val="00094E45"/>
    <w:rsid w:val="000A3339"/>
    <w:rsid w:val="000B1998"/>
    <w:rsid w:val="000B367E"/>
    <w:rsid w:val="000C0817"/>
    <w:rsid w:val="000C1B5F"/>
    <w:rsid w:val="000C4AAF"/>
    <w:rsid w:val="000C590D"/>
    <w:rsid w:val="000C7686"/>
    <w:rsid w:val="000D09BA"/>
    <w:rsid w:val="000E1382"/>
    <w:rsid w:val="00110A83"/>
    <w:rsid w:val="0011614D"/>
    <w:rsid w:val="0012331B"/>
    <w:rsid w:val="00133904"/>
    <w:rsid w:val="00134EF9"/>
    <w:rsid w:val="001357D3"/>
    <w:rsid w:val="001361C9"/>
    <w:rsid w:val="00143B43"/>
    <w:rsid w:val="00146768"/>
    <w:rsid w:val="001508CE"/>
    <w:rsid w:val="00156559"/>
    <w:rsid w:val="001763F5"/>
    <w:rsid w:val="00182B85"/>
    <w:rsid w:val="00185004"/>
    <w:rsid w:val="001A0A9A"/>
    <w:rsid w:val="001B3AEC"/>
    <w:rsid w:val="001B698C"/>
    <w:rsid w:val="001C1389"/>
    <w:rsid w:val="001D5BBC"/>
    <w:rsid w:val="001D634A"/>
    <w:rsid w:val="001E0E36"/>
    <w:rsid w:val="001E1C52"/>
    <w:rsid w:val="00200F4C"/>
    <w:rsid w:val="00201055"/>
    <w:rsid w:val="00204396"/>
    <w:rsid w:val="00212683"/>
    <w:rsid w:val="00221369"/>
    <w:rsid w:val="00227EEB"/>
    <w:rsid w:val="00236154"/>
    <w:rsid w:val="00246AD4"/>
    <w:rsid w:val="00261970"/>
    <w:rsid w:val="002621AA"/>
    <w:rsid w:val="00272CF7"/>
    <w:rsid w:val="00284ECE"/>
    <w:rsid w:val="00286F1D"/>
    <w:rsid w:val="0029296D"/>
    <w:rsid w:val="00295F1D"/>
    <w:rsid w:val="00296F5C"/>
    <w:rsid w:val="002A293A"/>
    <w:rsid w:val="002C775E"/>
    <w:rsid w:val="002D43B7"/>
    <w:rsid w:val="002D4937"/>
    <w:rsid w:val="002D5E55"/>
    <w:rsid w:val="002E0C18"/>
    <w:rsid w:val="002E16EE"/>
    <w:rsid w:val="002E5808"/>
    <w:rsid w:val="002F3460"/>
    <w:rsid w:val="00300CAA"/>
    <w:rsid w:val="00301EA7"/>
    <w:rsid w:val="00306F48"/>
    <w:rsid w:val="00307069"/>
    <w:rsid w:val="003160C1"/>
    <w:rsid w:val="00320D82"/>
    <w:rsid w:val="00320F51"/>
    <w:rsid w:val="00330DE8"/>
    <w:rsid w:val="0033275C"/>
    <w:rsid w:val="003327A0"/>
    <w:rsid w:val="00334B9A"/>
    <w:rsid w:val="0033632F"/>
    <w:rsid w:val="0033658D"/>
    <w:rsid w:val="003373B9"/>
    <w:rsid w:val="0035036E"/>
    <w:rsid w:val="003614D5"/>
    <w:rsid w:val="00380078"/>
    <w:rsid w:val="00380450"/>
    <w:rsid w:val="00387A7D"/>
    <w:rsid w:val="00387B90"/>
    <w:rsid w:val="0039626C"/>
    <w:rsid w:val="003A3C51"/>
    <w:rsid w:val="003B715B"/>
    <w:rsid w:val="003D131F"/>
    <w:rsid w:val="003F2B27"/>
    <w:rsid w:val="003F66C4"/>
    <w:rsid w:val="00404DAC"/>
    <w:rsid w:val="004107EE"/>
    <w:rsid w:val="004135C1"/>
    <w:rsid w:val="004361BA"/>
    <w:rsid w:val="00440117"/>
    <w:rsid w:val="00441C49"/>
    <w:rsid w:val="00446EA5"/>
    <w:rsid w:val="00450157"/>
    <w:rsid w:val="004502C5"/>
    <w:rsid w:val="00453177"/>
    <w:rsid w:val="004636A8"/>
    <w:rsid w:val="004649D4"/>
    <w:rsid w:val="004700F9"/>
    <w:rsid w:val="004725D5"/>
    <w:rsid w:val="00473292"/>
    <w:rsid w:val="00481A25"/>
    <w:rsid w:val="00481F54"/>
    <w:rsid w:val="00483C5F"/>
    <w:rsid w:val="004976B0"/>
    <w:rsid w:val="004A3707"/>
    <w:rsid w:val="004B7323"/>
    <w:rsid w:val="004C23EF"/>
    <w:rsid w:val="004C241E"/>
    <w:rsid w:val="004E1FB1"/>
    <w:rsid w:val="004E3CE7"/>
    <w:rsid w:val="004E60F8"/>
    <w:rsid w:val="004F09B9"/>
    <w:rsid w:val="00501D68"/>
    <w:rsid w:val="00523EAF"/>
    <w:rsid w:val="0052713D"/>
    <w:rsid w:val="00536773"/>
    <w:rsid w:val="005449E3"/>
    <w:rsid w:val="00546D9F"/>
    <w:rsid w:val="005543D9"/>
    <w:rsid w:val="005549B2"/>
    <w:rsid w:val="00555AA6"/>
    <w:rsid w:val="005620B1"/>
    <w:rsid w:val="00565337"/>
    <w:rsid w:val="0056638D"/>
    <w:rsid w:val="005753A3"/>
    <w:rsid w:val="00577E18"/>
    <w:rsid w:val="00583C34"/>
    <w:rsid w:val="005A3979"/>
    <w:rsid w:val="005A6BAF"/>
    <w:rsid w:val="005B111C"/>
    <w:rsid w:val="005B5527"/>
    <w:rsid w:val="005C08C5"/>
    <w:rsid w:val="005C6E8E"/>
    <w:rsid w:val="006041D4"/>
    <w:rsid w:val="006073FD"/>
    <w:rsid w:val="00632E2E"/>
    <w:rsid w:val="00645A55"/>
    <w:rsid w:val="00651D33"/>
    <w:rsid w:val="00660503"/>
    <w:rsid w:val="00662665"/>
    <w:rsid w:val="00674022"/>
    <w:rsid w:val="0069444E"/>
    <w:rsid w:val="006951FC"/>
    <w:rsid w:val="00697C1A"/>
    <w:rsid w:val="006A5BBA"/>
    <w:rsid w:val="006B1354"/>
    <w:rsid w:val="006B4F11"/>
    <w:rsid w:val="006C228D"/>
    <w:rsid w:val="006C3CF9"/>
    <w:rsid w:val="006C4697"/>
    <w:rsid w:val="006E0434"/>
    <w:rsid w:val="006E622F"/>
    <w:rsid w:val="006F0176"/>
    <w:rsid w:val="006F248B"/>
    <w:rsid w:val="007006F5"/>
    <w:rsid w:val="007037C8"/>
    <w:rsid w:val="00705C6D"/>
    <w:rsid w:val="007073EB"/>
    <w:rsid w:val="0071007B"/>
    <w:rsid w:val="0071201D"/>
    <w:rsid w:val="00725097"/>
    <w:rsid w:val="00726B22"/>
    <w:rsid w:val="007358C0"/>
    <w:rsid w:val="0074133E"/>
    <w:rsid w:val="00761528"/>
    <w:rsid w:val="00767481"/>
    <w:rsid w:val="00770202"/>
    <w:rsid w:val="00771805"/>
    <w:rsid w:val="00771965"/>
    <w:rsid w:val="00772DA2"/>
    <w:rsid w:val="00781F9D"/>
    <w:rsid w:val="0078288C"/>
    <w:rsid w:val="007845D5"/>
    <w:rsid w:val="007873B1"/>
    <w:rsid w:val="007873C2"/>
    <w:rsid w:val="00787453"/>
    <w:rsid w:val="00791600"/>
    <w:rsid w:val="0079421F"/>
    <w:rsid w:val="007952D3"/>
    <w:rsid w:val="00797522"/>
    <w:rsid w:val="007A2A50"/>
    <w:rsid w:val="007B6A15"/>
    <w:rsid w:val="007B73F2"/>
    <w:rsid w:val="007B7DBB"/>
    <w:rsid w:val="007C6582"/>
    <w:rsid w:val="007D09DE"/>
    <w:rsid w:val="007D38FC"/>
    <w:rsid w:val="007F0C26"/>
    <w:rsid w:val="007F448B"/>
    <w:rsid w:val="008076AC"/>
    <w:rsid w:val="0081058A"/>
    <w:rsid w:val="00811F63"/>
    <w:rsid w:val="008142DC"/>
    <w:rsid w:val="0082168B"/>
    <w:rsid w:val="00821CF3"/>
    <w:rsid w:val="00821FB8"/>
    <w:rsid w:val="00824BA3"/>
    <w:rsid w:val="00831E27"/>
    <w:rsid w:val="00840131"/>
    <w:rsid w:val="00851D6E"/>
    <w:rsid w:val="008548D2"/>
    <w:rsid w:val="00854E44"/>
    <w:rsid w:val="00855492"/>
    <w:rsid w:val="008616A6"/>
    <w:rsid w:val="0086483C"/>
    <w:rsid w:val="00876D34"/>
    <w:rsid w:val="0089098F"/>
    <w:rsid w:val="008A1945"/>
    <w:rsid w:val="008A37C0"/>
    <w:rsid w:val="008C2146"/>
    <w:rsid w:val="008C5917"/>
    <w:rsid w:val="008D219F"/>
    <w:rsid w:val="008D30E8"/>
    <w:rsid w:val="008D6DB1"/>
    <w:rsid w:val="008D7910"/>
    <w:rsid w:val="008E5F08"/>
    <w:rsid w:val="008E7902"/>
    <w:rsid w:val="008F53DB"/>
    <w:rsid w:val="00903D60"/>
    <w:rsid w:val="0090595E"/>
    <w:rsid w:val="009104FB"/>
    <w:rsid w:val="009307C4"/>
    <w:rsid w:val="0094177C"/>
    <w:rsid w:val="00942F22"/>
    <w:rsid w:val="009451F6"/>
    <w:rsid w:val="00972DCD"/>
    <w:rsid w:val="0098227D"/>
    <w:rsid w:val="009841E8"/>
    <w:rsid w:val="0099156C"/>
    <w:rsid w:val="009A2DB5"/>
    <w:rsid w:val="009B134E"/>
    <w:rsid w:val="009B3F00"/>
    <w:rsid w:val="009C1348"/>
    <w:rsid w:val="009C168A"/>
    <w:rsid w:val="009C56C7"/>
    <w:rsid w:val="009D29AC"/>
    <w:rsid w:val="009F024A"/>
    <w:rsid w:val="009F0393"/>
    <w:rsid w:val="009F0F77"/>
    <w:rsid w:val="009F69CA"/>
    <w:rsid w:val="00A13056"/>
    <w:rsid w:val="00A23FF8"/>
    <w:rsid w:val="00A35E38"/>
    <w:rsid w:val="00A42DAD"/>
    <w:rsid w:val="00A54DE4"/>
    <w:rsid w:val="00A557DB"/>
    <w:rsid w:val="00A60A92"/>
    <w:rsid w:val="00A621E3"/>
    <w:rsid w:val="00A73277"/>
    <w:rsid w:val="00A73CC1"/>
    <w:rsid w:val="00A74D56"/>
    <w:rsid w:val="00A766BC"/>
    <w:rsid w:val="00A766E3"/>
    <w:rsid w:val="00A77349"/>
    <w:rsid w:val="00A839B2"/>
    <w:rsid w:val="00A9556B"/>
    <w:rsid w:val="00A9757C"/>
    <w:rsid w:val="00AA1F6E"/>
    <w:rsid w:val="00AA26AC"/>
    <w:rsid w:val="00AB03F7"/>
    <w:rsid w:val="00AB3BF0"/>
    <w:rsid w:val="00AB5B01"/>
    <w:rsid w:val="00AC0CE3"/>
    <w:rsid w:val="00AD5BDB"/>
    <w:rsid w:val="00B0199A"/>
    <w:rsid w:val="00B12C11"/>
    <w:rsid w:val="00B17D0A"/>
    <w:rsid w:val="00B20D9A"/>
    <w:rsid w:val="00B30AA3"/>
    <w:rsid w:val="00B3231F"/>
    <w:rsid w:val="00B32941"/>
    <w:rsid w:val="00B33F52"/>
    <w:rsid w:val="00B37153"/>
    <w:rsid w:val="00B37C5F"/>
    <w:rsid w:val="00B4794D"/>
    <w:rsid w:val="00B572FC"/>
    <w:rsid w:val="00B640FF"/>
    <w:rsid w:val="00B64929"/>
    <w:rsid w:val="00B65A6E"/>
    <w:rsid w:val="00B701C6"/>
    <w:rsid w:val="00B71F6E"/>
    <w:rsid w:val="00B770EC"/>
    <w:rsid w:val="00B808F2"/>
    <w:rsid w:val="00B82955"/>
    <w:rsid w:val="00B874B3"/>
    <w:rsid w:val="00BC1856"/>
    <w:rsid w:val="00BC6D24"/>
    <w:rsid w:val="00BD1E54"/>
    <w:rsid w:val="00BD5B6F"/>
    <w:rsid w:val="00BD6764"/>
    <w:rsid w:val="00BD7053"/>
    <w:rsid w:val="00BD7A7A"/>
    <w:rsid w:val="00BE66C9"/>
    <w:rsid w:val="00C005E2"/>
    <w:rsid w:val="00C023D6"/>
    <w:rsid w:val="00C049CA"/>
    <w:rsid w:val="00C14536"/>
    <w:rsid w:val="00C159BE"/>
    <w:rsid w:val="00C339BC"/>
    <w:rsid w:val="00C342A6"/>
    <w:rsid w:val="00C3585E"/>
    <w:rsid w:val="00C379C9"/>
    <w:rsid w:val="00C5019B"/>
    <w:rsid w:val="00C77CD2"/>
    <w:rsid w:val="00C814F1"/>
    <w:rsid w:val="00C86050"/>
    <w:rsid w:val="00C913A4"/>
    <w:rsid w:val="00C92717"/>
    <w:rsid w:val="00C92E00"/>
    <w:rsid w:val="00C95BA9"/>
    <w:rsid w:val="00C95BC2"/>
    <w:rsid w:val="00C97532"/>
    <w:rsid w:val="00CA0DAC"/>
    <w:rsid w:val="00CB32BB"/>
    <w:rsid w:val="00CC1FBF"/>
    <w:rsid w:val="00CD2BC9"/>
    <w:rsid w:val="00CD3DC5"/>
    <w:rsid w:val="00CD7590"/>
    <w:rsid w:val="00CE043C"/>
    <w:rsid w:val="00CE46FF"/>
    <w:rsid w:val="00CE50DC"/>
    <w:rsid w:val="00CE6D92"/>
    <w:rsid w:val="00CF136B"/>
    <w:rsid w:val="00D06BB7"/>
    <w:rsid w:val="00D1136D"/>
    <w:rsid w:val="00D12C27"/>
    <w:rsid w:val="00D12C37"/>
    <w:rsid w:val="00D2281E"/>
    <w:rsid w:val="00D22851"/>
    <w:rsid w:val="00D23933"/>
    <w:rsid w:val="00D30FCA"/>
    <w:rsid w:val="00D45C06"/>
    <w:rsid w:val="00D46A61"/>
    <w:rsid w:val="00D96989"/>
    <w:rsid w:val="00DE1647"/>
    <w:rsid w:val="00DE3792"/>
    <w:rsid w:val="00DF0AD1"/>
    <w:rsid w:val="00DF42B6"/>
    <w:rsid w:val="00DF7ABF"/>
    <w:rsid w:val="00E03032"/>
    <w:rsid w:val="00E17203"/>
    <w:rsid w:val="00E21458"/>
    <w:rsid w:val="00E26157"/>
    <w:rsid w:val="00E30F82"/>
    <w:rsid w:val="00E50B0A"/>
    <w:rsid w:val="00E55339"/>
    <w:rsid w:val="00E60726"/>
    <w:rsid w:val="00E70B4F"/>
    <w:rsid w:val="00E74604"/>
    <w:rsid w:val="00E751E4"/>
    <w:rsid w:val="00E76CD6"/>
    <w:rsid w:val="00E80EE4"/>
    <w:rsid w:val="00E832D3"/>
    <w:rsid w:val="00EB3597"/>
    <w:rsid w:val="00EC2510"/>
    <w:rsid w:val="00EC4D2A"/>
    <w:rsid w:val="00ED28AA"/>
    <w:rsid w:val="00ED376C"/>
    <w:rsid w:val="00ED4130"/>
    <w:rsid w:val="00EE543A"/>
    <w:rsid w:val="00EE6D84"/>
    <w:rsid w:val="00EF3A32"/>
    <w:rsid w:val="00EF7B91"/>
    <w:rsid w:val="00F03F1F"/>
    <w:rsid w:val="00F15A80"/>
    <w:rsid w:val="00F22EC7"/>
    <w:rsid w:val="00F26F8B"/>
    <w:rsid w:val="00F32A95"/>
    <w:rsid w:val="00F3595A"/>
    <w:rsid w:val="00F37351"/>
    <w:rsid w:val="00F41A62"/>
    <w:rsid w:val="00F4651D"/>
    <w:rsid w:val="00F4798D"/>
    <w:rsid w:val="00F6247F"/>
    <w:rsid w:val="00F6453A"/>
    <w:rsid w:val="00F647B5"/>
    <w:rsid w:val="00F71BBA"/>
    <w:rsid w:val="00F749F3"/>
    <w:rsid w:val="00F8404C"/>
    <w:rsid w:val="00F85632"/>
    <w:rsid w:val="00F87B0A"/>
    <w:rsid w:val="00F87C68"/>
    <w:rsid w:val="00FA725E"/>
    <w:rsid w:val="00FB25BE"/>
    <w:rsid w:val="00FB6BDE"/>
    <w:rsid w:val="00FC7DAC"/>
    <w:rsid w:val="00FD5A99"/>
    <w:rsid w:val="00FD7358"/>
    <w:rsid w:val="00FE24F0"/>
    <w:rsid w:val="00FF18F5"/>
    <w:rsid w:val="00FF5F86"/>
    <w:rsid w:val="00FF7F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61B20"/>
  <w15:chartTrackingRefBased/>
  <w15:docId w15:val="{48AF55C8-0AAB-42EA-A826-85A3B98B5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1,Bullet Points,Bullet Style,Bullets,Colorful List - Accent 11,Dot pt,Indicator Text,List Paragraph Char Char Char,List Paragraph1,List Paragraph12,List Paragraph2,MAIN CONTENT,No Spacing1,Normal numbered,Numbered Para 1"/>
    <w:basedOn w:val="Normal"/>
    <w:link w:val="ListParagraphChar"/>
    <w:uiPriority w:val="34"/>
    <w:qFormat/>
    <w:rsid w:val="00A73277"/>
    <w:pPr>
      <w:ind w:left="720"/>
      <w:contextualSpacing/>
    </w:pPr>
  </w:style>
  <w:style w:type="paragraph" w:customStyle="1" w:styleId="Default">
    <w:name w:val="Default"/>
    <w:rsid w:val="00A73277"/>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0B1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1 Char,Bullet Points Char,Bullet Style Char,Bullets Char,Colorful List - Accent 11 Char,Dot pt Char,Indicator Text Char,List Paragraph Char Char Char Char,List Paragraph1 Char,List Paragraph12 Char,List Paragraph2 Char"/>
    <w:link w:val="ListParagraph"/>
    <w:uiPriority w:val="34"/>
    <w:qFormat/>
    <w:locked/>
    <w:rsid w:val="000B1998"/>
  </w:style>
  <w:style w:type="character" w:styleId="CommentReference">
    <w:name w:val="annotation reference"/>
    <w:basedOn w:val="DefaultParagraphFont"/>
    <w:uiPriority w:val="99"/>
    <w:semiHidden/>
    <w:unhideWhenUsed/>
    <w:rsid w:val="00E832D3"/>
    <w:rPr>
      <w:sz w:val="16"/>
      <w:szCs w:val="16"/>
    </w:rPr>
  </w:style>
  <w:style w:type="paragraph" w:styleId="CommentText">
    <w:name w:val="annotation text"/>
    <w:basedOn w:val="Normal"/>
    <w:link w:val="CommentTextChar"/>
    <w:uiPriority w:val="99"/>
    <w:unhideWhenUsed/>
    <w:rsid w:val="00E832D3"/>
    <w:pPr>
      <w:spacing w:line="240" w:lineRule="auto"/>
    </w:pPr>
    <w:rPr>
      <w:sz w:val="20"/>
      <w:szCs w:val="20"/>
    </w:rPr>
  </w:style>
  <w:style w:type="character" w:customStyle="1" w:styleId="CommentTextChar">
    <w:name w:val="Comment Text Char"/>
    <w:basedOn w:val="DefaultParagraphFont"/>
    <w:link w:val="CommentText"/>
    <w:uiPriority w:val="99"/>
    <w:rsid w:val="00E832D3"/>
    <w:rPr>
      <w:sz w:val="20"/>
      <w:szCs w:val="20"/>
    </w:rPr>
  </w:style>
  <w:style w:type="paragraph" w:styleId="CommentSubject">
    <w:name w:val="annotation subject"/>
    <w:basedOn w:val="CommentText"/>
    <w:next w:val="CommentText"/>
    <w:link w:val="CommentSubjectChar"/>
    <w:uiPriority w:val="99"/>
    <w:semiHidden/>
    <w:unhideWhenUsed/>
    <w:rsid w:val="00E832D3"/>
    <w:rPr>
      <w:b/>
      <w:bCs/>
    </w:rPr>
  </w:style>
  <w:style w:type="character" w:customStyle="1" w:styleId="CommentSubjectChar">
    <w:name w:val="Comment Subject Char"/>
    <w:basedOn w:val="CommentTextChar"/>
    <w:link w:val="CommentSubject"/>
    <w:uiPriority w:val="99"/>
    <w:semiHidden/>
    <w:rsid w:val="00E832D3"/>
    <w:rPr>
      <w:b/>
      <w:bCs/>
      <w:sz w:val="20"/>
      <w:szCs w:val="20"/>
    </w:rPr>
  </w:style>
  <w:style w:type="paragraph" w:styleId="BalloonText">
    <w:name w:val="Balloon Text"/>
    <w:basedOn w:val="Normal"/>
    <w:link w:val="BalloonTextChar"/>
    <w:uiPriority w:val="99"/>
    <w:semiHidden/>
    <w:unhideWhenUsed/>
    <w:rsid w:val="00E832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2D3"/>
    <w:rPr>
      <w:rFonts w:ascii="Segoe UI" w:hAnsi="Segoe UI" w:cs="Segoe UI"/>
      <w:sz w:val="18"/>
      <w:szCs w:val="18"/>
    </w:rPr>
  </w:style>
  <w:style w:type="paragraph" w:styleId="BodyText">
    <w:name w:val="Body Text"/>
    <w:basedOn w:val="Normal"/>
    <w:link w:val="BodyTextChar"/>
    <w:semiHidden/>
    <w:rsid w:val="00E832D3"/>
    <w:pPr>
      <w:spacing w:after="0" w:line="240" w:lineRule="auto"/>
      <w:jc w:val="center"/>
    </w:pPr>
    <w:rPr>
      <w:rFonts w:ascii="Arial" w:eastAsia="Times New Roman" w:hAnsi="Arial" w:cs="Arial"/>
      <w:b/>
      <w:bCs/>
      <w:sz w:val="32"/>
      <w:szCs w:val="24"/>
    </w:rPr>
  </w:style>
  <w:style w:type="character" w:customStyle="1" w:styleId="BodyTextChar">
    <w:name w:val="Body Text Char"/>
    <w:basedOn w:val="DefaultParagraphFont"/>
    <w:link w:val="BodyText"/>
    <w:semiHidden/>
    <w:rsid w:val="00E832D3"/>
    <w:rPr>
      <w:rFonts w:ascii="Arial" w:eastAsia="Times New Roman" w:hAnsi="Arial" w:cs="Arial"/>
      <w:b/>
      <w:bCs/>
      <w:sz w:val="32"/>
      <w:szCs w:val="24"/>
    </w:rPr>
  </w:style>
  <w:style w:type="paragraph" w:styleId="Header">
    <w:name w:val="header"/>
    <w:basedOn w:val="Normal"/>
    <w:link w:val="HeaderChar"/>
    <w:uiPriority w:val="99"/>
    <w:unhideWhenUsed/>
    <w:rsid w:val="00F840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404C"/>
  </w:style>
  <w:style w:type="paragraph" w:styleId="Footer">
    <w:name w:val="footer"/>
    <w:basedOn w:val="Normal"/>
    <w:link w:val="FooterChar"/>
    <w:uiPriority w:val="99"/>
    <w:unhideWhenUsed/>
    <w:rsid w:val="00F840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404C"/>
  </w:style>
  <w:style w:type="paragraph" w:customStyle="1" w:styleId="legclearfix">
    <w:name w:val="legclearfix"/>
    <w:basedOn w:val="Normal"/>
    <w:rsid w:val="00821C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basedOn w:val="DefaultParagraphFont"/>
    <w:rsid w:val="00791600"/>
  </w:style>
  <w:style w:type="character" w:styleId="Hyperlink">
    <w:name w:val="Hyperlink"/>
    <w:basedOn w:val="DefaultParagraphFont"/>
    <w:uiPriority w:val="99"/>
    <w:unhideWhenUsed/>
    <w:rsid w:val="005A6BAF"/>
    <w:rPr>
      <w:color w:val="0563C1" w:themeColor="hyperlink"/>
      <w:u w:val="single"/>
    </w:rPr>
  </w:style>
  <w:style w:type="character" w:styleId="FollowedHyperlink">
    <w:name w:val="FollowedHyperlink"/>
    <w:basedOn w:val="DefaultParagraphFont"/>
    <w:uiPriority w:val="99"/>
    <w:semiHidden/>
    <w:unhideWhenUsed/>
    <w:rsid w:val="00ED28AA"/>
    <w:rPr>
      <w:color w:val="954F72" w:themeColor="followedHyperlink"/>
      <w:u w:val="single"/>
    </w:rPr>
  </w:style>
  <w:style w:type="paragraph" w:styleId="BodyTextIndent">
    <w:name w:val="Body Text Indent"/>
    <w:basedOn w:val="Normal"/>
    <w:link w:val="BodyTextIndentChar"/>
    <w:uiPriority w:val="99"/>
    <w:unhideWhenUsed/>
    <w:rsid w:val="005543D9"/>
    <w:pPr>
      <w:spacing w:after="120"/>
      <w:ind w:left="283"/>
    </w:pPr>
  </w:style>
  <w:style w:type="character" w:customStyle="1" w:styleId="BodyTextIndentChar">
    <w:name w:val="Body Text Indent Char"/>
    <w:basedOn w:val="DefaultParagraphFont"/>
    <w:link w:val="BodyTextIndent"/>
    <w:uiPriority w:val="99"/>
    <w:rsid w:val="005543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Nifer yr atgyfeiriadau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Sheet1!$F$18:$G$18</c:f>
              <c:strCache>
                <c:ptCount val="2"/>
                <c:pt idx="0">
                  <c:v>Referrals in 2020</c:v>
                </c:pt>
                <c:pt idx="1">
                  <c:v>Referrals in 2021</c:v>
                </c:pt>
              </c:strCache>
            </c:strRef>
          </c:cat>
          <c:val>
            <c:numRef>
              <c:f>Sheet1!$F$19:$G$19</c:f>
              <c:numCache>
                <c:formatCode>General</c:formatCode>
                <c:ptCount val="2"/>
                <c:pt idx="0">
                  <c:v>734</c:v>
                </c:pt>
                <c:pt idx="1">
                  <c:v>852</c:v>
                </c:pt>
              </c:numCache>
            </c:numRef>
          </c:val>
          <c:extLst>
            <c:ext xmlns:c16="http://schemas.microsoft.com/office/drawing/2014/chart" uri="{C3380CC4-5D6E-409C-BE32-E72D297353CC}">
              <c16:uniqueId val="{00000000-330E-4F45-8987-968D8099BBFA}"/>
            </c:ext>
          </c:extLst>
        </c:ser>
        <c:dLbls>
          <c:showLegendKey val="0"/>
          <c:showVal val="0"/>
          <c:showCatName val="0"/>
          <c:showSerName val="0"/>
          <c:showPercent val="0"/>
          <c:showBubbleSize val="0"/>
        </c:dLbls>
        <c:gapWidth val="219"/>
        <c:axId val="497827088"/>
        <c:axId val="497827744"/>
      </c:barChart>
      <c:catAx>
        <c:axId val="49782708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497827744"/>
        <c:crosses val="autoZero"/>
        <c:auto val="1"/>
        <c:lblAlgn val="ctr"/>
        <c:lblOffset val="100"/>
        <c:noMultiLvlLbl val="0"/>
      </c:catAx>
      <c:valAx>
        <c:axId val="497827744"/>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7827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a:latin typeface="Arial" panose="020B0604020202020204" pitchFamily="34" charset="0"/>
                <a:cs typeface="Arial" panose="020B0604020202020204" pitchFamily="34" charset="0"/>
              </a:rPr>
              <a:t>Asesiad Mapio Anghenion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Sheet1!$F$3</c:f>
              <c:strCache>
                <c:ptCount val="1"/>
                <c:pt idx="0">
                  <c:v>Number of Units</c:v>
                </c:pt>
              </c:strCache>
            </c:strRef>
          </c:tx>
          <c:spPr>
            <a:solidFill>
              <a:schemeClr val="accent1"/>
            </a:solidFill>
            <a:ln>
              <a:noFill/>
            </a:ln>
            <a:effectLst/>
          </c:spPr>
          <c:invertIfNegative val="0"/>
          <c:cat>
            <c:strRef>
              <c:f>Sheet1!$E$4:$E$16</c:f>
              <c:strCache>
                <c:ptCount val="13"/>
                <c:pt idx="0">
                  <c:v>Homeless or potentially homeless E10</c:v>
                </c:pt>
                <c:pt idx="1">
                  <c:v>Mental Health E3</c:v>
                </c:pt>
                <c:pt idx="2">
                  <c:v>Physical Mobility E7</c:v>
                </c:pt>
                <c:pt idx="3">
                  <c:v>Chronic Illness E11</c:v>
                </c:pt>
                <c:pt idx="4">
                  <c:v>Young &amp; Vul E8</c:v>
                </c:pt>
                <c:pt idx="5">
                  <c:v>Learning Difficulties E2</c:v>
                </c:pt>
                <c:pt idx="6">
                  <c:v>Domestic Abuse E1 (Women)</c:v>
                </c:pt>
                <c:pt idx="7">
                  <c:v>Single Parents E12</c:v>
                </c:pt>
                <c:pt idx="8">
                  <c:v>Drug Issues  E5</c:v>
                </c:pt>
                <c:pt idx="9">
                  <c:v>Alcohol Issues E4</c:v>
                </c:pt>
                <c:pt idx="10">
                  <c:v>Criminal Justice E9</c:v>
                </c:pt>
                <c:pt idx="11">
                  <c:v>Domestic Abuse E1 (Men)</c:v>
                </c:pt>
                <c:pt idx="12">
                  <c:v>Older People</c:v>
                </c:pt>
              </c:strCache>
            </c:strRef>
          </c:cat>
          <c:val>
            <c:numRef>
              <c:f>Sheet1!$F$4:$F$16</c:f>
              <c:numCache>
                <c:formatCode>General</c:formatCode>
                <c:ptCount val="13"/>
                <c:pt idx="0">
                  <c:v>175</c:v>
                </c:pt>
                <c:pt idx="1">
                  <c:v>190</c:v>
                </c:pt>
                <c:pt idx="2">
                  <c:v>33</c:v>
                </c:pt>
                <c:pt idx="3">
                  <c:v>16</c:v>
                </c:pt>
                <c:pt idx="4">
                  <c:v>38</c:v>
                </c:pt>
                <c:pt idx="5">
                  <c:v>28</c:v>
                </c:pt>
                <c:pt idx="6">
                  <c:v>69</c:v>
                </c:pt>
                <c:pt idx="7">
                  <c:v>55</c:v>
                </c:pt>
                <c:pt idx="8">
                  <c:v>15</c:v>
                </c:pt>
                <c:pt idx="9">
                  <c:v>28</c:v>
                </c:pt>
                <c:pt idx="10">
                  <c:v>31</c:v>
                </c:pt>
                <c:pt idx="11">
                  <c:v>3</c:v>
                </c:pt>
                <c:pt idx="12">
                  <c:v>75</c:v>
                </c:pt>
              </c:numCache>
            </c:numRef>
          </c:val>
          <c:extLst>
            <c:ext xmlns:c16="http://schemas.microsoft.com/office/drawing/2014/chart" uri="{C3380CC4-5D6E-409C-BE32-E72D297353CC}">
              <c16:uniqueId val="{00000000-BE84-420D-A5D1-3F30D000685F}"/>
            </c:ext>
          </c:extLst>
        </c:ser>
        <c:ser>
          <c:idx val="1"/>
          <c:order val="1"/>
          <c:tx>
            <c:strRef>
              <c:f>Sheet1!$G$3</c:f>
              <c:strCache>
                <c:ptCount val="1"/>
                <c:pt idx="0">
                  <c:v>Unmet Need</c:v>
                </c:pt>
              </c:strCache>
            </c:strRef>
          </c:tx>
          <c:spPr>
            <a:solidFill>
              <a:schemeClr val="accent2"/>
            </a:solidFill>
            <a:ln>
              <a:noFill/>
            </a:ln>
            <a:effectLst/>
          </c:spPr>
          <c:invertIfNegative val="0"/>
          <c:cat>
            <c:strRef>
              <c:f>Sheet1!$E$4:$E$16</c:f>
              <c:strCache>
                <c:ptCount val="13"/>
                <c:pt idx="0">
                  <c:v>Homeless or potentially homeless E10</c:v>
                </c:pt>
                <c:pt idx="1">
                  <c:v>Mental Health E3</c:v>
                </c:pt>
                <c:pt idx="2">
                  <c:v>Physical Mobility E7</c:v>
                </c:pt>
                <c:pt idx="3">
                  <c:v>Chronic Illness E11</c:v>
                </c:pt>
                <c:pt idx="4">
                  <c:v>Young &amp; Vul E8</c:v>
                </c:pt>
                <c:pt idx="5">
                  <c:v>Learning Difficulties E2</c:v>
                </c:pt>
                <c:pt idx="6">
                  <c:v>Domestic Abuse E1 (Women)</c:v>
                </c:pt>
                <c:pt idx="7">
                  <c:v>Single Parents E12</c:v>
                </c:pt>
                <c:pt idx="8">
                  <c:v>Drug Issues  E5</c:v>
                </c:pt>
                <c:pt idx="9">
                  <c:v>Alcohol Issues E4</c:v>
                </c:pt>
                <c:pt idx="10">
                  <c:v>Criminal Justice E9</c:v>
                </c:pt>
                <c:pt idx="11">
                  <c:v>Domestic Abuse E1 (Men)</c:v>
                </c:pt>
                <c:pt idx="12">
                  <c:v>Older People</c:v>
                </c:pt>
              </c:strCache>
            </c:strRef>
          </c:cat>
          <c:val>
            <c:numRef>
              <c:f>Sheet1!$G$4:$G$16</c:f>
              <c:numCache>
                <c:formatCode>General</c:formatCode>
                <c:ptCount val="13"/>
                <c:pt idx="0">
                  <c:v>1286</c:v>
                </c:pt>
                <c:pt idx="1">
                  <c:v>844</c:v>
                </c:pt>
                <c:pt idx="2">
                  <c:v>304</c:v>
                </c:pt>
                <c:pt idx="3">
                  <c:v>302</c:v>
                </c:pt>
                <c:pt idx="4">
                  <c:v>258</c:v>
                </c:pt>
                <c:pt idx="5">
                  <c:v>179</c:v>
                </c:pt>
                <c:pt idx="6">
                  <c:v>527</c:v>
                </c:pt>
                <c:pt idx="7">
                  <c:v>114</c:v>
                </c:pt>
                <c:pt idx="8">
                  <c:v>158</c:v>
                </c:pt>
                <c:pt idx="9">
                  <c:v>169</c:v>
                </c:pt>
                <c:pt idx="10">
                  <c:v>190</c:v>
                </c:pt>
                <c:pt idx="11">
                  <c:v>54</c:v>
                </c:pt>
                <c:pt idx="12">
                  <c:v>187</c:v>
                </c:pt>
              </c:numCache>
            </c:numRef>
          </c:val>
          <c:extLst>
            <c:ext xmlns:c16="http://schemas.microsoft.com/office/drawing/2014/chart" uri="{C3380CC4-5D6E-409C-BE32-E72D297353CC}">
              <c16:uniqueId val="{00000001-BE84-420D-A5D1-3F30D000685F}"/>
            </c:ext>
          </c:extLst>
        </c:ser>
        <c:dLbls>
          <c:showLegendKey val="0"/>
          <c:showVal val="0"/>
          <c:showCatName val="0"/>
          <c:showSerName val="0"/>
          <c:showPercent val="0"/>
          <c:showBubbleSize val="0"/>
        </c:dLbls>
        <c:gapWidth val="219"/>
        <c:overlap val="-27"/>
        <c:axId val="491939952"/>
        <c:axId val="491940608"/>
      </c:barChart>
      <c:catAx>
        <c:axId val="49193995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940608"/>
        <c:crosses val="autoZero"/>
        <c:auto val="1"/>
        <c:lblAlgn val="ctr"/>
        <c:lblOffset val="100"/>
        <c:noMultiLvlLbl val="0"/>
      </c:catAx>
      <c:valAx>
        <c:axId val="491940608"/>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939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FF3C5B18883D4E21973B57C2EEED7FD1" version="1.0.0">
  <systemFields>
    <field name="Objective-Id">
      <value order="0">A36184686</value>
    </field>
    <field name="Objective-Title">
      <value order="0">HSG Delivery Plan Template</value>
    </field>
    <field name="Objective-Description">
      <value order="0"/>
    </field>
    <field name="Objective-CreationStamp">
      <value order="0">2021-08-18T10:45:09Z</value>
    </field>
    <field name="Objective-IsApproved">
      <value order="0">false</value>
    </field>
    <field name="Objective-IsPublished">
      <value order="0">true</value>
    </field>
    <field name="Objective-DatePublished">
      <value order="0">2021-11-02T13:37:16Z</value>
    </field>
    <field name="Objective-ModificationStamp">
      <value order="0">2021-11-02T13:37:16Z</value>
    </field>
    <field name="Objective-Owner">
      <value order="0">Rogers, Angharad (EPS - Housing Policy)</value>
    </field>
    <field name="Objective-Path">
      <value order="0">Objective Global Folder:Business File Plan:Education &amp; Public Services (EPS):Education &amp; Public Services (EPS) - Housing &amp; Regeneration - Housing Policy:1 - Save:Homelessness Prevention and Housing Management:Supported Housing, Homelessness &amp; Revenue Grants:Housing Support Grant:EPS - Housing Support Grant - Grant Delivery - 2019-2022:Housing Support Grant Guidance</value>
    </field>
    <field name="Objective-Parent">
      <value order="0">Housing Support Grant Guidance</value>
    </field>
    <field name="Objective-State">
      <value order="0">Published</value>
    </field>
    <field name="Objective-VersionId">
      <value order="0">vA72697415</value>
    </field>
    <field name="Objective-Version">
      <value order="0">12.0</value>
    </field>
    <field name="Objective-VersionNumber">
      <value order="0">17</value>
    </field>
    <field name="Objective-VersionComment">
      <value order="0"/>
    </field>
    <field name="Objective-FileNumber">
      <value order="0">qA1401582</value>
    </field>
    <field name="Objective-Classification">
      <value order="0">Official</value>
    </field>
    <field name="Objective-Caveats">
      <value order="0"/>
    </field>
  </systemFields>
  <catalogues>
    <catalogue name="Document Type Catalogue" type="type" ori="id:cA14">
      <field name="Objective-Date Acquired">
        <value order="0">2021-08-18T00:00:00Z</value>
      </field>
      <field name="Objective-Official Translation">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2.xml><?xml version="1.0" encoding="utf-8"?>
<ds:datastoreItem xmlns:ds="http://schemas.openxmlformats.org/officeDocument/2006/customXml" ds:itemID="{966B0BB5-E0E1-4C13-8387-D8A61A0C9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6528</Words>
  <Characters>37210</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43651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Rogers, Angharad (EPS - Housing Policy)</dc:creator>
  <cp:lastModifiedBy>Jessica Symons</cp:lastModifiedBy>
  <cp:revision>2</cp:revision>
  <dcterms:created xsi:type="dcterms:W3CDTF">2022-09-07T07:17:00Z</dcterms:created>
  <dcterms:modified xsi:type="dcterms:W3CDTF">2022-09-07T07:21:01Z</dcterms:modified>
  <dc:title>TRA161277 HSG Delivery Plan 2022-2025 - final version_cy-GB</dc:title>
  <cp:keywords>
  </cp:keywords>
  <dc:subject>
  </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Caveats">
    <vt:lpwstr/>
  </property>
  <property fmtid="{D5CDD505-2E9C-101B-9397-08002B2CF9AE}" pid="4" name="Objective-Classification">
    <vt:lpwstr>[Inherited - Official]</vt:lpwstr>
  </property>
  <property fmtid="{D5CDD505-2E9C-101B-9397-08002B2CF9AE}" pid="5" name="Objective-Comment">
    <vt:lpwstr/>
  </property>
  <property fmtid="{D5CDD505-2E9C-101B-9397-08002B2CF9AE}" pid="6" name="Objective-Connect Creator">
    <vt:lpwstr/>
  </property>
  <property fmtid="{D5CDD505-2E9C-101B-9397-08002B2CF9AE}" pid="7" name="Objective-CreationStamp">
    <vt:filetime>2021-08-18T10:45:20Z</vt:filetime>
  </property>
  <property fmtid="{D5CDD505-2E9C-101B-9397-08002B2CF9AE}" pid="8" name="Objective-Date Acquired">
    <vt:filetime>2021-08-18T00:00:00Z</vt:filetime>
  </property>
  <property fmtid="{D5CDD505-2E9C-101B-9397-08002B2CF9AE}" pid="9" name="Objective-DatePublished">
    <vt:filetime>2021-11-02T13:37:16Z</vt:filetime>
  </property>
  <property fmtid="{D5CDD505-2E9C-101B-9397-08002B2CF9AE}" pid="10" name="Objective-Description">
    <vt:lpwstr/>
  </property>
  <property fmtid="{D5CDD505-2E9C-101B-9397-08002B2CF9AE}" pid="11" name="Objective-FileNumber">
    <vt:lpwstr>qA1401582</vt:lpwstr>
  </property>
  <property fmtid="{D5CDD505-2E9C-101B-9397-08002B2CF9AE}" pid="12" name="Objective-Id">
    <vt:lpwstr>A36184686</vt:lpwstr>
  </property>
  <property fmtid="{D5CDD505-2E9C-101B-9397-08002B2CF9AE}" pid="13" name="Objective-IsApproved">
    <vt:bool>false</vt:bool>
  </property>
  <property fmtid="{D5CDD505-2E9C-101B-9397-08002B2CF9AE}" pid="14" name="Objective-IsPublished">
    <vt:bool>true</vt:bool>
  </property>
  <property fmtid="{D5CDD505-2E9C-101B-9397-08002B2CF9AE}" pid="15" name="Objective-ModificationStamp">
    <vt:filetime>2021-11-02T13:37:16Z</vt:filetime>
  </property>
  <property fmtid="{D5CDD505-2E9C-101B-9397-08002B2CF9AE}" pid="16" name="Objective-Official Translation">
    <vt:lpwstr/>
  </property>
  <property fmtid="{D5CDD505-2E9C-101B-9397-08002B2CF9AE}" pid="17" name="Objective-Owner">
    <vt:lpwstr>Rogers, Angharad (EPS - Housing Policy)</vt:lpwstr>
  </property>
  <property fmtid="{D5CDD505-2E9C-101B-9397-08002B2CF9AE}" pid="18" name="Objective-Parent">
    <vt:lpwstr>Housing Support Grant Guidance</vt:lpwstr>
  </property>
  <property fmtid="{D5CDD505-2E9C-101B-9397-08002B2CF9AE}" pid="19" name="Objective-Path">
    <vt:lpwstr>Objective Global Folder:Business File Plan:Education &amp; Public Services (EPS):Education &amp; Public Services (EPS) - Housing &amp; Regeneration - Housing Policy:1 - Save:Homelessness Prevention and Housing Management:Supported Housing, Homelessness &amp; Revenue Gran</vt:lpwstr>
  </property>
  <property fmtid="{D5CDD505-2E9C-101B-9397-08002B2CF9AE}" pid="20" name="Objective-State">
    <vt:lpwstr>Published</vt:lpwstr>
  </property>
  <property fmtid="{D5CDD505-2E9C-101B-9397-08002B2CF9AE}" pid="21" name="Objective-Title">
    <vt:lpwstr>HSG Delivery Plan Template</vt:lpwstr>
  </property>
  <property fmtid="{D5CDD505-2E9C-101B-9397-08002B2CF9AE}" pid="22" name="Objective-Version">
    <vt:lpwstr>12.0</vt:lpwstr>
  </property>
  <property fmtid="{D5CDD505-2E9C-101B-9397-08002B2CF9AE}" pid="23" name="Objective-VersionComment">
    <vt:lpwstr/>
  </property>
  <property fmtid="{D5CDD505-2E9C-101B-9397-08002B2CF9AE}" pid="24" name="Objective-VersionId">
    <vt:lpwstr>vA72697415</vt:lpwstr>
  </property>
  <property fmtid="{D5CDD505-2E9C-101B-9397-08002B2CF9AE}" pid="25" name="Objective-VersionNumber">
    <vt:r8>17</vt:r8>
  </property>
</Properties>
</file>